
<file path=[Content_Types].xml><?xml version="1.0" encoding="utf-8"?>
<Types xmlns="http://schemas.openxmlformats.org/package/2006/content-types">
  <Default Extension="bin" ContentType="application/vnd.ms-word.attachedToolbars"/>
  <Default Extension="png" ContentType="image/png"/>
  <Default Extension="vsd"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552" w:rsidRPr="008D5A8B" w:rsidRDefault="00BD7552" w:rsidP="00BD7552">
      <w:pPr>
        <w:pStyle w:val="affffff"/>
        <w:framePr w:wrap="around"/>
        <w:rPr>
          <w:rFonts w:ascii="Times New Roman"/>
        </w:rPr>
      </w:pPr>
      <w:r w:rsidRPr="008D5A8B">
        <w:rPr>
          <w:rFonts w:ascii="Times New Roman"/>
        </w:rPr>
        <w:t>ICS</w:t>
      </w:r>
      <w:r w:rsidRPr="008D5A8B">
        <w:rPr>
          <w:rFonts w:ascii="Times New Roman"/>
        </w:rPr>
        <w:t> </w:t>
      </w:r>
      <w:r w:rsidRPr="008D5A8B">
        <w:rPr>
          <w:rFonts w:ascii="Times New Roman"/>
        </w:rPr>
        <w:fldChar w:fldCharType="begin">
          <w:ffData>
            <w:name w:val="ICS"/>
            <w:enabled/>
            <w:calcOnExit w:val="0"/>
            <w:helpText w:type="autoText" w:val="请输入正确的ICS号："/>
            <w:textInput>
              <w:default w:val="点击此处添加ICS号"/>
            </w:textInput>
          </w:ffData>
        </w:fldChar>
      </w:r>
      <w:bookmarkStart w:id="0" w:name="ICS"/>
      <w:r w:rsidRPr="008D5A8B">
        <w:rPr>
          <w:rFonts w:ascii="Times New Roman"/>
        </w:rPr>
        <w:instrText xml:space="preserve"> FORMTEXT </w:instrText>
      </w:r>
      <w:r w:rsidRPr="008D5A8B">
        <w:rPr>
          <w:rFonts w:ascii="Times New Roman"/>
        </w:rPr>
      </w:r>
      <w:r w:rsidRPr="008D5A8B">
        <w:rPr>
          <w:rFonts w:ascii="Times New Roman"/>
        </w:rPr>
        <w:fldChar w:fldCharType="separate"/>
      </w:r>
      <w:bookmarkStart w:id="1" w:name="_GoBack"/>
      <w:r w:rsidRPr="008D5A8B">
        <w:rPr>
          <w:rFonts w:ascii="Times New Roman"/>
        </w:rPr>
        <w:t>35.240.60</w:t>
      </w:r>
      <w:bookmarkEnd w:id="1"/>
      <w:r w:rsidRPr="008D5A8B">
        <w:rPr>
          <w:rFonts w:ascii="Times New Roman"/>
        </w:rPr>
        <w:fldChar w:fldCharType="end"/>
      </w:r>
      <w:bookmarkEnd w:id="0"/>
    </w:p>
    <w:p w:rsidR="00BD7552" w:rsidRPr="008D5A8B" w:rsidRDefault="00BD7552" w:rsidP="00BD7552">
      <w:pPr>
        <w:pStyle w:val="affffff"/>
        <w:framePr w:wrap="around"/>
        <w:rPr>
          <w:rFonts w:ascii="Times New Roman"/>
        </w:rPr>
      </w:pPr>
      <w:r w:rsidRPr="008D5A8B">
        <w:rPr>
          <w:rFonts w:ascii="Times New Roman"/>
        </w:rPr>
        <w:fldChar w:fldCharType="begin">
          <w:ffData>
            <w:name w:val="WXFLH"/>
            <w:enabled/>
            <w:calcOnExit w:val="0"/>
            <w:helpText w:type="autoText" w:val="请输入中国标准文献分类号："/>
            <w:textInput>
              <w:default w:val="点击此处添加中国标准文献分类号"/>
            </w:textInput>
          </w:ffData>
        </w:fldChar>
      </w:r>
      <w:bookmarkStart w:id="2" w:name="WXFLH"/>
      <w:r w:rsidRPr="008D5A8B">
        <w:rPr>
          <w:rFonts w:ascii="Times New Roman"/>
        </w:rPr>
        <w:instrText xml:space="preserve"> FORMTEXT </w:instrText>
      </w:r>
      <w:r w:rsidRPr="008D5A8B">
        <w:rPr>
          <w:rFonts w:ascii="Times New Roman"/>
        </w:rPr>
      </w:r>
      <w:r w:rsidRPr="008D5A8B">
        <w:rPr>
          <w:rFonts w:ascii="Times New Roman"/>
        </w:rPr>
        <w:fldChar w:fldCharType="separate"/>
      </w:r>
      <w:r w:rsidRPr="008D5A8B">
        <w:rPr>
          <w:rFonts w:ascii="Times New Roman"/>
        </w:rPr>
        <w:t>A10</w:t>
      </w:r>
      <w:r w:rsidRPr="008D5A8B">
        <w:rPr>
          <w:rFonts w:ascii="Times New Roman"/>
        </w:rPr>
        <w:fldChar w:fldCharType="end"/>
      </w:r>
      <w:bookmarkEnd w:id="2"/>
    </w:p>
    <w:p w:rsidR="00BD7552" w:rsidRPr="008D5A8B" w:rsidRDefault="0084197D" w:rsidP="00BD7552">
      <w:pPr>
        <w:pStyle w:val="afff0"/>
        <w:framePr w:wrap="around"/>
      </w:pPr>
      <w:r w:rsidRPr="008D5A8B">
        <w:rPr>
          <w:noProof/>
        </w:rPr>
        <w:drawing>
          <wp:inline distT="0" distB="0" distL="0" distR="0">
            <wp:extent cx="1435100" cy="723265"/>
            <wp:effectExtent l="0" t="0" r="0"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0" cy="723265"/>
                    </a:xfrm>
                    <a:prstGeom prst="rect">
                      <a:avLst/>
                    </a:prstGeom>
                    <a:noFill/>
                    <a:ln>
                      <a:noFill/>
                    </a:ln>
                  </pic:spPr>
                </pic:pic>
              </a:graphicData>
            </a:graphic>
          </wp:inline>
        </w:drawing>
      </w:r>
    </w:p>
    <w:p w:rsidR="00BD7552" w:rsidRPr="008D5A8B" w:rsidRDefault="00BD7552" w:rsidP="00BD7552">
      <w:pPr>
        <w:pStyle w:val="afff1"/>
        <w:framePr w:wrap="around"/>
        <w:rPr>
          <w:rFonts w:ascii="Times New Roman"/>
        </w:rPr>
      </w:pPr>
      <w:r w:rsidRPr="008D5A8B">
        <w:rPr>
          <w:rFonts w:ascii="Times New Roman"/>
        </w:rPr>
        <w:t>中华人民共和国国家标准</w:t>
      </w:r>
    </w:p>
    <w:p w:rsidR="00BD7552" w:rsidRPr="008D5A8B" w:rsidRDefault="00BD7552" w:rsidP="00BD7552">
      <w:pPr>
        <w:pStyle w:val="2"/>
        <w:framePr w:wrap="around"/>
        <w:rPr>
          <w:rFonts w:ascii="Times New Roman"/>
        </w:rPr>
      </w:pPr>
      <w:r w:rsidRPr="008D5A8B">
        <w:rPr>
          <w:rFonts w:ascii="Times New Roman"/>
        </w:rPr>
        <w:t xml:space="preserve">GB/T </w:t>
      </w:r>
      <w:r w:rsidRPr="008D5A8B">
        <w:rPr>
          <w:rFonts w:ascii="Times New Roman"/>
        </w:rPr>
        <w:fldChar w:fldCharType="begin">
          <w:ffData>
            <w:name w:val="StdNo1"/>
            <w:enabled/>
            <w:calcOnExit w:val="0"/>
            <w:textInput>
              <w:default w:val="XXXXX"/>
            </w:textInput>
          </w:ffData>
        </w:fldChar>
      </w:r>
      <w:bookmarkStart w:id="3" w:name="StdNo1"/>
      <w:r w:rsidRPr="008D5A8B">
        <w:rPr>
          <w:rFonts w:ascii="Times New Roman"/>
        </w:rPr>
        <w:instrText xml:space="preserve"> FORMTEXT </w:instrText>
      </w:r>
      <w:r w:rsidRPr="008D5A8B">
        <w:rPr>
          <w:rFonts w:ascii="Times New Roman"/>
        </w:rPr>
      </w:r>
      <w:r w:rsidRPr="008D5A8B">
        <w:rPr>
          <w:rFonts w:ascii="Times New Roman"/>
        </w:rPr>
        <w:fldChar w:fldCharType="separate"/>
      </w:r>
      <w:r w:rsidRPr="008D5A8B">
        <w:rPr>
          <w:rFonts w:ascii="Times New Roman"/>
        </w:rPr>
        <w:t>XXXXX</w:t>
      </w:r>
      <w:r w:rsidRPr="008D5A8B">
        <w:rPr>
          <w:rFonts w:ascii="Times New Roman"/>
        </w:rPr>
        <w:fldChar w:fldCharType="end"/>
      </w:r>
      <w:bookmarkEnd w:id="3"/>
      <w:r w:rsidRPr="008D5A8B">
        <w:rPr>
          <w:rFonts w:ascii="Times New Roman"/>
        </w:rPr>
        <w:t>—</w:t>
      </w:r>
      <w:r w:rsidRPr="008D5A8B">
        <w:rPr>
          <w:rFonts w:ascii="Times New Roman"/>
        </w:rPr>
        <w:fldChar w:fldCharType="begin">
          <w:ffData>
            <w:name w:val="StdNo2"/>
            <w:enabled/>
            <w:calcOnExit w:val="0"/>
            <w:textInput>
              <w:default w:val="XXXX"/>
              <w:maxLength w:val="4"/>
            </w:textInput>
          </w:ffData>
        </w:fldChar>
      </w:r>
      <w:bookmarkStart w:id="4" w:name="StdNo2"/>
      <w:r w:rsidRPr="008D5A8B">
        <w:rPr>
          <w:rFonts w:ascii="Times New Roman"/>
        </w:rPr>
        <w:instrText xml:space="preserve"> FORMTEXT </w:instrText>
      </w:r>
      <w:r w:rsidRPr="008D5A8B">
        <w:rPr>
          <w:rFonts w:ascii="Times New Roman"/>
        </w:rPr>
      </w:r>
      <w:r w:rsidRPr="008D5A8B">
        <w:rPr>
          <w:rFonts w:ascii="Times New Roman"/>
        </w:rPr>
        <w:fldChar w:fldCharType="separate"/>
      </w:r>
      <w:r w:rsidRPr="008D5A8B">
        <w:rPr>
          <w:rFonts w:ascii="Times New Roman"/>
          <w:noProof/>
        </w:rPr>
        <w:t>XXXX</w:t>
      </w:r>
      <w:r w:rsidRPr="008D5A8B">
        <w:rPr>
          <w:rFonts w:ascii="Times New Roman"/>
        </w:rPr>
        <w:fldChar w:fldCharType="end"/>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BD7552" w:rsidRPr="008D5A8B" w:rsidTr="007B578C">
        <w:tc>
          <w:tcPr>
            <w:tcW w:w="9356" w:type="dxa"/>
            <w:tcBorders>
              <w:top w:val="nil"/>
              <w:left w:val="nil"/>
              <w:bottom w:val="nil"/>
              <w:right w:val="nil"/>
            </w:tcBorders>
            <w:shd w:val="clear" w:color="auto" w:fill="auto"/>
          </w:tcPr>
          <w:p w:rsidR="00BD7552" w:rsidRPr="008D5A8B" w:rsidRDefault="0084197D" w:rsidP="007B578C">
            <w:pPr>
              <w:pStyle w:val="afffb"/>
              <w:framePr w:wrap="around"/>
              <w:rPr>
                <w:rFonts w:ascii="Times New Roman"/>
              </w:rPr>
            </w:pPr>
            <w:r w:rsidRPr="008D5A8B">
              <w:rPr>
                <w:rFonts w:ascii="Times New Roman"/>
                <w:noProof/>
              </w:rPr>
              <mc:AlternateContent>
                <mc:Choice Requires="wps">
                  <w:drawing>
                    <wp:anchor distT="0" distB="0" distL="114300" distR="114300" simplePos="0" relativeHeight="251657728"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0BB9A" id="DT" o:spid="_x0000_s1026" style="position:absolute;left:0;text-align:left;margin-left:372.8pt;margin-top:2.7pt;width:9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D9TJy/dwIAAPIEAAAOAAAA&#10;AAAAAAAAAAAAAC4CAABkcnMvZTJvRG9jLnhtbFBLAQItABQABgAIAAAAIQDMue643QAAAAgBAAAP&#10;AAAAAAAAAAAAAAAAANEEAABkcnMvZG93bnJldi54bWxQSwUGAAAAAAQABADzAAAA2wUAAAAA&#10;" stroked="f"/>
                  </w:pict>
                </mc:Fallback>
              </mc:AlternateContent>
            </w:r>
            <w:r w:rsidR="00BD7552" w:rsidRPr="008D5A8B">
              <w:rPr>
                <w:rFonts w:ascii="Times New Roman"/>
              </w:rPr>
              <w:fldChar w:fldCharType="begin">
                <w:ffData>
                  <w:name w:val="DT"/>
                  <w:enabled/>
                  <w:calcOnExit w:val="0"/>
                  <w:textInput/>
                </w:ffData>
              </w:fldChar>
            </w:r>
            <w:bookmarkStart w:id="5" w:name="DT"/>
            <w:r w:rsidR="00BD7552" w:rsidRPr="008D5A8B">
              <w:rPr>
                <w:rFonts w:ascii="Times New Roman"/>
              </w:rPr>
              <w:instrText xml:space="preserve"> FORMTEXT </w:instrText>
            </w:r>
            <w:r w:rsidR="00A3784C" w:rsidRPr="008D5A8B">
              <w:rPr>
                <w:rFonts w:ascii="Times New Roman"/>
              </w:rPr>
            </w:r>
            <w:r w:rsidR="00BD7552" w:rsidRPr="008D5A8B">
              <w:rPr>
                <w:rFonts w:ascii="Times New Roman"/>
              </w:rPr>
              <w:fldChar w:fldCharType="separate"/>
            </w:r>
            <w:r w:rsidR="00A3784C" w:rsidRPr="008D5A8B">
              <w:rPr>
                <w:rFonts w:ascii="Times New Roman"/>
              </w:rPr>
              <w:t> </w:t>
            </w:r>
            <w:r w:rsidR="00A3784C" w:rsidRPr="008D5A8B">
              <w:rPr>
                <w:rFonts w:ascii="Times New Roman"/>
              </w:rPr>
              <w:t> </w:t>
            </w:r>
            <w:r w:rsidR="00A3784C" w:rsidRPr="008D5A8B">
              <w:rPr>
                <w:rFonts w:ascii="Times New Roman"/>
              </w:rPr>
              <w:t> </w:t>
            </w:r>
            <w:r w:rsidR="00A3784C" w:rsidRPr="008D5A8B">
              <w:rPr>
                <w:rFonts w:ascii="Times New Roman"/>
              </w:rPr>
              <w:t> </w:t>
            </w:r>
            <w:r w:rsidR="00A3784C" w:rsidRPr="008D5A8B">
              <w:rPr>
                <w:rFonts w:ascii="Times New Roman"/>
              </w:rPr>
              <w:t> </w:t>
            </w:r>
            <w:r w:rsidR="00BD7552" w:rsidRPr="008D5A8B">
              <w:rPr>
                <w:rFonts w:ascii="Times New Roman"/>
              </w:rPr>
              <w:fldChar w:fldCharType="end"/>
            </w:r>
            <w:bookmarkEnd w:id="5"/>
          </w:p>
        </w:tc>
      </w:tr>
    </w:tbl>
    <w:p w:rsidR="00BD7552" w:rsidRPr="008D5A8B" w:rsidRDefault="00BD7552" w:rsidP="00BD7552">
      <w:pPr>
        <w:pStyle w:val="2"/>
        <w:framePr w:wrap="around"/>
        <w:rPr>
          <w:rFonts w:ascii="Times New Roman"/>
        </w:rPr>
      </w:pPr>
    </w:p>
    <w:p w:rsidR="00BD7552" w:rsidRPr="008D5A8B" w:rsidRDefault="00BD7552" w:rsidP="00BD7552">
      <w:pPr>
        <w:pStyle w:val="2"/>
        <w:framePr w:wrap="around"/>
        <w:rPr>
          <w:rFonts w:ascii="Times New Roman"/>
        </w:rPr>
      </w:pPr>
    </w:p>
    <w:p w:rsidR="00BD7552" w:rsidRPr="008D5A8B" w:rsidRDefault="00BD7552" w:rsidP="00BD7552">
      <w:pPr>
        <w:pStyle w:val="afffc"/>
        <w:framePr w:wrap="around"/>
        <w:rPr>
          <w:rFonts w:ascii="Times New Roman"/>
        </w:rPr>
      </w:pPr>
      <w:r w:rsidRPr="008D5A8B">
        <w:rPr>
          <w:rFonts w:ascii="Times New Roman"/>
        </w:rPr>
        <w:fldChar w:fldCharType="begin">
          <w:ffData>
            <w:name w:val="StdName"/>
            <w:enabled/>
            <w:calcOnExit w:val="0"/>
            <w:textInput>
              <w:default w:val="点击此处添加标准名称"/>
            </w:textInput>
          </w:ffData>
        </w:fldChar>
      </w:r>
      <w:bookmarkStart w:id="6" w:name="StdName"/>
      <w:r w:rsidRPr="008D5A8B">
        <w:rPr>
          <w:rFonts w:ascii="Times New Roman"/>
        </w:rPr>
        <w:instrText xml:space="preserve"> FORMTEXT </w:instrText>
      </w:r>
      <w:r w:rsidRPr="008D5A8B">
        <w:rPr>
          <w:rFonts w:ascii="Times New Roman"/>
        </w:rPr>
      </w:r>
      <w:r w:rsidRPr="008D5A8B">
        <w:rPr>
          <w:rFonts w:ascii="Times New Roman"/>
        </w:rPr>
        <w:fldChar w:fldCharType="separate"/>
      </w:r>
      <w:r w:rsidRPr="008D5A8B">
        <w:rPr>
          <w:rFonts w:ascii="Times New Roman"/>
        </w:rPr>
        <w:t>电子商务交易产品信息描述</w:t>
      </w:r>
      <w:r w:rsidRPr="008D5A8B">
        <w:rPr>
          <w:rFonts w:ascii="Times New Roman"/>
        </w:rPr>
        <w:t xml:space="preserve"> </w:t>
      </w:r>
      <w:r w:rsidR="00CB7F85">
        <w:rPr>
          <w:rFonts w:ascii="Times New Roman" w:hint="eastAsia"/>
        </w:rPr>
        <w:t>家装建材</w:t>
      </w:r>
      <w:r w:rsidRPr="008D5A8B">
        <w:rPr>
          <w:rFonts w:ascii="Times New Roman"/>
        </w:rPr>
        <w:fldChar w:fldCharType="end"/>
      </w:r>
      <w:bookmarkEnd w:id="6"/>
    </w:p>
    <w:p w:rsidR="00094C51" w:rsidRPr="003926A9" w:rsidRDefault="00BD7552" w:rsidP="00BD7552">
      <w:pPr>
        <w:pStyle w:val="afffd"/>
        <w:framePr w:wrap="around"/>
        <w:rPr>
          <w:rFonts w:ascii="宋体" w:eastAsia="宋体" w:hAnsi="宋体"/>
        </w:rPr>
      </w:pPr>
      <w:r w:rsidRPr="003926A9">
        <w:rPr>
          <w:rFonts w:ascii="宋体" w:eastAsia="宋体" w:hAnsi="宋体"/>
        </w:rPr>
        <w:fldChar w:fldCharType="begin">
          <w:ffData>
            <w:name w:val="StdEnglishName"/>
            <w:enabled/>
            <w:calcOnExit w:val="0"/>
            <w:textInput>
              <w:default w:val="点击此处添加标准英文译名"/>
            </w:textInput>
          </w:ffData>
        </w:fldChar>
      </w:r>
      <w:bookmarkStart w:id="7" w:name="StdEnglishName"/>
      <w:r w:rsidRPr="003926A9">
        <w:rPr>
          <w:rFonts w:ascii="宋体" w:eastAsia="宋体" w:hAnsi="宋体"/>
        </w:rPr>
        <w:instrText xml:space="preserve"> FORMTEXT </w:instrText>
      </w:r>
      <w:r w:rsidRPr="003926A9">
        <w:rPr>
          <w:rFonts w:ascii="宋体" w:eastAsia="宋体" w:hAnsi="宋体"/>
        </w:rPr>
      </w:r>
      <w:r w:rsidRPr="003926A9">
        <w:rPr>
          <w:rFonts w:ascii="宋体" w:eastAsia="宋体" w:hAnsi="宋体"/>
        </w:rPr>
        <w:fldChar w:fldCharType="separate"/>
      </w:r>
      <w:r w:rsidRPr="003926A9">
        <w:rPr>
          <w:rFonts w:ascii="宋体" w:eastAsia="宋体" w:hAnsi="宋体"/>
        </w:rPr>
        <w:t>Information description of product for electronic commerce transaction</w:t>
      </w:r>
    </w:p>
    <w:p w:rsidR="00BD7552" w:rsidRPr="008D5A8B" w:rsidRDefault="00BD7552" w:rsidP="00BD7552">
      <w:pPr>
        <w:pStyle w:val="afffd"/>
        <w:framePr w:wrap="around"/>
      </w:pPr>
      <w:r w:rsidRPr="003926A9">
        <w:rPr>
          <w:rFonts w:ascii="宋体" w:eastAsia="宋体" w:hAnsi="宋体"/>
        </w:rPr>
        <w:t>—</w:t>
      </w:r>
      <w:r w:rsidR="00A50EAA" w:rsidRPr="00A50EAA">
        <w:rPr>
          <w:rFonts w:ascii="宋体" w:eastAsia="宋体" w:hAnsi="宋体"/>
        </w:rPr>
        <w:t>Home Building Materials</w:t>
      </w:r>
      <w:r w:rsidRPr="003926A9">
        <w:rPr>
          <w:rFonts w:ascii="宋体" w:eastAsia="宋体" w:hAnsi="宋体"/>
        </w:rPr>
        <w:fldChar w:fldCharType="end"/>
      </w:r>
      <w:bookmarkEnd w:id="7"/>
    </w:p>
    <w:p w:rsidR="00BD7552" w:rsidRPr="008D5A8B" w:rsidRDefault="00E27FB5" w:rsidP="00BD7552">
      <w:pPr>
        <w:pStyle w:val="afffe"/>
        <w:framePr w:wrap="around"/>
        <w:rPr>
          <w:rFonts w:ascii="Times New Roman"/>
        </w:rPr>
      </w:pPr>
      <w:r w:rsidRPr="008D5A8B">
        <w:rPr>
          <w:rFonts w:ascii="Times New Roman"/>
        </w:rPr>
        <w:fldChar w:fldCharType="begin">
          <w:ffData>
            <w:name w:val="YZBS"/>
            <w:enabled/>
            <w:calcOnExit w:val="0"/>
            <w:textInput>
              <w:default w:val=" "/>
            </w:textInput>
          </w:ffData>
        </w:fldChar>
      </w:r>
      <w:bookmarkStart w:id="8" w:name="YZBS"/>
      <w:r w:rsidRPr="008D5A8B">
        <w:rPr>
          <w:rFonts w:ascii="Times New Roman"/>
        </w:rPr>
        <w:instrText xml:space="preserve"> FORMTEXT </w:instrText>
      </w:r>
      <w:r w:rsidRPr="008D5A8B">
        <w:rPr>
          <w:rFonts w:ascii="Times New Roman"/>
        </w:rPr>
      </w:r>
      <w:r w:rsidRPr="008D5A8B">
        <w:rPr>
          <w:rFonts w:ascii="Times New Roman"/>
        </w:rPr>
        <w:fldChar w:fldCharType="separate"/>
      </w:r>
      <w:r w:rsidRPr="008D5A8B">
        <w:rPr>
          <w:rFonts w:ascii="Times New Roman"/>
          <w:noProof/>
        </w:rPr>
        <w:t xml:space="preserve"> </w:t>
      </w:r>
      <w:r w:rsidRPr="008D5A8B">
        <w:rPr>
          <w:rFonts w:ascii="Times New Roman"/>
        </w:rPr>
        <w:fldChar w:fldCharType="end"/>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BD7552" w:rsidRPr="008D5A8B" w:rsidTr="007B578C">
        <w:tc>
          <w:tcPr>
            <w:tcW w:w="9855" w:type="dxa"/>
            <w:tcBorders>
              <w:top w:val="nil"/>
              <w:left w:val="nil"/>
              <w:bottom w:val="nil"/>
              <w:right w:val="nil"/>
            </w:tcBorders>
            <w:shd w:val="clear" w:color="auto" w:fill="auto"/>
          </w:tcPr>
          <w:p w:rsidR="00BD7552" w:rsidRPr="008D5A8B" w:rsidRDefault="0084197D" w:rsidP="007B578C">
            <w:pPr>
              <w:pStyle w:val="affff"/>
              <w:framePr w:wrap="around"/>
              <w:rPr>
                <w:rFonts w:ascii="Times New Roman"/>
              </w:rPr>
            </w:pPr>
            <w:r w:rsidRPr="008D5A8B">
              <w:rPr>
                <w:rFonts w:ascii="Times New Roman"/>
                <w:noProof/>
              </w:rPr>
              <mc:AlternateContent>
                <mc:Choice Requires="wps">
                  <w:drawing>
                    <wp:anchor distT="0" distB="0" distL="114300" distR="114300" simplePos="0" relativeHeight="251659776" behindDoc="1" locked="1" layoutInCell="1" allowOverlap="1">
                      <wp:simplePos x="0" y="0"/>
                      <wp:positionH relativeFrom="column">
                        <wp:posOffset>2200910</wp:posOffset>
                      </wp:positionH>
                      <wp:positionV relativeFrom="paragraph">
                        <wp:posOffset>573405</wp:posOffset>
                      </wp:positionV>
                      <wp:extent cx="1905000" cy="254000"/>
                      <wp:effectExtent l="0" t="3175" r="3175" b="0"/>
                      <wp:wrapNone/>
                      <wp:docPr id="6"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9D861" id="RQ" o:spid="_x0000_s1026" style="position:absolute;left:0;text-align:left;margin-left:173.3pt;margin-top:45.15pt;width:15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CXeYpJdQIAAPIEAAAOAAAAAAAA&#10;AAAAAAAAAC4CAABkcnMvZTJvRG9jLnhtbFBLAQItABQABgAIAAAAIQD0N6/e3AAAAAoBAAAPAAAA&#10;AAAAAAAAAAAAAM8EAABkcnMvZG93bnJldi54bWxQSwUGAAAAAAQABADzAAAA2AUAAAAA&#10;" stroked="f">
                      <w10:anchorlock/>
                    </v:rect>
                  </w:pict>
                </mc:Fallback>
              </mc:AlternateContent>
            </w:r>
            <w:r w:rsidRPr="008D5A8B">
              <w:rPr>
                <w:rFonts w:ascii="Times New Roman"/>
                <w:noProof/>
              </w:rPr>
              <mc:AlternateContent>
                <mc:Choice Requires="wps">
                  <w:drawing>
                    <wp:anchor distT="0" distB="0" distL="114300" distR="114300" simplePos="0" relativeHeight="251658752" behindDoc="1" locked="0" layoutInCell="1" allowOverlap="1">
                      <wp:simplePos x="0" y="0"/>
                      <wp:positionH relativeFrom="column">
                        <wp:posOffset>2454910</wp:posOffset>
                      </wp:positionH>
                      <wp:positionV relativeFrom="paragraph">
                        <wp:posOffset>255905</wp:posOffset>
                      </wp:positionV>
                      <wp:extent cx="1270000" cy="304800"/>
                      <wp:effectExtent l="3175" t="0" r="3175" b="0"/>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879D4" id="LB" o:spid="_x0000_s1026" style="position:absolute;left:0;text-align:left;margin-left:193.3pt;margin-top:20.15pt;width:10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adQIAAPI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v6UdWnUCAADyBAAADgAAAAAA&#10;AAAAAAAAAAAuAgAAZHJzL2Uyb0RvYy54bWxQSwECLQAUAAYACAAAACEAIk4ljd0AAAAJAQAADwAA&#10;AAAAAAAAAAAAAADPBAAAZHJzL2Rvd25yZXYueG1sUEsFBgAAAAAEAAQA8wAAANkFAAAAAA==&#10;" stroked="f"/>
                  </w:pict>
                </mc:Fallback>
              </mc:AlternateContent>
            </w:r>
            <w:r w:rsidR="00BD7552" w:rsidRPr="008D5A8B">
              <w:rPr>
                <w:rFonts w:ascii="Times New Roman"/>
              </w:rP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9" w:name="LB"/>
            <w:r w:rsidR="00BD7552" w:rsidRPr="008D5A8B">
              <w:rPr>
                <w:rFonts w:ascii="Times New Roman"/>
              </w:rPr>
              <w:instrText xml:space="preserve"> FORMDROPDOWN </w:instrText>
            </w:r>
            <w:r w:rsidR="00F36225" w:rsidRPr="008D5A8B">
              <w:rPr>
                <w:rFonts w:ascii="Times New Roman"/>
              </w:rPr>
            </w:r>
            <w:r w:rsidR="00BD7552" w:rsidRPr="008D5A8B">
              <w:rPr>
                <w:rFonts w:ascii="Times New Roman"/>
              </w:rPr>
              <w:fldChar w:fldCharType="end"/>
            </w:r>
            <w:bookmarkEnd w:id="9"/>
          </w:p>
        </w:tc>
      </w:tr>
      <w:tr w:rsidR="00BD7552" w:rsidRPr="008D5A8B" w:rsidTr="007B578C">
        <w:tc>
          <w:tcPr>
            <w:tcW w:w="9855" w:type="dxa"/>
            <w:tcBorders>
              <w:top w:val="nil"/>
              <w:left w:val="nil"/>
              <w:bottom w:val="nil"/>
              <w:right w:val="nil"/>
            </w:tcBorders>
            <w:shd w:val="clear" w:color="auto" w:fill="auto"/>
          </w:tcPr>
          <w:p w:rsidR="00BD7552" w:rsidRPr="008D5A8B" w:rsidRDefault="00E27FB5" w:rsidP="00F36225">
            <w:pPr>
              <w:pStyle w:val="affff0"/>
              <w:framePr w:wrap="around"/>
              <w:rPr>
                <w:rFonts w:ascii="Times New Roman"/>
              </w:rPr>
            </w:pPr>
            <w:r w:rsidRPr="008D5A8B">
              <w:rPr>
                <w:rFonts w:ascii="Times New Roman"/>
              </w:rPr>
              <w:fldChar w:fldCharType="begin">
                <w:ffData>
                  <w:name w:val="WCRQ"/>
                  <w:enabled/>
                  <w:calcOnExit w:val="0"/>
                  <w:textInput>
                    <w:default w:val="2015.4.8"/>
                  </w:textInput>
                </w:ffData>
              </w:fldChar>
            </w:r>
            <w:bookmarkStart w:id="10" w:name="WCRQ"/>
            <w:r w:rsidRPr="008D5A8B">
              <w:rPr>
                <w:rFonts w:ascii="Times New Roman"/>
              </w:rPr>
              <w:instrText xml:space="preserve"> FORMTEXT </w:instrText>
            </w:r>
            <w:r w:rsidRPr="008D5A8B">
              <w:rPr>
                <w:rFonts w:ascii="Times New Roman"/>
              </w:rPr>
            </w:r>
            <w:r w:rsidRPr="008D5A8B">
              <w:rPr>
                <w:rFonts w:ascii="Times New Roman"/>
              </w:rPr>
              <w:fldChar w:fldCharType="separate"/>
            </w:r>
            <w:r w:rsidR="00133A70">
              <w:rPr>
                <w:rFonts w:ascii="Times New Roman"/>
                <w:noProof/>
              </w:rPr>
              <w:t>2016</w:t>
            </w:r>
            <w:r w:rsidRPr="008D5A8B">
              <w:rPr>
                <w:rFonts w:ascii="Times New Roman"/>
                <w:noProof/>
              </w:rPr>
              <w:t>.</w:t>
            </w:r>
            <w:r w:rsidR="00F36225">
              <w:rPr>
                <w:rFonts w:ascii="Times New Roman"/>
                <w:noProof/>
              </w:rPr>
              <w:t>10</w:t>
            </w:r>
            <w:r w:rsidRPr="008D5A8B">
              <w:rPr>
                <w:rFonts w:ascii="Times New Roman"/>
              </w:rPr>
              <w:fldChar w:fldCharType="end"/>
            </w:r>
            <w:bookmarkEnd w:id="10"/>
          </w:p>
        </w:tc>
      </w:tr>
    </w:tbl>
    <w:p w:rsidR="00BD7552" w:rsidRPr="008D5A8B" w:rsidRDefault="00C255F1" w:rsidP="00BD7552">
      <w:pPr>
        <w:pStyle w:val="af4"/>
        <w:framePr w:wrap="around"/>
      </w:pPr>
      <w:r w:rsidRPr="008D5A8B">
        <w:fldChar w:fldCharType="begin">
          <w:ffData>
            <w:name w:val="SY"/>
            <w:enabled/>
            <w:calcOnExit w:val="0"/>
            <w:textInput>
              <w:default w:val="XXXX"/>
              <w:maxLength w:val="4"/>
            </w:textInput>
          </w:ffData>
        </w:fldChar>
      </w:r>
      <w:r w:rsidRPr="008D5A8B">
        <w:instrText xml:space="preserve"> FORMTEXT </w:instrText>
      </w:r>
      <w:r w:rsidRPr="008D5A8B">
        <w:fldChar w:fldCharType="separate"/>
      </w:r>
      <w:r w:rsidRPr="008D5A8B">
        <w:rPr>
          <w:noProof/>
        </w:rPr>
        <w:t>XXXX</w:t>
      </w:r>
      <w:r w:rsidRPr="008D5A8B">
        <w:fldChar w:fldCharType="end"/>
      </w:r>
      <w:r w:rsidR="00BD7552" w:rsidRPr="008D5A8B">
        <w:t xml:space="preserve"> - </w:t>
      </w:r>
      <w:r w:rsidR="00BD7552" w:rsidRPr="008D5A8B">
        <w:fldChar w:fldCharType="begin">
          <w:ffData>
            <w:name w:val="FM"/>
            <w:enabled/>
            <w:calcOnExit w:val="0"/>
            <w:textInput>
              <w:default w:val="XX"/>
              <w:maxLength w:val="2"/>
            </w:textInput>
          </w:ffData>
        </w:fldChar>
      </w:r>
      <w:bookmarkStart w:id="11" w:name="FM"/>
      <w:r w:rsidR="00BD7552" w:rsidRPr="008D5A8B">
        <w:instrText xml:space="preserve"> FORMTEXT </w:instrText>
      </w:r>
      <w:r w:rsidR="00BD7552" w:rsidRPr="008D5A8B">
        <w:fldChar w:fldCharType="separate"/>
      </w:r>
      <w:r w:rsidR="00BD7552" w:rsidRPr="008D5A8B">
        <w:rPr>
          <w:noProof/>
        </w:rPr>
        <w:t>XX</w:t>
      </w:r>
      <w:r w:rsidR="00BD7552" w:rsidRPr="008D5A8B">
        <w:fldChar w:fldCharType="end"/>
      </w:r>
      <w:bookmarkEnd w:id="11"/>
      <w:r w:rsidR="00BD7552" w:rsidRPr="008D5A8B">
        <w:t xml:space="preserve"> - </w:t>
      </w:r>
      <w:r w:rsidR="00BD7552" w:rsidRPr="008D5A8B">
        <w:fldChar w:fldCharType="begin">
          <w:ffData>
            <w:name w:val="FD"/>
            <w:enabled/>
            <w:calcOnExit w:val="0"/>
            <w:textInput>
              <w:default w:val="XX"/>
              <w:maxLength w:val="2"/>
            </w:textInput>
          </w:ffData>
        </w:fldChar>
      </w:r>
      <w:bookmarkStart w:id="12" w:name="FD"/>
      <w:r w:rsidR="00BD7552" w:rsidRPr="008D5A8B">
        <w:instrText xml:space="preserve"> FORMTEXT </w:instrText>
      </w:r>
      <w:r w:rsidR="00BD7552" w:rsidRPr="008D5A8B">
        <w:fldChar w:fldCharType="separate"/>
      </w:r>
      <w:r w:rsidR="00BD7552" w:rsidRPr="008D5A8B">
        <w:rPr>
          <w:noProof/>
        </w:rPr>
        <w:t>XX</w:t>
      </w:r>
      <w:r w:rsidR="00BD7552" w:rsidRPr="008D5A8B">
        <w:fldChar w:fldCharType="end"/>
      </w:r>
      <w:bookmarkEnd w:id="12"/>
      <w:r w:rsidR="00BD7552" w:rsidRPr="008D5A8B">
        <w:t>发布</w:t>
      </w:r>
      <w:r w:rsidR="0084197D" w:rsidRPr="008D5A8B">
        <w:rPr>
          <w:noProof/>
        </w:rPr>
        <mc:AlternateContent>
          <mc:Choice Requires="wps">
            <w:drawing>
              <wp:anchor distT="0" distB="0" distL="114300" distR="114300" simplePos="0" relativeHeight="251655680"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13E26"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uj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deMr&#10;oxICAAApBAAADgAAAAAAAAAAAAAAAAAuAgAAZHJzL2Uyb0RvYy54bWxQSwECLQAUAAYACAAAACEA&#10;EUSd9t0AAAALAQAADwAAAAAAAAAAAAAAAABsBAAAZHJzL2Rvd25yZXYueG1sUEsFBgAAAAAEAAQA&#10;8wAAAHYFAAAAAA==&#10;">
                <w10:wrap anchory="page"/>
                <w10:anchorlock/>
              </v:line>
            </w:pict>
          </mc:Fallback>
        </mc:AlternateContent>
      </w:r>
    </w:p>
    <w:p w:rsidR="00BD7552" w:rsidRPr="008D5A8B" w:rsidRDefault="00BD7552" w:rsidP="00BD7552">
      <w:pPr>
        <w:pStyle w:val="affffff6"/>
        <w:framePr w:wrap="around"/>
      </w:pPr>
      <w:r w:rsidRPr="008D5A8B">
        <w:fldChar w:fldCharType="begin">
          <w:ffData>
            <w:name w:val="SY"/>
            <w:enabled/>
            <w:calcOnExit w:val="0"/>
            <w:textInput>
              <w:default w:val="XXXX"/>
              <w:maxLength w:val="4"/>
            </w:textInput>
          </w:ffData>
        </w:fldChar>
      </w:r>
      <w:bookmarkStart w:id="13" w:name="SY"/>
      <w:r w:rsidRPr="008D5A8B">
        <w:instrText xml:space="preserve"> FORMTEXT </w:instrText>
      </w:r>
      <w:r w:rsidRPr="008D5A8B">
        <w:fldChar w:fldCharType="separate"/>
      </w:r>
      <w:r w:rsidRPr="008D5A8B">
        <w:rPr>
          <w:noProof/>
        </w:rPr>
        <w:t>XXXX</w:t>
      </w:r>
      <w:r w:rsidRPr="008D5A8B">
        <w:fldChar w:fldCharType="end"/>
      </w:r>
      <w:bookmarkEnd w:id="13"/>
      <w:r w:rsidRPr="008D5A8B">
        <w:t xml:space="preserve"> - </w:t>
      </w:r>
      <w:r w:rsidRPr="008D5A8B">
        <w:fldChar w:fldCharType="begin">
          <w:ffData>
            <w:name w:val="SM"/>
            <w:enabled/>
            <w:calcOnExit w:val="0"/>
            <w:textInput>
              <w:default w:val="XX"/>
              <w:maxLength w:val="2"/>
            </w:textInput>
          </w:ffData>
        </w:fldChar>
      </w:r>
      <w:bookmarkStart w:id="14" w:name="SM"/>
      <w:r w:rsidRPr="008D5A8B">
        <w:instrText xml:space="preserve"> FORMTEXT </w:instrText>
      </w:r>
      <w:r w:rsidRPr="008D5A8B">
        <w:fldChar w:fldCharType="separate"/>
      </w:r>
      <w:r w:rsidRPr="008D5A8B">
        <w:rPr>
          <w:noProof/>
        </w:rPr>
        <w:t>XX</w:t>
      </w:r>
      <w:r w:rsidRPr="008D5A8B">
        <w:fldChar w:fldCharType="end"/>
      </w:r>
      <w:bookmarkEnd w:id="14"/>
      <w:r w:rsidRPr="008D5A8B">
        <w:t xml:space="preserve"> - </w:t>
      </w:r>
      <w:r w:rsidRPr="008D5A8B">
        <w:fldChar w:fldCharType="begin">
          <w:ffData>
            <w:name w:val="SD"/>
            <w:enabled/>
            <w:calcOnExit w:val="0"/>
            <w:textInput>
              <w:default w:val="XX"/>
              <w:maxLength w:val="2"/>
            </w:textInput>
          </w:ffData>
        </w:fldChar>
      </w:r>
      <w:bookmarkStart w:id="15" w:name="SD"/>
      <w:r w:rsidRPr="008D5A8B">
        <w:instrText xml:space="preserve"> FORMTEXT </w:instrText>
      </w:r>
      <w:r w:rsidRPr="008D5A8B">
        <w:fldChar w:fldCharType="separate"/>
      </w:r>
      <w:r w:rsidR="00A3784C" w:rsidRPr="008D5A8B">
        <w:t>XX</w:t>
      </w:r>
      <w:r w:rsidRPr="008D5A8B">
        <w:fldChar w:fldCharType="end"/>
      </w:r>
      <w:bookmarkEnd w:id="15"/>
      <w:r w:rsidRPr="008D5A8B">
        <w:t>实施</w:t>
      </w:r>
    </w:p>
    <w:p w:rsidR="00BD7552" w:rsidRPr="008D5A8B" w:rsidRDefault="0084197D" w:rsidP="00BD7552">
      <w:pPr>
        <w:pStyle w:val="afff9"/>
        <w:framePr w:wrap="around"/>
        <w:rPr>
          <w:rFonts w:ascii="Times New Roman"/>
        </w:rPr>
      </w:pPr>
      <w:r w:rsidRPr="008D5A8B">
        <w:rPr>
          <w:rFonts w:ascii="Times New Roman"/>
          <w:noProof/>
        </w:rPr>
        <w:drawing>
          <wp:inline distT="0" distB="0" distL="0" distR="0">
            <wp:extent cx="5029200" cy="723265"/>
            <wp:effectExtent l="0" t="0" r="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723265"/>
                    </a:xfrm>
                    <a:prstGeom prst="rect">
                      <a:avLst/>
                    </a:prstGeom>
                    <a:noFill/>
                    <a:ln>
                      <a:noFill/>
                    </a:ln>
                  </pic:spPr>
                </pic:pic>
              </a:graphicData>
            </a:graphic>
          </wp:inline>
        </w:drawing>
      </w:r>
    </w:p>
    <w:p w:rsidR="00BD7552" w:rsidRPr="008D5A8B" w:rsidRDefault="0084197D" w:rsidP="00BD7552">
      <w:pPr>
        <w:pStyle w:val="aff7"/>
        <w:rPr>
          <w:rFonts w:ascii="Times New Roman"/>
        </w:rPr>
        <w:sectPr w:rsidR="00BD7552" w:rsidRPr="008D5A8B" w:rsidSect="00BD7552">
          <w:pgSz w:w="11906" w:h="16838" w:code="9"/>
          <w:pgMar w:top="567" w:right="850" w:bottom="1134" w:left="1418" w:header="0" w:footer="0" w:gutter="0"/>
          <w:pgNumType w:start="1"/>
          <w:cols w:space="425"/>
          <w:docGrid w:type="lines" w:linePitch="312"/>
        </w:sectPr>
      </w:pPr>
      <w:r w:rsidRPr="008D5A8B">
        <w:rPr>
          <w:rFonts w:ascii="Times New Roman"/>
        </w:rPr>
        <mc:AlternateContent>
          <mc:Choice Requires="wps">
            <w:drawing>
              <wp:anchor distT="0" distB="0" distL="114300" distR="114300" simplePos="0" relativeHeight="251656704"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7952A"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Vg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"/>
            </w:pict>
          </mc:Fallback>
        </mc:AlternateContent>
      </w:r>
    </w:p>
    <w:p w:rsidR="002760E0" w:rsidRPr="002760E0" w:rsidRDefault="002760E0" w:rsidP="002760E0">
      <w:pPr>
        <w:pStyle w:val="affa"/>
        <w:rPr>
          <w:rFonts w:hint="eastAsia"/>
        </w:rPr>
      </w:pPr>
      <w:bookmarkStart w:id="16" w:name="_Toc425842069"/>
      <w:bookmarkStart w:id="17" w:name="_Toc435515620"/>
      <w:r w:rsidRPr="002760E0">
        <w:rPr>
          <w:rFonts w:hint="eastAsia"/>
        </w:rPr>
        <w:lastRenderedPageBreak/>
        <w:t>目</w:t>
      </w:r>
      <w:bookmarkStart w:id="18" w:name="BKML"/>
      <w:r w:rsidRPr="002760E0">
        <w:rPr>
          <w:rFonts w:hAnsi="黑体"/>
        </w:rPr>
        <w:t> </w:t>
      </w:r>
      <w:r w:rsidRPr="002760E0">
        <w:rPr>
          <w:rFonts w:hAnsi="黑体"/>
        </w:rPr>
        <w:t> </w:t>
      </w:r>
      <w:r w:rsidRPr="002760E0">
        <w:rPr>
          <w:rFonts w:hint="eastAsia"/>
        </w:rPr>
        <w:t>次</w:t>
      </w:r>
      <w:bookmarkEnd w:id="18"/>
    </w:p>
    <w:p w:rsidR="002760E0" w:rsidRPr="004E1FC4" w:rsidRDefault="002760E0">
      <w:pPr>
        <w:pStyle w:val="11"/>
        <w:spacing w:before="78" w:after="78"/>
        <w:rPr>
          <w:rFonts w:ascii="Calibri" w:hAnsi="Calibri"/>
          <w:noProof/>
          <w:szCs w:val="22"/>
        </w:rPr>
      </w:pPr>
      <w:r w:rsidRPr="002760E0">
        <w:fldChar w:fldCharType="begin" w:fldLock="1"/>
      </w:r>
      <w:r w:rsidRPr="002760E0">
        <w:instrText xml:space="preserve"> TOC \h \z \t"前言、引言标题,1,参考文献、索引标题,1,章标题,1,参考文献,1,附录标识,1,一级条标题, 3" \* MERGEFORMAT </w:instrText>
      </w:r>
      <w:r w:rsidRPr="002760E0">
        <w:fldChar w:fldCharType="separate"/>
      </w:r>
      <w:hyperlink w:anchor="_Toc436724213" w:history="1">
        <w:r w:rsidRPr="002760E0">
          <w:rPr>
            <w:rStyle w:val="afff7"/>
            <w:rFonts w:ascii="Times New Roman" w:hint="eastAsia"/>
          </w:rPr>
          <w:t>前言</w:t>
        </w:r>
        <w:r w:rsidRPr="002760E0">
          <w:rPr>
            <w:noProof/>
            <w:webHidden/>
          </w:rPr>
          <w:tab/>
        </w:r>
        <w:r w:rsidRPr="002760E0">
          <w:rPr>
            <w:noProof/>
            <w:webHidden/>
          </w:rPr>
          <w:fldChar w:fldCharType="begin" w:fldLock="1"/>
        </w:r>
        <w:r w:rsidRPr="002760E0">
          <w:rPr>
            <w:noProof/>
            <w:webHidden/>
          </w:rPr>
          <w:instrText xml:space="preserve"> PAGEREF _Toc436724213 \h </w:instrText>
        </w:r>
        <w:r w:rsidRPr="002760E0">
          <w:rPr>
            <w:noProof/>
            <w:webHidden/>
          </w:rPr>
        </w:r>
        <w:r w:rsidRPr="002760E0">
          <w:rPr>
            <w:noProof/>
            <w:webHidden/>
          </w:rPr>
          <w:fldChar w:fldCharType="separate"/>
        </w:r>
        <w:r w:rsidRPr="002760E0">
          <w:rPr>
            <w:noProof/>
            <w:webHidden/>
          </w:rPr>
          <w:t>II</w:t>
        </w:r>
        <w:r w:rsidRPr="002760E0">
          <w:rPr>
            <w:noProof/>
            <w:webHidden/>
          </w:rPr>
          <w:fldChar w:fldCharType="end"/>
        </w:r>
      </w:hyperlink>
    </w:p>
    <w:p w:rsidR="002760E0" w:rsidRPr="004E1FC4" w:rsidRDefault="002760E0">
      <w:pPr>
        <w:pStyle w:val="11"/>
        <w:spacing w:before="78" w:after="78"/>
        <w:rPr>
          <w:rFonts w:ascii="Calibri" w:hAnsi="Calibri"/>
          <w:noProof/>
          <w:szCs w:val="22"/>
        </w:rPr>
      </w:pPr>
      <w:hyperlink w:anchor="_Toc436724214" w:history="1">
        <w:r w:rsidRPr="002760E0">
          <w:rPr>
            <w:rStyle w:val="afff7"/>
          </w:rPr>
          <w:t>1</w:t>
        </w:r>
        <w:r>
          <w:rPr>
            <w:rStyle w:val="afff7"/>
            <w:rFonts w:ascii="Times New Roman" w:hint="eastAsia"/>
          </w:rPr>
          <w:t xml:space="preserve">　</w:t>
        </w:r>
        <w:r w:rsidRPr="002760E0">
          <w:rPr>
            <w:rStyle w:val="afff7"/>
            <w:rFonts w:ascii="Times New Roman" w:hint="eastAsia"/>
          </w:rPr>
          <w:t>范围</w:t>
        </w:r>
        <w:r w:rsidRPr="002760E0">
          <w:rPr>
            <w:noProof/>
            <w:webHidden/>
          </w:rPr>
          <w:tab/>
        </w:r>
        <w:r w:rsidRPr="002760E0">
          <w:rPr>
            <w:noProof/>
            <w:webHidden/>
          </w:rPr>
          <w:fldChar w:fldCharType="begin" w:fldLock="1"/>
        </w:r>
        <w:r w:rsidRPr="002760E0">
          <w:rPr>
            <w:noProof/>
            <w:webHidden/>
          </w:rPr>
          <w:instrText xml:space="preserve"> PAGEREF _Toc436724214 \h </w:instrText>
        </w:r>
        <w:r w:rsidRPr="002760E0">
          <w:rPr>
            <w:noProof/>
            <w:webHidden/>
          </w:rPr>
        </w:r>
        <w:r w:rsidRPr="002760E0">
          <w:rPr>
            <w:noProof/>
            <w:webHidden/>
          </w:rPr>
          <w:fldChar w:fldCharType="separate"/>
        </w:r>
        <w:r w:rsidRPr="002760E0">
          <w:rPr>
            <w:noProof/>
            <w:webHidden/>
          </w:rPr>
          <w:t>1</w:t>
        </w:r>
        <w:r w:rsidRPr="002760E0">
          <w:rPr>
            <w:noProof/>
            <w:webHidden/>
          </w:rPr>
          <w:fldChar w:fldCharType="end"/>
        </w:r>
      </w:hyperlink>
    </w:p>
    <w:p w:rsidR="002760E0" w:rsidRPr="004E1FC4" w:rsidRDefault="002760E0">
      <w:pPr>
        <w:pStyle w:val="11"/>
        <w:spacing w:before="78" w:after="78"/>
        <w:rPr>
          <w:rFonts w:ascii="Calibri" w:hAnsi="Calibri"/>
          <w:noProof/>
          <w:szCs w:val="22"/>
        </w:rPr>
      </w:pPr>
      <w:hyperlink w:anchor="_Toc436724215" w:history="1">
        <w:r w:rsidRPr="002760E0">
          <w:rPr>
            <w:rStyle w:val="afff7"/>
          </w:rPr>
          <w:t>2</w:t>
        </w:r>
        <w:r>
          <w:rPr>
            <w:rStyle w:val="afff7"/>
            <w:rFonts w:ascii="Times New Roman" w:hint="eastAsia"/>
          </w:rPr>
          <w:t xml:space="preserve">　</w:t>
        </w:r>
        <w:r w:rsidRPr="002760E0">
          <w:rPr>
            <w:rStyle w:val="afff7"/>
            <w:rFonts w:ascii="Times New Roman" w:hint="eastAsia"/>
          </w:rPr>
          <w:t>规范性引用文件</w:t>
        </w:r>
        <w:r w:rsidRPr="002760E0">
          <w:rPr>
            <w:noProof/>
            <w:webHidden/>
          </w:rPr>
          <w:tab/>
        </w:r>
        <w:r w:rsidRPr="002760E0">
          <w:rPr>
            <w:noProof/>
            <w:webHidden/>
          </w:rPr>
          <w:fldChar w:fldCharType="begin" w:fldLock="1"/>
        </w:r>
        <w:r w:rsidRPr="002760E0">
          <w:rPr>
            <w:noProof/>
            <w:webHidden/>
          </w:rPr>
          <w:instrText xml:space="preserve"> PAGEREF _Toc436724215 \h </w:instrText>
        </w:r>
        <w:r w:rsidRPr="002760E0">
          <w:rPr>
            <w:noProof/>
            <w:webHidden/>
          </w:rPr>
        </w:r>
        <w:r w:rsidRPr="002760E0">
          <w:rPr>
            <w:noProof/>
            <w:webHidden/>
          </w:rPr>
          <w:fldChar w:fldCharType="separate"/>
        </w:r>
        <w:r w:rsidRPr="002760E0">
          <w:rPr>
            <w:noProof/>
            <w:webHidden/>
          </w:rPr>
          <w:t>1</w:t>
        </w:r>
        <w:r w:rsidRPr="002760E0">
          <w:rPr>
            <w:noProof/>
            <w:webHidden/>
          </w:rPr>
          <w:fldChar w:fldCharType="end"/>
        </w:r>
      </w:hyperlink>
    </w:p>
    <w:p w:rsidR="002760E0" w:rsidRPr="004E1FC4" w:rsidRDefault="002760E0">
      <w:pPr>
        <w:pStyle w:val="11"/>
        <w:spacing w:before="78" w:after="78"/>
        <w:rPr>
          <w:rFonts w:ascii="Calibri" w:hAnsi="Calibri"/>
          <w:noProof/>
          <w:szCs w:val="22"/>
        </w:rPr>
      </w:pPr>
      <w:hyperlink w:anchor="_Toc436724216" w:history="1">
        <w:r w:rsidRPr="002760E0">
          <w:rPr>
            <w:rStyle w:val="afff7"/>
          </w:rPr>
          <w:t>3</w:t>
        </w:r>
        <w:r>
          <w:rPr>
            <w:rStyle w:val="afff7"/>
            <w:rFonts w:ascii="Times New Roman" w:hint="eastAsia"/>
          </w:rPr>
          <w:t xml:space="preserve">　</w:t>
        </w:r>
        <w:r w:rsidRPr="002760E0">
          <w:rPr>
            <w:rStyle w:val="afff7"/>
            <w:rFonts w:ascii="Times New Roman" w:hint="eastAsia"/>
          </w:rPr>
          <w:t>术语和定义</w:t>
        </w:r>
        <w:r w:rsidRPr="002760E0">
          <w:rPr>
            <w:noProof/>
            <w:webHidden/>
          </w:rPr>
          <w:tab/>
        </w:r>
        <w:r w:rsidRPr="002760E0">
          <w:rPr>
            <w:noProof/>
            <w:webHidden/>
          </w:rPr>
          <w:fldChar w:fldCharType="begin" w:fldLock="1"/>
        </w:r>
        <w:r w:rsidRPr="002760E0">
          <w:rPr>
            <w:noProof/>
            <w:webHidden/>
          </w:rPr>
          <w:instrText xml:space="preserve"> PAGEREF _Toc436724216 \h </w:instrText>
        </w:r>
        <w:r w:rsidRPr="002760E0">
          <w:rPr>
            <w:noProof/>
            <w:webHidden/>
          </w:rPr>
        </w:r>
        <w:r w:rsidRPr="002760E0">
          <w:rPr>
            <w:noProof/>
            <w:webHidden/>
          </w:rPr>
          <w:fldChar w:fldCharType="separate"/>
        </w:r>
        <w:r w:rsidRPr="002760E0">
          <w:rPr>
            <w:noProof/>
            <w:webHidden/>
          </w:rPr>
          <w:t>1</w:t>
        </w:r>
        <w:r w:rsidRPr="002760E0">
          <w:rPr>
            <w:noProof/>
            <w:webHidden/>
          </w:rPr>
          <w:fldChar w:fldCharType="end"/>
        </w:r>
      </w:hyperlink>
    </w:p>
    <w:p w:rsidR="002760E0" w:rsidRPr="004E1FC4" w:rsidRDefault="002760E0">
      <w:pPr>
        <w:pStyle w:val="11"/>
        <w:spacing w:before="78" w:after="78"/>
        <w:rPr>
          <w:rFonts w:ascii="Calibri" w:hAnsi="Calibri"/>
          <w:noProof/>
          <w:szCs w:val="22"/>
        </w:rPr>
      </w:pPr>
      <w:hyperlink w:anchor="_Toc436724222" w:history="1">
        <w:r w:rsidRPr="002760E0">
          <w:rPr>
            <w:rStyle w:val="afff7"/>
          </w:rPr>
          <w:t>4</w:t>
        </w:r>
        <w:r>
          <w:rPr>
            <w:rStyle w:val="afff7"/>
            <w:rFonts w:hint="eastAsia"/>
          </w:rPr>
          <w:t xml:space="preserve">　</w:t>
        </w:r>
        <w:r w:rsidRPr="002760E0">
          <w:rPr>
            <w:rStyle w:val="afff7"/>
            <w:rFonts w:hint="eastAsia"/>
          </w:rPr>
          <w:t>描述属性</w:t>
        </w:r>
        <w:r w:rsidRPr="002760E0">
          <w:rPr>
            <w:noProof/>
            <w:webHidden/>
          </w:rPr>
          <w:tab/>
        </w:r>
        <w:r w:rsidRPr="002760E0">
          <w:rPr>
            <w:noProof/>
            <w:webHidden/>
          </w:rPr>
          <w:fldChar w:fldCharType="begin" w:fldLock="1"/>
        </w:r>
        <w:r w:rsidRPr="002760E0">
          <w:rPr>
            <w:noProof/>
            <w:webHidden/>
          </w:rPr>
          <w:instrText xml:space="preserve"> PAGEREF _Toc436724222 \h </w:instrText>
        </w:r>
        <w:r w:rsidRPr="002760E0">
          <w:rPr>
            <w:noProof/>
            <w:webHidden/>
          </w:rPr>
        </w:r>
        <w:r w:rsidRPr="002760E0">
          <w:rPr>
            <w:noProof/>
            <w:webHidden/>
          </w:rPr>
          <w:fldChar w:fldCharType="separate"/>
        </w:r>
        <w:r w:rsidRPr="002760E0">
          <w:rPr>
            <w:noProof/>
            <w:webHidden/>
          </w:rPr>
          <w:t>2</w:t>
        </w:r>
        <w:r w:rsidRPr="002760E0">
          <w:rPr>
            <w:noProof/>
            <w:webHidden/>
          </w:rPr>
          <w:fldChar w:fldCharType="end"/>
        </w:r>
      </w:hyperlink>
    </w:p>
    <w:p w:rsidR="002760E0" w:rsidRPr="004E1FC4" w:rsidRDefault="002760E0">
      <w:pPr>
        <w:pStyle w:val="11"/>
        <w:spacing w:before="78" w:after="78"/>
        <w:rPr>
          <w:rFonts w:ascii="Calibri" w:hAnsi="Calibri"/>
          <w:noProof/>
          <w:szCs w:val="22"/>
        </w:rPr>
      </w:pPr>
      <w:hyperlink w:anchor="_Toc436724226" w:history="1">
        <w:r w:rsidRPr="002760E0">
          <w:rPr>
            <w:rStyle w:val="afff7"/>
          </w:rPr>
          <w:t>5</w:t>
        </w:r>
        <w:r>
          <w:rPr>
            <w:rStyle w:val="afff7"/>
            <w:rFonts w:hint="eastAsia"/>
          </w:rPr>
          <w:t xml:space="preserve">　</w:t>
        </w:r>
        <w:r w:rsidRPr="002760E0">
          <w:rPr>
            <w:rStyle w:val="afff7"/>
            <w:rFonts w:hint="eastAsia"/>
          </w:rPr>
          <w:t>描述方法</w:t>
        </w:r>
        <w:r w:rsidRPr="002760E0">
          <w:rPr>
            <w:noProof/>
            <w:webHidden/>
          </w:rPr>
          <w:tab/>
        </w:r>
        <w:r w:rsidRPr="002760E0">
          <w:rPr>
            <w:noProof/>
            <w:webHidden/>
          </w:rPr>
          <w:fldChar w:fldCharType="begin" w:fldLock="1"/>
        </w:r>
        <w:r w:rsidRPr="002760E0">
          <w:rPr>
            <w:noProof/>
            <w:webHidden/>
          </w:rPr>
          <w:instrText xml:space="preserve"> PAGEREF _Toc436724226 \h </w:instrText>
        </w:r>
        <w:r w:rsidRPr="002760E0">
          <w:rPr>
            <w:noProof/>
            <w:webHidden/>
          </w:rPr>
        </w:r>
        <w:r w:rsidRPr="002760E0">
          <w:rPr>
            <w:noProof/>
            <w:webHidden/>
          </w:rPr>
          <w:fldChar w:fldCharType="separate"/>
        </w:r>
        <w:r w:rsidRPr="002760E0">
          <w:rPr>
            <w:noProof/>
            <w:webHidden/>
          </w:rPr>
          <w:t>3</w:t>
        </w:r>
        <w:r w:rsidRPr="002760E0">
          <w:rPr>
            <w:noProof/>
            <w:webHidden/>
          </w:rPr>
          <w:fldChar w:fldCharType="end"/>
        </w:r>
      </w:hyperlink>
    </w:p>
    <w:p w:rsidR="002760E0" w:rsidRPr="004E1FC4" w:rsidRDefault="002760E0">
      <w:pPr>
        <w:pStyle w:val="11"/>
        <w:spacing w:before="78" w:after="78"/>
        <w:rPr>
          <w:rFonts w:ascii="Calibri" w:hAnsi="Calibri"/>
          <w:noProof/>
          <w:szCs w:val="22"/>
        </w:rPr>
      </w:pPr>
      <w:hyperlink w:anchor="_Toc436724227" w:history="1">
        <w:r w:rsidRPr="002760E0">
          <w:rPr>
            <w:rStyle w:val="afff7"/>
          </w:rPr>
          <w:t>6</w:t>
        </w:r>
        <w:r>
          <w:rPr>
            <w:rStyle w:val="afff7"/>
            <w:rFonts w:ascii="Times New Roman" w:hint="eastAsia"/>
          </w:rPr>
          <w:t xml:space="preserve">　</w:t>
        </w:r>
        <w:r w:rsidRPr="002760E0">
          <w:rPr>
            <w:rStyle w:val="afff7"/>
            <w:rFonts w:ascii="Times New Roman" w:hint="eastAsia"/>
          </w:rPr>
          <w:t>信息模型</w:t>
        </w:r>
        <w:r w:rsidRPr="002760E0">
          <w:rPr>
            <w:noProof/>
            <w:webHidden/>
          </w:rPr>
          <w:tab/>
        </w:r>
        <w:r w:rsidRPr="002760E0">
          <w:rPr>
            <w:noProof/>
            <w:webHidden/>
          </w:rPr>
          <w:fldChar w:fldCharType="begin" w:fldLock="1"/>
        </w:r>
        <w:r w:rsidRPr="002760E0">
          <w:rPr>
            <w:noProof/>
            <w:webHidden/>
          </w:rPr>
          <w:instrText xml:space="preserve"> PAGEREF _Toc436724227 \h </w:instrText>
        </w:r>
        <w:r w:rsidRPr="002760E0">
          <w:rPr>
            <w:noProof/>
            <w:webHidden/>
          </w:rPr>
        </w:r>
        <w:r w:rsidRPr="002760E0">
          <w:rPr>
            <w:noProof/>
            <w:webHidden/>
          </w:rPr>
          <w:fldChar w:fldCharType="separate"/>
        </w:r>
        <w:r w:rsidRPr="002760E0">
          <w:rPr>
            <w:noProof/>
            <w:webHidden/>
          </w:rPr>
          <w:t>4</w:t>
        </w:r>
        <w:r w:rsidRPr="002760E0">
          <w:rPr>
            <w:noProof/>
            <w:webHidden/>
          </w:rPr>
          <w:fldChar w:fldCharType="end"/>
        </w:r>
      </w:hyperlink>
    </w:p>
    <w:p w:rsidR="002760E0" w:rsidRPr="004E1FC4" w:rsidRDefault="002760E0">
      <w:pPr>
        <w:pStyle w:val="11"/>
        <w:spacing w:before="78" w:after="78"/>
        <w:rPr>
          <w:rFonts w:ascii="Calibri" w:hAnsi="Calibri"/>
          <w:noProof/>
          <w:szCs w:val="22"/>
        </w:rPr>
      </w:pPr>
      <w:hyperlink w:anchor="_Toc436724228" w:history="1">
        <w:r w:rsidRPr="002760E0">
          <w:rPr>
            <w:rStyle w:val="afff7"/>
          </w:rPr>
          <w:t>7</w:t>
        </w:r>
        <w:r>
          <w:rPr>
            <w:rStyle w:val="afff7"/>
            <w:rFonts w:ascii="Times New Roman" w:hint="eastAsia"/>
          </w:rPr>
          <w:t xml:space="preserve">　</w:t>
        </w:r>
        <w:r w:rsidRPr="002760E0">
          <w:rPr>
            <w:rStyle w:val="afff7"/>
            <w:rFonts w:ascii="Times New Roman" w:hint="eastAsia"/>
          </w:rPr>
          <w:t>通用信息摘要描述</w:t>
        </w:r>
        <w:r w:rsidRPr="002760E0">
          <w:rPr>
            <w:noProof/>
            <w:webHidden/>
          </w:rPr>
          <w:tab/>
        </w:r>
        <w:r w:rsidRPr="002760E0">
          <w:rPr>
            <w:noProof/>
            <w:webHidden/>
          </w:rPr>
          <w:fldChar w:fldCharType="begin" w:fldLock="1"/>
        </w:r>
        <w:r w:rsidRPr="002760E0">
          <w:rPr>
            <w:noProof/>
            <w:webHidden/>
          </w:rPr>
          <w:instrText xml:space="preserve"> PAGEREF _Toc436724228 \h </w:instrText>
        </w:r>
        <w:r w:rsidRPr="002760E0">
          <w:rPr>
            <w:noProof/>
            <w:webHidden/>
          </w:rPr>
        </w:r>
        <w:r w:rsidRPr="002760E0">
          <w:rPr>
            <w:noProof/>
            <w:webHidden/>
          </w:rPr>
          <w:fldChar w:fldCharType="separate"/>
        </w:r>
        <w:r w:rsidRPr="002760E0">
          <w:rPr>
            <w:noProof/>
            <w:webHidden/>
          </w:rPr>
          <w:t>5</w:t>
        </w:r>
        <w:r w:rsidRPr="002760E0">
          <w:rPr>
            <w:noProof/>
            <w:webHidden/>
          </w:rPr>
          <w:fldChar w:fldCharType="end"/>
        </w:r>
      </w:hyperlink>
    </w:p>
    <w:p w:rsidR="002760E0" w:rsidRPr="004E1FC4" w:rsidRDefault="002760E0">
      <w:pPr>
        <w:pStyle w:val="11"/>
        <w:spacing w:before="78" w:after="78"/>
        <w:rPr>
          <w:rFonts w:ascii="Calibri" w:hAnsi="Calibri"/>
          <w:noProof/>
          <w:szCs w:val="22"/>
        </w:rPr>
      </w:pPr>
      <w:hyperlink w:anchor="_Toc436724233" w:history="1">
        <w:r w:rsidRPr="002760E0">
          <w:rPr>
            <w:rStyle w:val="afff7"/>
          </w:rPr>
          <w:t>8</w:t>
        </w:r>
        <w:r>
          <w:rPr>
            <w:rStyle w:val="afff7"/>
            <w:rFonts w:ascii="Times New Roman" w:hint="eastAsia"/>
          </w:rPr>
          <w:t xml:space="preserve">　</w:t>
        </w:r>
        <w:r w:rsidRPr="002760E0">
          <w:rPr>
            <w:rStyle w:val="afff7"/>
            <w:rFonts w:ascii="Times New Roman" w:hint="eastAsia"/>
          </w:rPr>
          <w:t>专用信息摘要描述</w:t>
        </w:r>
        <w:r w:rsidRPr="002760E0">
          <w:rPr>
            <w:noProof/>
            <w:webHidden/>
          </w:rPr>
          <w:tab/>
        </w:r>
        <w:r w:rsidRPr="002760E0">
          <w:rPr>
            <w:noProof/>
            <w:webHidden/>
          </w:rPr>
          <w:fldChar w:fldCharType="begin" w:fldLock="1"/>
        </w:r>
        <w:r w:rsidRPr="002760E0">
          <w:rPr>
            <w:noProof/>
            <w:webHidden/>
          </w:rPr>
          <w:instrText xml:space="preserve"> PAGEREF _Toc436724233 \h </w:instrText>
        </w:r>
        <w:r w:rsidRPr="002760E0">
          <w:rPr>
            <w:noProof/>
            <w:webHidden/>
          </w:rPr>
        </w:r>
        <w:r w:rsidRPr="002760E0">
          <w:rPr>
            <w:noProof/>
            <w:webHidden/>
          </w:rPr>
          <w:fldChar w:fldCharType="separate"/>
        </w:r>
        <w:r w:rsidRPr="002760E0">
          <w:rPr>
            <w:noProof/>
            <w:webHidden/>
          </w:rPr>
          <w:t>16</w:t>
        </w:r>
        <w:r w:rsidRPr="002760E0">
          <w:rPr>
            <w:noProof/>
            <w:webHidden/>
          </w:rPr>
          <w:fldChar w:fldCharType="end"/>
        </w:r>
      </w:hyperlink>
    </w:p>
    <w:p w:rsidR="002760E0" w:rsidRPr="004E1FC4" w:rsidRDefault="002760E0">
      <w:pPr>
        <w:pStyle w:val="11"/>
        <w:spacing w:before="78" w:after="78"/>
        <w:rPr>
          <w:rFonts w:ascii="Calibri" w:hAnsi="Calibri"/>
          <w:noProof/>
          <w:szCs w:val="22"/>
        </w:rPr>
      </w:pPr>
      <w:hyperlink w:anchor="_Toc436724241" w:history="1">
        <w:r w:rsidRPr="002760E0">
          <w:rPr>
            <w:rStyle w:val="afff7"/>
          </w:rPr>
          <w:t>9</w:t>
        </w:r>
        <w:r>
          <w:rPr>
            <w:rStyle w:val="afff7"/>
            <w:rFonts w:ascii="Times New Roman" w:hint="eastAsia"/>
          </w:rPr>
          <w:t xml:space="preserve">　</w:t>
        </w:r>
        <w:r w:rsidRPr="002760E0">
          <w:rPr>
            <w:rStyle w:val="afff7"/>
            <w:rFonts w:ascii="Times New Roman" w:hint="eastAsia"/>
          </w:rPr>
          <w:t>信息扩</w:t>
        </w:r>
        <w:r w:rsidRPr="002760E0">
          <w:rPr>
            <w:rStyle w:val="afff7"/>
            <w:rFonts w:ascii="Times New Roman" w:hint="eastAsia"/>
          </w:rPr>
          <w:t>展</w:t>
        </w:r>
        <w:r w:rsidRPr="002760E0">
          <w:rPr>
            <w:rStyle w:val="afff7"/>
            <w:rFonts w:ascii="Times New Roman" w:hint="eastAsia"/>
          </w:rPr>
          <w:t>方法</w:t>
        </w:r>
        <w:r w:rsidRPr="002760E0">
          <w:rPr>
            <w:noProof/>
            <w:webHidden/>
          </w:rPr>
          <w:tab/>
        </w:r>
        <w:r w:rsidRPr="002760E0">
          <w:rPr>
            <w:noProof/>
            <w:webHidden/>
          </w:rPr>
          <w:fldChar w:fldCharType="begin" w:fldLock="1"/>
        </w:r>
        <w:r w:rsidRPr="002760E0">
          <w:rPr>
            <w:noProof/>
            <w:webHidden/>
          </w:rPr>
          <w:instrText xml:space="preserve"> PAGEREF _Toc436724241 \h </w:instrText>
        </w:r>
        <w:r w:rsidRPr="002760E0">
          <w:rPr>
            <w:noProof/>
            <w:webHidden/>
          </w:rPr>
        </w:r>
        <w:r w:rsidRPr="002760E0">
          <w:rPr>
            <w:noProof/>
            <w:webHidden/>
          </w:rPr>
          <w:fldChar w:fldCharType="separate"/>
        </w:r>
        <w:r w:rsidRPr="002760E0">
          <w:rPr>
            <w:noProof/>
            <w:webHidden/>
          </w:rPr>
          <w:t>49</w:t>
        </w:r>
        <w:r w:rsidRPr="002760E0">
          <w:rPr>
            <w:noProof/>
            <w:webHidden/>
          </w:rPr>
          <w:fldChar w:fldCharType="end"/>
        </w:r>
      </w:hyperlink>
    </w:p>
    <w:p w:rsidR="002760E0" w:rsidRPr="004E1FC4" w:rsidRDefault="002760E0">
      <w:pPr>
        <w:pStyle w:val="11"/>
        <w:spacing w:before="78" w:after="78"/>
        <w:rPr>
          <w:rFonts w:ascii="Calibri" w:hAnsi="Calibri"/>
          <w:noProof/>
          <w:szCs w:val="22"/>
        </w:rPr>
      </w:pPr>
      <w:hyperlink w:anchor="_Toc436724242" w:history="1">
        <w:r w:rsidRPr="002760E0">
          <w:rPr>
            <w:rStyle w:val="afff7"/>
            <w:rFonts w:hint="eastAsia"/>
          </w:rPr>
          <w:t>参考文献</w:t>
        </w:r>
        <w:r w:rsidRPr="002760E0">
          <w:rPr>
            <w:noProof/>
            <w:webHidden/>
          </w:rPr>
          <w:tab/>
        </w:r>
        <w:r w:rsidRPr="002760E0">
          <w:rPr>
            <w:noProof/>
            <w:webHidden/>
          </w:rPr>
          <w:fldChar w:fldCharType="begin" w:fldLock="1"/>
        </w:r>
        <w:r w:rsidRPr="002760E0">
          <w:rPr>
            <w:noProof/>
            <w:webHidden/>
          </w:rPr>
          <w:instrText xml:space="preserve"> PAGEREF _Toc436724242 \h </w:instrText>
        </w:r>
        <w:r w:rsidRPr="002760E0">
          <w:rPr>
            <w:noProof/>
            <w:webHidden/>
          </w:rPr>
        </w:r>
        <w:r w:rsidRPr="002760E0">
          <w:rPr>
            <w:noProof/>
            <w:webHidden/>
          </w:rPr>
          <w:fldChar w:fldCharType="separate"/>
        </w:r>
        <w:r w:rsidRPr="002760E0">
          <w:rPr>
            <w:noProof/>
            <w:webHidden/>
          </w:rPr>
          <w:t>5</w:t>
        </w:r>
        <w:r w:rsidR="00DB56ED">
          <w:rPr>
            <w:noProof/>
            <w:webHidden/>
          </w:rPr>
          <w:t>0</w:t>
        </w:r>
        <w:r w:rsidRPr="002760E0">
          <w:rPr>
            <w:noProof/>
            <w:webHidden/>
          </w:rPr>
          <w:fldChar w:fldCharType="end"/>
        </w:r>
      </w:hyperlink>
    </w:p>
    <w:p w:rsidR="002760E0" w:rsidRPr="002760E0" w:rsidRDefault="002760E0" w:rsidP="002760E0">
      <w:pPr>
        <w:pStyle w:val="aff7"/>
      </w:pPr>
      <w:r w:rsidRPr="002760E0">
        <w:fldChar w:fldCharType="end"/>
      </w:r>
    </w:p>
    <w:p w:rsidR="00094C51" w:rsidRPr="008D5A8B" w:rsidRDefault="00094C51" w:rsidP="00094C51">
      <w:pPr>
        <w:pStyle w:val="afffff1"/>
        <w:rPr>
          <w:rFonts w:ascii="Times New Roman"/>
        </w:rPr>
      </w:pPr>
      <w:bookmarkStart w:id="19" w:name="_Toc436724213"/>
      <w:r w:rsidRPr="008D5A8B">
        <w:rPr>
          <w:rFonts w:ascii="Times New Roman"/>
        </w:rPr>
        <w:lastRenderedPageBreak/>
        <w:t>前</w:t>
      </w:r>
      <w:bookmarkStart w:id="20" w:name="BKQY"/>
      <w:r w:rsidRPr="008D5A8B">
        <w:rPr>
          <w:rFonts w:ascii="Times New Roman"/>
        </w:rPr>
        <w:t> </w:t>
      </w:r>
      <w:r w:rsidRPr="008D5A8B">
        <w:rPr>
          <w:rFonts w:ascii="Times New Roman"/>
        </w:rPr>
        <w:t> </w:t>
      </w:r>
      <w:r w:rsidRPr="008D5A8B">
        <w:rPr>
          <w:rFonts w:ascii="Times New Roman"/>
        </w:rPr>
        <w:t>言</w:t>
      </w:r>
      <w:bookmarkEnd w:id="16"/>
      <w:bookmarkEnd w:id="17"/>
      <w:bookmarkEnd w:id="19"/>
      <w:bookmarkEnd w:id="20"/>
    </w:p>
    <w:p w:rsidR="00094C51" w:rsidRPr="008D5A8B" w:rsidRDefault="00094C51" w:rsidP="00094C51">
      <w:pPr>
        <w:pStyle w:val="aff7"/>
        <w:rPr>
          <w:rFonts w:ascii="Times New Roman"/>
        </w:rPr>
      </w:pPr>
      <w:r w:rsidRPr="008D5A8B">
        <w:rPr>
          <w:rFonts w:ascii="Times New Roman"/>
        </w:rPr>
        <w:t>本标准按照</w:t>
      </w:r>
      <w:r w:rsidRPr="008D5A8B">
        <w:rPr>
          <w:rFonts w:ascii="Times New Roman"/>
        </w:rPr>
        <w:t>GB/T 1.1-2009</w:t>
      </w:r>
      <w:r w:rsidRPr="008D5A8B">
        <w:rPr>
          <w:rFonts w:ascii="Times New Roman"/>
        </w:rPr>
        <w:t>给出的规则起草。</w:t>
      </w:r>
    </w:p>
    <w:p w:rsidR="00094C51" w:rsidRPr="008D5A8B" w:rsidRDefault="00094C51" w:rsidP="00094C51">
      <w:pPr>
        <w:pStyle w:val="aff7"/>
        <w:rPr>
          <w:rFonts w:ascii="Times New Roman"/>
        </w:rPr>
      </w:pPr>
      <w:r w:rsidRPr="008D5A8B">
        <w:rPr>
          <w:rFonts w:ascii="Times New Roman"/>
        </w:rPr>
        <w:t>本标准由全国电子业务标准化技术委员会</w:t>
      </w:r>
      <w:r w:rsidRPr="008D5A8B">
        <w:rPr>
          <w:rFonts w:ascii="Times New Roman"/>
        </w:rPr>
        <w:t>(SAC/TC 83)</w:t>
      </w:r>
      <w:r w:rsidRPr="008D5A8B">
        <w:rPr>
          <w:rFonts w:ascii="Times New Roman"/>
        </w:rPr>
        <w:t>提出并归口。</w:t>
      </w:r>
    </w:p>
    <w:p w:rsidR="00094C51" w:rsidRPr="008D5A8B" w:rsidRDefault="00094C51" w:rsidP="00094C51">
      <w:pPr>
        <w:pStyle w:val="aff7"/>
        <w:rPr>
          <w:rFonts w:ascii="Times New Roman"/>
        </w:rPr>
      </w:pPr>
      <w:r w:rsidRPr="008D5A8B">
        <w:rPr>
          <w:rFonts w:ascii="Times New Roman"/>
        </w:rPr>
        <w:t>本标准起草单位：</w:t>
      </w:r>
      <w:r w:rsidR="00F36225">
        <w:rPr>
          <w:rFonts w:ascii="Times New Roman" w:hint="eastAsia"/>
        </w:rPr>
        <w:t>X</w:t>
      </w:r>
      <w:r w:rsidR="00F36225">
        <w:rPr>
          <w:rFonts w:ascii="Times New Roman"/>
        </w:rPr>
        <w:t>XX</w:t>
      </w:r>
      <w:r w:rsidR="006A208F">
        <w:rPr>
          <w:rFonts w:ascii="Times New Roman" w:hint="eastAsia"/>
        </w:rPr>
        <w:t>。</w:t>
      </w:r>
    </w:p>
    <w:p w:rsidR="00094C51" w:rsidRPr="008D5A8B" w:rsidRDefault="00094C51" w:rsidP="00094C51">
      <w:pPr>
        <w:pStyle w:val="aff7"/>
        <w:rPr>
          <w:rFonts w:ascii="Times New Roman"/>
        </w:rPr>
      </w:pPr>
      <w:r w:rsidRPr="008D5A8B">
        <w:rPr>
          <w:rFonts w:ascii="Times New Roman"/>
        </w:rPr>
        <w:t>本标准主要起草人：</w:t>
      </w:r>
      <w:r w:rsidR="00F36225">
        <w:rPr>
          <w:rFonts w:ascii="Times New Roman" w:hint="eastAsia"/>
        </w:rPr>
        <w:t>xxx</w:t>
      </w:r>
      <w:r w:rsidR="006A208F">
        <w:rPr>
          <w:rFonts w:ascii="Times New Roman" w:hint="eastAsia"/>
        </w:rPr>
        <w:t>。</w:t>
      </w:r>
    </w:p>
    <w:p w:rsidR="00094C51" w:rsidRPr="008D5A8B" w:rsidRDefault="00094C51" w:rsidP="00094C51">
      <w:pPr>
        <w:pStyle w:val="aff7"/>
        <w:rPr>
          <w:rFonts w:ascii="Times New Roman"/>
        </w:rPr>
      </w:pPr>
    </w:p>
    <w:p w:rsidR="00094C51" w:rsidRPr="00211CD3" w:rsidRDefault="00094C51" w:rsidP="00094C51">
      <w:pPr>
        <w:pStyle w:val="aff7"/>
        <w:rPr>
          <w:rFonts w:ascii="Times New Roman"/>
        </w:rPr>
        <w:sectPr w:rsidR="00094C51" w:rsidRPr="00211CD3" w:rsidSect="00094C51">
          <w:headerReference w:type="default" r:id="rId11"/>
          <w:footerReference w:type="default" r:id="rId12"/>
          <w:pgSz w:w="11906" w:h="16838" w:code="9"/>
          <w:pgMar w:top="567" w:right="1134" w:bottom="1134" w:left="1418" w:header="1418" w:footer="1134" w:gutter="0"/>
          <w:pgNumType w:fmt="upperRoman" w:start="1"/>
          <w:cols w:space="425"/>
          <w:formProt w:val="0"/>
          <w:docGrid w:type="lines" w:linePitch="312"/>
        </w:sectPr>
      </w:pPr>
    </w:p>
    <w:p w:rsidR="00F34B99" w:rsidRPr="008D5A8B" w:rsidRDefault="004D1EE5" w:rsidP="004D1EE5">
      <w:pPr>
        <w:pStyle w:val="affa"/>
        <w:rPr>
          <w:rFonts w:ascii="Times New Roman"/>
        </w:rPr>
      </w:pPr>
      <w:r w:rsidRPr="008D5A8B">
        <w:rPr>
          <w:rFonts w:ascii="Times New Roman"/>
        </w:rPr>
        <w:lastRenderedPageBreak/>
        <w:t>电</w:t>
      </w:r>
      <w:bookmarkStart w:id="21" w:name="StandardName"/>
      <w:r w:rsidRPr="008D5A8B">
        <w:rPr>
          <w:rFonts w:ascii="Times New Roman"/>
        </w:rPr>
        <w:t>子商务交易产品信息描述</w:t>
      </w:r>
      <w:r w:rsidRPr="008D5A8B">
        <w:rPr>
          <w:rFonts w:ascii="Times New Roman"/>
        </w:rPr>
        <w:t xml:space="preserve"> </w:t>
      </w:r>
      <w:r w:rsidR="00211CD3">
        <w:rPr>
          <w:rFonts w:ascii="Times New Roman"/>
        </w:rPr>
        <w:t>家装建材</w:t>
      </w:r>
      <w:bookmarkEnd w:id="21"/>
    </w:p>
    <w:p w:rsidR="00F34B99" w:rsidRPr="008D5A8B" w:rsidRDefault="00F34B99" w:rsidP="000C6B05">
      <w:pPr>
        <w:pStyle w:val="a5"/>
        <w:rPr>
          <w:rFonts w:ascii="Times New Roman"/>
        </w:rPr>
      </w:pPr>
      <w:bookmarkStart w:id="22" w:name="_Toc425842070"/>
      <w:bookmarkStart w:id="23" w:name="_Toc435515621"/>
      <w:bookmarkStart w:id="24" w:name="_Toc436724214"/>
      <w:r w:rsidRPr="008D5A8B">
        <w:rPr>
          <w:rFonts w:ascii="Times New Roman"/>
        </w:rPr>
        <w:t>范围</w:t>
      </w:r>
      <w:bookmarkEnd w:id="22"/>
      <w:bookmarkEnd w:id="23"/>
      <w:bookmarkEnd w:id="24"/>
    </w:p>
    <w:p w:rsidR="00EA1906" w:rsidRPr="00EA1906" w:rsidRDefault="00EA1906" w:rsidP="00EA1906">
      <w:pPr>
        <w:pStyle w:val="aff7"/>
        <w:rPr>
          <w:rFonts w:ascii="Times New Roman" w:hint="eastAsia"/>
        </w:rPr>
      </w:pPr>
      <w:r w:rsidRPr="00EA1906">
        <w:rPr>
          <w:rFonts w:ascii="Times New Roman" w:hint="eastAsia"/>
        </w:rPr>
        <w:t>本标准规定了电子商务交易中</w:t>
      </w:r>
      <w:r w:rsidR="00211CD3">
        <w:rPr>
          <w:rFonts w:ascii="Times New Roman" w:hint="eastAsia"/>
        </w:rPr>
        <w:t>家装建材</w:t>
      </w:r>
      <w:r w:rsidRPr="00EA1906">
        <w:rPr>
          <w:rFonts w:ascii="Times New Roman" w:hint="eastAsia"/>
        </w:rPr>
        <w:t>信息的描述属性、方法、模型、摘要描述以及扩展方法。</w:t>
      </w:r>
    </w:p>
    <w:p w:rsidR="00F34B99" w:rsidRPr="00EA1906" w:rsidRDefault="00EA1906" w:rsidP="00EA1906">
      <w:pPr>
        <w:pStyle w:val="aff7"/>
        <w:rPr>
          <w:rFonts w:ascii="Times New Roman"/>
        </w:rPr>
      </w:pPr>
      <w:r w:rsidRPr="00EA1906">
        <w:rPr>
          <w:rFonts w:ascii="Times New Roman" w:hint="eastAsia"/>
        </w:rPr>
        <w:t>本标准适用于电子商务中</w:t>
      </w:r>
      <w:r w:rsidR="00211CD3">
        <w:rPr>
          <w:rFonts w:ascii="Times New Roman" w:hint="eastAsia"/>
        </w:rPr>
        <w:t>家装建材</w:t>
      </w:r>
      <w:r w:rsidRPr="00EA1906">
        <w:rPr>
          <w:rFonts w:ascii="Times New Roman" w:hint="eastAsia"/>
        </w:rPr>
        <w:t>信息的</w:t>
      </w:r>
      <w:r w:rsidR="00785EE6">
        <w:rPr>
          <w:rFonts w:hint="eastAsia"/>
        </w:rPr>
        <w:t>描述、</w:t>
      </w:r>
      <w:r w:rsidR="00785EE6">
        <w:t>展示、交换</w:t>
      </w:r>
      <w:r w:rsidR="00785EE6" w:rsidRPr="00001DBF">
        <w:rPr>
          <w:rFonts w:hint="eastAsia"/>
        </w:rPr>
        <w:t>和管理等</w:t>
      </w:r>
      <w:r w:rsidRPr="00EA1906">
        <w:rPr>
          <w:rFonts w:ascii="Times New Roman" w:hint="eastAsia"/>
        </w:rPr>
        <w:t>。</w:t>
      </w:r>
    </w:p>
    <w:p w:rsidR="00F34B99" w:rsidRPr="008D5A8B" w:rsidRDefault="00F34B99" w:rsidP="00F34B99">
      <w:pPr>
        <w:pStyle w:val="a5"/>
        <w:rPr>
          <w:rFonts w:ascii="Times New Roman"/>
        </w:rPr>
      </w:pPr>
      <w:bookmarkStart w:id="25" w:name="_Toc425842071"/>
      <w:bookmarkStart w:id="26" w:name="_Toc435515622"/>
      <w:bookmarkStart w:id="27" w:name="_Toc436724215"/>
      <w:r w:rsidRPr="008D5A8B">
        <w:rPr>
          <w:rFonts w:ascii="Times New Roman"/>
        </w:rPr>
        <w:t>规范性引用文件</w:t>
      </w:r>
      <w:bookmarkEnd w:id="25"/>
      <w:bookmarkEnd w:id="26"/>
      <w:bookmarkEnd w:id="27"/>
    </w:p>
    <w:p w:rsidR="00F34B99" w:rsidRPr="008D5A8B" w:rsidRDefault="00F34B99" w:rsidP="00F34B99">
      <w:pPr>
        <w:pStyle w:val="aff7"/>
        <w:rPr>
          <w:rFonts w:ascii="Times New Roman"/>
        </w:rPr>
      </w:pPr>
      <w:r w:rsidRPr="008D5A8B">
        <w:rPr>
          <w:rFonts w:ascii="Times New Roman"/>
        </w:rPr>
        <w:t>下列文件对于本文件的应用是必不可少的。凡是注日期的引用文件，仅所注日期的版本适用于本文件。凡是不注日期的引用文件，其最新版本（包括所有的修改单）适用于本文件。</w:t>
      </w:r>
    </w:p>
    <w:p w:rsidR="00094C51" w:rsidRPr="00E461D6" w:rsidRDefault="00094C51" w:rsidP="00094C51">
      <w:pPr>
        <w:pStyle w:val="aff7"/>
        <w:rPr>
          <w:rFonts w:ascii="Times New Roman"/>
        </w:rPr>
      </w:pPr>
      <w:r w:rsidRPr="00E461D6">
        <w:rPr>
          <w:rFonts w:ascii="Times New Roman"/>
        </w:rPr>
        <w:t xml:space="preserve">GB/T 2260  </w:t>
      </w:r>
      <w:r w:rsidRPr="00E461D6">
        <w:rPr>
          <w:rFonts w:ascii="Times New Roman"/>
        </w:rPr>
        <w:t>中华人民共和国行政区划代码</w:t>
      </w:r>
    </w:p>
    <w:p w:rsidR="00094C51" w:rsidRPr="00E461D6" w:rsidRDefault="00094C51" w:rsidP="00094C51">
      <w:pPr>
        <w:pStyle w:val="aff7"/>
        <w:rPr>
          <w:rFonts w:ascii="Times New Roman"/>
        </w:rPr>
      </w:pPr>
      <w:r w:rsidRPr="00E461D6">
        <w:rPr>
          <w:rFonts w:ascii="Times New Roman"/>
        </w:rPr>
        <w:t xml:space="preserve">GB/T 2659  </w:t>
      </w:r>
      <w:r w:rsidRPr="00E461D6">
        <w:rPr>
          <w:rFonts w:ascii="Times New Roman"/>
        </w:rPr>
        <w:t>世界各国和地区名称代码</w:t>
      </w:r>
    </w:p>
    <w:p w:rsidR="00785EE6" w:rsidRPr="00E461D6" w:rsidRDefault="00785EE6" w:rsidP="00785EE6">
      <w:pPr>
        <w:pStyle w:val="aff7"/>
        <w:rPr>
          <w:rFonts w:ascii="Times New Roman"/>
        </w:rPr>
      </w:pPr>
      <w:r w:rsidRPr="00E461D6">
        <w:rPr>
          <w:rFonts w:ascii="Times New Roman"/>
        </w:rPr>
        <w:t xml:space="preserve">GB 11714 </w:t>
      </w:r>
      <w:r w:rsidRPr="00E461D6">
        <w:rPr>
          <w:rFonts w:ascii="Times New Roman" w:hint="eastAsia"/>
        </w:rPr>
        <w:t xml:space="preserve">  </w:t>
      </w:r>
      <w:r w:rsidRPr="00E461D6">
        <w:rPr>
          <w:rFonts w:ascii="Times New Roman"/>
        </w:rPr>
        <w:t>全国组织机构代码编制规则</w:t>
      </w:r>
    </w:p>
    <w:p w:rsidR="00094C51" w:rsidRPr="00E461D6" w:rsidRDefault="00094C51" w:rsidP="00094C51">
      <w:pPr>
        <w:pStyle w:val="aff7"/>
        <w:rPr>
          <w:rFonts w:ascii="Times New Roman"/>
        </w:rPr>
      </w:pPr>
      <w:r w:rsidRPr="00E461D6">
        <w:rPr>
          <w:rFonts w:ascii="Times New Roman"/>
        </w:rPr>
        <w:t xml:space="preserve">GB/T 12406 </w:t>
      </w:r>
      <w:r w:rsidRPr="00E461D6">
        <w:rPr>
          <w:rFonts w:ascii="Times New Roman"/>
        </w:rPr>
        <w:t>表示货币和资金的代码</w:t>
      </w:r>
    </w:p>
    <w:p w:rsidR="00094C51" w:rsidRPr="00E461D6" w:rsidRDefault="00094C51" w:rsidP="00094C51">
      <w:pPr>
        <w:pStyle w:val="aff7"/>
        <w:rPr>
          <w:rFonts w:ascii="Times New Roman"/>
        </w:rPr>
      </w:pPr>
      <w:r w:rsidRPr="00E461D6">
        <w:rPr>
          <w:rFonts w:ascii="Times New Roman"/>
        </w:rPr>
        <w:t xml:space="preserve">GB/T 17295 </w:t>
      </w:r>
      <w:r w:rsidRPr="00E461D6">
        <w:rPr>
          <w:rFonts w:ascii="Times New Roman"/>
        </w:rPr>
        <w:t>国际贸易计量单位代码</w:t>
      </w:r>
    </w:p>
    <w:p w:rsidR="00785EE6" w:rsidRPr="00E461D6" w:rsidRDefault="00785EE6" w:rsidP="00785EE6">
      <w:pPr>
        <w:pStyle w:val="aff7"/>
        <w:ind w:firstLineChars="0"/>
        <w:rPr>
          <w:rFonts w:ascii="Times New Roman" w:hint="eastAsia"/>
        </w:rPr>
      </w:pPr>
      <w:r w:rsidRPr="00E461D6">
        <w:rPr>
          <w:rFonts w:ascii="Times New Roman" w:hint="eastAsia"/>
        </w:rPr>
        <w:t xml:space="preserve">GS15 </w:t>
      </w:r>
      <w:r w:rsidRPr="00E461D6">
        <w:rPr>
          <w:rFonts w:ascii="Times New Roman" w:hint="eastAsia"/>
        </w:rPr>
        <w:t>工商行政管理市场主体注册号编制规则</w:t>
      </w:r>
    </w:p>
    <w:p w:rsidR="00094C51" w:rsidRPr="00E461D6" w:rsidRDefault="00094C51" w:rsidP="00094C51">
      <w:pPr>
        <w:pStyle w:val="aff7"/>
        <w:rPr>
          <w:rFonts w:ascii="Times New Roman"/>
        </w:rPr>
      </w:pPr>
      <w:r w:rsidRPr="00E461D6">
        <w:rPr>
          <w:rFonts w:ascii="Times New Roman"/>
        </w:rPr>
        <w:t xml:space="preserve">ISO/IEC 19501 </w:t>
      </w:r>
      <w:r w:rsidRPr="00E461D6">
        <w:rPr>
          <w:rFonts w:ascii="Times New Roman"/>
        </w:rPr>
        <w:t>信息技术</w:t>
      </w:r>
      <w:r w:rsidRPr="00E461D6">
        <w:rPr>
          <w:rFonts w:ascii="Times New Roman"/>
        </w:rPr>
        <w:t xml:space="preserve"> </w:t>
      </w:r>
      <w:r w:rsidRPr="00E461D6">
        <w:rPr>
          <w:rFonts w:ascii="Times New Roman"/>
        </w:rPr>
        <w:t>开放分布式处理</w:t>
      </w:r>
      <w:r w:rsidRPr="00E461D6">
        <w:rPr>
          <w:rFonts w:ascii="Times New Roman"/>
        </w:rPr>
        <w:t xml:space="preserve"> </w:t>
      </w:r>
      <w:r w:rsidRPr="00E461D6">
        <w:rPr>
          <w:rFonts w:ascii="Times New Roman"/>
        </w:rPr>
        <w:t>统一建模语言（</w:t>
      </w:r>
      <w:r w:rsidRPr="00E461D6">
        <w:rPr>
          <w:rFonts w:ascii="Times New Roman"/>
        </w:rPr>
        <w:t>UML</w:t>
      </w:r>
      <w:r w:rsidRPr="00E461D6">
        <w:rPr>
          <w:rFonts w:ascii="Times New Roman"/>
        </w:rPr>
        <w:t>）版本</w:t>
      </w:r>
      <w:r w:rsidRPr="00E461D6">
        <w:rPr>
          <w:rFonts w:ascii="Times New Roman"/>
        </w:rPr>
        <w:t>1.4.2</w:t>
      </w:r>
      <w:r w:rsidRPr="00E461D6">
        <w:rPr>
          <w:rFonts w:ascii="Times New Roman"/>
        </w:rPr>
        <w:t>（</w:t>
      </w:r>
      <w:r w:rsidRPr="00E461D6">
        <w:rPr>
          <w:rFonts w:ascii="Times New Roman"/>
        </w:rPr>
        <w:t>Information technology - Open distributed processing - Unified Modeling Language version 1.4.2</w:t>
      </w:r>
      <w:r w:rsidRPr="00E461D6">
        <w:rPr>
          <w:rFonts w:ascii="Times New Roman"/>
        </w:rPr>
        <w:t>）</w:t>
      </w:r>
    </w:p>
    <w:p w:rsidR="00D75C77" w:rsidRDefault="00D75C77" w:rsidP="00D75C77">
      <w:pPr>
        <w:pStyle w:val="aff7"/>
        <w:rPr>
          <w:rFonts w:ascii="Times New Roman"/>
        </w:rPr>
      </w:pPr>
      <w:bookmarkStart w:id="28" w:name="_Toc410743716"/>
      <w:bookmarkStart w:id="29" w:name="_Toc425842072"/>
      <w:bookmarkStart w:id="30" w:name="_Toc435515623"/>
      <w:bookmarkStart w:id="31" w:name="_Toc436724216"/>
      <w:r w:rsidRPr="00E461D6">
        <w:rPr>
          <w:rFonts w:ascii="Times New Roman" w:hint="eastAsia"/>
        </w:rPr>
        <w:lastRenderedPageBreak/>
        <w:t xml:space="preserve">ISO 24156-1:2014 </w:t>
      </w:r>
      <w:r w:rsidRPr="00E461D6">
        <w:rPr>
          <w:rFonts w:ascii="Times New Roman" w:hint="eastAsia"/>
        </w:rPr>
        <w:t>术语工作与</w:t>
      </w:r>
      <w:r w:rsidRPr="00E461D6">
        <w:rPr>
          <w:rFonts w:ascii="Times New Roman" w:hint="eastAsia"/>
        </w:rPr>
        <w:t>UML</w:t>
      </w:r>
      <w:r w:rsidRPr="00E461D6">
        <w:rPr>
          <w:rFonts w:ascii="Times New Roman" w:hint="eastAsia"/>
        </w:rPr>
        <w:t>关系中概念模型的图形符号</w:t>
      </w:r>
      <w:r w:rsidRPr="00E461D6">
        <w:rPr>
          <w:rFonts w:ascii="Times New Roman" w:hint="eastAsia"/>
        </w:rPr>
        <w:t xml:space="preserve"> </w:t>
      </w:r>
      <w:r w:rsidRPr="00E461D6">
        <w:rPr>
          <w:rFonts w:ascii="Times New Roman" w:hint="eastAsia"/>
        </w:rPr>
        <w:t>第</w:t>
      </w:r>
      <w:r w:rsidRPr="00E461D6">
        <w:rPr>
          <w:rFonts w:ascii="Times New Roman" w:hint="eastAsia"/>
        </w:rPr>
        <w:t>1</w:t>
      </w:r>
      <w:r w:rsidRPr="00E461D6">
        <w:rPr>
          <w:rFonts w:ascii="Times New Roman" w:hint="eastAsia"/>
        </w:rPr>
        <w:t>部分：术语工作中使用统一建模语言符号的指南（</w:t>
      </w:r>
      <w:r w:rsidRPr="00E461D6">
        <w:rPr>
          <w:rFonts w:ascii="Times New Roman" w:hint="eastAsia"/>
        </w:rPr>
        <w:t>Graphic notations for concept modelling in terminology work and its relationship with UML -- Part 1: Guidelines for using UML notation in terminology work</w:t>
      </w:r>
      <w:r w:rsidRPr="00E461D6">
        <w:rPr>
          <w:rFonts w:ascii="Times New Roman" w:hint="eastAsia"/>
        </w:rPr>
        <w:t>）</w:t>
      </w:r>
    </w:p>
    <w:p w:rsidR="00094C51" w:rsidRDefault="00094C51" w:rsidP="00D75C77">
      <w:pPr>
        <w:pStyle w:val="a5"/>
        <w:rPr>
          <w:rFonts w:ascii="Times New Roman"/>
        </w:rPr>
      </w:pPr>
      <w:r w:rsidRPr="008D5A8B">
        <w:rPr>
          <w:rFonts w:ascii="Times New Roman"/>
        </w:rPr>
        <w:t>术语和定义</w:t>
      </w:r>
      <w:bookmarkEnd w:id="28"/>
      <w:bookmarkEnd w:id="29"/>
      <w:bookmarkEnd w:id="30"/>
      <w:bookmarkEnd w:id="31"/>
    </w:p>
    <w:p w:rsidR="005D2F8B" w:rsidRPr="00B94B52" w:rsidRDefault="005D2F8B" w:rsidP="005D2F8B">
      <w:pPr>
        <w:pStyle w:val="aff7"/>
        <w:rPr>
          <w:rFonts w:hint="eastAsia"/>
        </w:rPr>
      </w:pPr>
      <w:bookmarkStart w:id="32" w:name="_Toc425842073"/>
      <w:bookmarkEnd w:id="32"/>
      <w:r w:rsidRPr="00B94B52">
        <w:rPr>
          <w:rFonts w:hint="eastAsia"/>
        </w:rPr>
        <w:t>下列术语和定义适用于本文件。</w:t>
      </w:r>
    </w:p>
    <w:p w:rsidR="00094C51" w:rsidRPr="008D5A8B" w:rsidRDefault="00094C51" w:rsidP="00094C51">
      <w:pPr>
        <w:pStyle w:val="a6"/>
        <w:rPr>
          <w:rFonts w:ascii="Times New Roman"/>
        </w:rPr>
      </w:pPr>
      <w:bookmarkStart w:id="33" w:name="_Toc436724217"/>
      <w:bookmarkEnd w:id="33"/>
    </w:p>
    <w:p w:rsidR="00094C51" w:rsidRPr="00DF20AB" w:rsidRDefault="00094C51" w:rsidP="00094C51">
      <w:pPr>
        <w:pStyle w:val="aff7"/>
        <w:rPr>
          <w:rFonts w:ascii="黑体" w:eastAsia="黑体" w:hAnsi="黑体"/>
        </w:rPr>
      </w:pPr>
      <w:r w:rsidRPr="00DF20AB">
        <w:rPr>
          <w:rFonts w:ascii="黑体" w:eastAsia="黑体" w:hAnsi="黑体"/>
        </w:rPr>
        <w:t>电子商务 electronic commerce</w:t>
      </w:r>
    </w:p>
    <w:p w:rsidR="00094C51" w:rsidRPr="008D5A8B" w:rsidRDefault="00094C51" w:rsidP="00094C51">
      <w:pPr>
        <w:pStyle w:val="aff7"/>
        <w:rPr>
          <w:rFonts w:ascii="Times New Roman"/>
        </w:rPr>
      </w:pPr>
      <w:r w:rsidRPr="008D5A8B">
        <w:rPr>
          <w:rFonts w:ascii="Times New Roman"/>
        </w:rPr>
        <w:t>以电子形式进行的商务活动。</w:t>
      </w:r>
    </w:p>
    <w:p w:rsidR="00094C51" w:rsidRPr="008D5A8B" w:rsidRDefault="00094C51" w:rsidP="00832754">
      <w:pPr>
        <w:pStyle w:val="aa"/>
      </w:pPr>
      <w:r w:rsidRPr="008D5A8B">
        <w:t>经济活动主体之间利用现代信息技术和网络技术（含互联网、移动网络和其他信息网络）开展商务活动，实现网上接洽、签约、支付等关键商务活动环节的部分或全部电子化，包括货物交易、服务交易和知识产权交易等。</w:t>
      </w:r>
    </w:p>
    <w:p w:rsidR="00094C51" w:rsidRPr="008D5A8B" w:rsidRDefault="00094C51" w:rsidP="00094C51">
      <w:pPr>
        <w:pStyle w:val="a6"/>
        <w:rPr>
          <w:rFonts w:ascii="Times New Roman"/>
        </w:rPr>
      </w:pPr>
      <w:bookmarkStart w:id="34" w:name="_Toc410743718"/>
      <w:bookmarkStart w:id="35" w:name="_Toc425842074"/>
      <w:bookmarkStart w:id="36" w:name="_Toc410743719"/>
      <w:bookmarkStart w:id="37" w:name="_Toc425842075"/>
      <w:bookmarkStart w:id="38" w:name="_Toc436724218"/>
      <w:bookmarkEnd w:id="34"/>
      <w:bookmarkEnd w:id="35"/>
      <w:bookmarkEnd w:id="36"/>
      <w:bookmarkEnd w:id="37"/>
      <w:bookmarkEnd w:id="38"/>
    </w:p>
    <w:p w:rsidR="00094C51" w:rsidRPr="00DF20AB" w:rsidRDefault="00094C51" w:rsidP="00094C51">
      <w:pPr>
        <w:pStyle w:val="aff7"/>
        <w:rPr>
          <w:rFonts w:ascii="黑体" w:eastAsia="黑体" w:hAnsi="黑体"/>
        </w:rPr>
      </w:pPr>
      <w:r w:rsidRPr="00DF20AB">
        <w:rPr>
          <w:rFonts w:ascii="黑体" w:eastAsia="黑体" w:hAnsi="黑体"/>
        </w:rPr>
        <w:t>属性  attribute</w:t>
      </w:r>
    </w:p>
    <w:p w:rsidR="00094C51" w:rsidRPr="008D5A8B" w:rsidRDefault="00094C51" w:rsidP="00094C51">
      <w:pPr>
        <w:pStyle w:val="aff7"/>
        <w:rPr>
          <w:rFonts w:ascii="Times New Roman"/>
        </w:rPr>
      </w:pPr>
      <w:r w:rsidRPr="008D5A8B">
        <w:rPr>
          <w:rFonts w:ascii="Times New Roman"/>
        </w:rPr>
        <w:t>一个对象或实体的特性。</w:t>
      </w:r>
    </w:p>
    <w:p w:rsidR="00094C51" w:rsidRPr="008D5A8B" w:rsidRDefault="00094C51" w:rsidP="00094C51">
      <w:pPr>
        <w:pStyle w:val="aff7"/>
        <w:rPr>
          <w:rFonts w:ascii="Times New Roman"/>
        </w:rPr>
      </w:pPr>
      <w:r w:rsidRPr="008D5A8B">
        <w:rPr>
          <w:rFonts w:ascii="Times New Roman"/>
        </w:rPr>
        <w:t>[GB/T</w:t>
      </w:r>
      <w:bookmarkStart w:id="39" w:name="OLE_LINK10"/>
      <w:bookmarkStart w:id="40" w:name="OLE_LINK11"/>
      <w:r w:rsidRPr="008D5A8B">
        <w:rPr>
          <w:rFonts w:ascii="Times New Roman"/>
        </w:rPr>
        <w:t xml:space="preserve"> 18391</w:t>
      </w:r>
      <w:bookmarkEnd w:id="39"/>
      <w:bookmarkEnd w:id="40"/>
      <w:r w:rsidRPr="008D5A8B">
        <w:rPr>
          <w:rFonts w:ascii="Times New Roman"/>
        </w:rPr>
        <w:t>.1-2009</w:t>
      </w:r>
      <w:r w:rsidRPr="008D5A8B">
        <w:rPr>
          <w:rFonts w:ascii="Times New Roman"/>
        </w:rPr>
        <w:t>，定义</w:t>
      </w:r>
      <w:r w:rsidRPr="008D5A8B">
        <w:rPr>
          <w:rFonts w:ascii="Times New Roman"/>
        </w:rPr>
        <w:t>3.1.1]</w:t>
      </w:r>
    </w:p>
    <w:p w:rsidR="00094C51" w:rsidRPr="008D5A8B" w:rsidRDefault="00094C51" w:rsidP="00094C51">
      <w:pPr>
        <w:pStyle w:val="a6"/>
        <w:rPr>
          <w:rFonts w:ascii="Times New Roman"/>
        </w:rPr>
      </w:pPr>
      <w:bookmarkStart w:id="41" w:name="_Toc410743720"/>
      <w:bookmarkStart w:id="42" w:name="_Toc425842076"/>
      <w:bookmarkStart w:id="43" w:name="_Toc436724219"/>
      <w:bookmarkEnd w:id="41"/>
      <w:bookmarkEnd w:id="42"/>
      <w:bookmarkEnd w:id="43"/>
    </w:p>
    <w:p w:rsidR="00094C51" w:rsidRPr="008D5A8B" w:rsidRDefault="00094C51" w:rsidP="00094C51">
      <w:pPr>
        <w:pStyle w:val="aff7"/>
        <w:rPr>
          <w:rFonts w:ascii="Times New Roman"/>
        </w:rPr>
      </w:pPr>
      <w:r w:rsidRPr="00DF20AB">
        <w:rPr>
          <w:rFonts w:ascii="黑体" w:eastAsia="黑体" w:hAnsi="黑体"/>
        </w:rPr>
        <w:t>信息元素  information element</w:t>
      </w:r>
    </w:p>
    <w:p w:rsidR="00094C51" w:rsidRPr="008D5A8B" w:rsidRDefault="00094C51" w:rsidP="00094C51">
      <w:pPr>
        <w:pStyle w:val="aff7"/>
        <w:rPr>
          <w:rFonts w:ascii="Times New Roman"/>
        </w:rPr>
      </w:pPr>
      <w:r w:rsidRPr="008D5A8B">
        <w:rPr>
          <w:rFonts w:ascii="Times New Roman"/>
        </w:rPr>
        <w:t>信息的基本单元。</w:t>
      </w:r>
    </w:p>
    <w:p w:rsidR="00094C51" w:rsidRPr="008D5A8B" w:rsidRDefault="00094C51" w:rsidP="00094C51">
      <w:pPr>
        <w:pStyle w:val="aff7"/>
        <w:ind w:firstLineChars="250" w:firstLine="450"/>
        <w:rPr>
          <w:rFonts w:ascii="Times New Roman"/>
          <w:sz w:val="18"/>
          <w:szCs w:val="18"/>
        </w:rPr>
      </w:pPr>
      <w:r w:rsidRPr="008D5A8B">
        <w:rPr>
          <w:rFonts w:ascii="Times New Roman" w:eastAsia="黑体"/>
          <w:sz w:val="18"/>
          <w:szCs w:val="18"/>
        </w:rPr>
        <w:t>注</w:t>
      </w:r>
      <w:r w:rsidRPr="008D5A8B">
        <w:rPr>
          <w:rFonts w:ascii="Times New Roman" w:eastAsia="黑体"/>
          <w:sz w:val="18"/>
          <w:szCs w:val="18"/>
        </w:rPr>
        <w:t>1</w:t>
      </w:r>
      <w:r w:rsidRPr="008D5A8B">
        <w:rPr>
          <w:rFonts w:ascii="Times New Roman" w:eastAsia="黑体"/>
          <w:sz w:val="18"/>
          <w:szCs w:val="18"/>
        </w:rPr>
        <w:t>：</w:t>
      </w:r>
      <w:r w:rsidRPr="008D5A8B">
        <w:rPr>
          <w:rFonts w:ascii="Times New Roman"/>
          <w:sz w:val="18"/>
          <w:szCs w:val="18"/>
        </w:rPr>
        <w:t>与</w:t>
      </w:r>
      <w:r w:rsidRPr="008D5A8B">
        <w:rPr>
          <w:rFonts w:ascii="Times New Roman"/>
          <w:sz w:val="18"/>
          <w:szCs w:val="18"/>
        </w:rPr>
        <w:t>UML</w:t>
      </w:r>
      <w:r w:rsidRPr="008D5A8B">
        <w:rPr>
          <w:rFonts w:ascii="Times New Roman"/>
          <w:sz w:val="18"/>
          <w:szCs w:val="18"/>
        </w:rPr>
        <w:t>术语中的属性同义。</w:t>
      </w:r>
    </w:p>
    <w:p w:rsidR="00094C51" w:rsidRDefault="00094C51" w:rsidP="00094C51">
      <w:pPr>
        <w:pStyle w:val="aff7"/>
        <w:ind w:firstLineChars="250" w:firstLine="450"/>
        <w:rPr>
          <w:rFonts w:ascii="Times New Roman"/>
          <w:sz w:val="18"/>
          <w:szCs w:val="18"/>
        </w:rPr>
      </w:pPr>
      <w:r w:rsidRPr="008D5A8B">
        <w:rPr>
          <w:rFonts w:ascii="Times New Roman" w:eastAsia="黑体"/>
          <w:sz w:val="18"/>
          <w:szCs w:val="18"/>
        </w:rPr>
        <w:lastRenderedPageBreak/>
        <w:t>注</w:t>
      </w:r>
      <w:r w:rsidRPr="008D5A8B">
        <w:rPr>
          <w:rFonts w:ascii="Times New Roman" w:eastAsia="黑体"/>
          <w:sz w:val="18"/>
          <w:szCs w:val="18"/>
        </w:rPr>
        <w:t>2</w:t>
      </w:r>
      <w:r w:rsidRPr="008D5A8B">
        <w:rPr>
          <w:rFonts w:ascii="Times New Roman" w:eastAsia="黑体"/>
          <w:sz w:val="18"/>
          <w:szCs w:val="18"/>
        </w:rPr>
        <w:t>：</w:t>
      </w:r>
      <w:r w:rsidRPr="008D5A8B">
        <w:rPr>
          <w:rFonts w:ascii="Times New Roman"/>
          <w:sz w:val="18"/>
          <w:szCs w:val="18"/>
        </w:rPr>
        <w:t>信息元素在信息实体中是唯一的。</w:t>
      </w:r>
    </w:p>
    <w:p w:rsidR="00D46072" w:rsidRPr="008D5A8B" w:rsidRDefault="00D46072" w:rsidP="00D46072">
      <w:pPr>
        <w:pStyle w:val="a6"/>
        <w:rPr>
          <w:rFonts w:ascii="Times New Roman"/>
        </w:rPr>
      </w:pPr>
      <w:bookmarkStart w:id="44" w:name="_Toc436724220"/>
      <w:bookmarkEnd w:id="44"/>
    </w:p>
    <w:p w:rsidR="00D46072" w:rsidRPr="008D5A8B" w:rsidRDefault="00D46072" w:rsidP="00D46072">
      <w:pPr>
        <w:pStyle w:val="aff7"/>
        <w:rPr>
          <w:rFonts w:ascii="Times New Roman"/>
        </w:rPr>
      </w:pPr>
      <w:r w:rsidRPr="00DF20AB">
        <w:rPr>
          <w:rFonts w:ascii="黑体" w:eastAsia="黑体" w:hAnsi="黑体"/>
        </w:rPr>
        <w:t>实体  entity</w:t>
      </w:r>
    </w:p>
    <w:p w:rsidR="00D46072" w:rsidRPr="008D5A8B" w:rsidRDefault="00D46072" w:rsidP="00D46072">
      <w:pPr>
        <w:pStyle w:val="Definition"/>
        <w:spacing w:after="0"/>
        <w:ind w:firstLineChars="200" w:firstLine="420"/>
        <w:rPr>
          <w:rFonts w:ascii="Times New Roman" w:hAnsi="Times New Roman"/>
          <w:sz w:val="21"/>
          <w:lang w:val="en-US" w:eastAsia="zh-CN"/>
        </w:rPr>
      </w:pPr>
      <w:r w:rsidRPr="008D5A8B">
        <w:rPr>
          <w:rFonts w:ascii="Times New Roman" w:hAnsi="Times New Roman"/>
          <w:sz w:val="21"/>
          <w:lang w:eastAsia="zh-CN"/>
        </w:rPr>
        <w:t>任何现存、曾经存在的或可能存在的具体的或抽象的事物</w:t>
      </w:r>
      <w:r w:rsidRPr="008D5A8B">
        <w:rPr>
          <w:rFonts w:ascii="Times New Roman" w:hAnsi="Times New Roman"/>
          <w:sz w:val="21"/>
          <w:lang w:val="en-US" w:eastAsia="zh-CN"/>
        </w:rPr>
        <w:t>，</w:t>
      </w:r>
      <w:r w:rsidRPr="008D5A8B">
        <w:rPr>
          <w:rFonts w:ascii="Times New Roman" w:hAnsi="Times New Roman"/>
          <w:sz w:val="21"/>
          <w:lang w:eastAsia="zh-CN"/>
        </w:rPr>
        <w:t>包括事物间的关联。</w:t>
      </w:r>
    </w:p>
    <w:p w:rsidR="00D46072" w:rsidRPr="008D5A8B" w:rsidRDefault="00D46072" w:rsidP="00D46072">
      <w:pPr>
        <w:pStyle w:val="Example"/>
        <w:spacing w:after="0"/>
        <w:ind w:firstLineChars="236" w:firstLine="425"/>
        <w:rPr>
          <w:rFonts w:ascii="Times New Roman" w:hAnsi="Times New Roman"/>
          <w:szCs w:val="18"/>
          <w:lang w:val="en-US"/>
        </w:rPr>
      </w:pPr>
      <w:r w:rsidRPr="008D5A8B">
        <w:rPr>
          <w:rFonts w:ascii="Times New Roman" w:eastAsia="黑体" w:hAnsi="Times New Roman"/>
          <w:szCs w:val="18"/>
          <w:lang w:val="en-US"/>
        </w:rPr>
        <w:t>示例：</w:t>
      </w:r>
      <w:r>
        <w:rPr>
          <w:rFonts w:ascii="Times New Roman" w:hAnsi="Times New Roman"/>
          <w:szCs w:val="18"/>
          <w:lang w:val="en-US"/>
        </w:rPr>
        <w:t>一个人、对象（物体）、事件、观念、过程等</w:t>
      </w:r>
      <w:r w:rsidRPr="008D5A8B">
        <w:rPr>
          <w:rFonts w:ascii="Times New Roman" w:hAnsi="Times New Roman"/>
          <w:szCs w:val="18"/>
          <w:lang w:val="en-US"/>
        </w:rPr>
        <w:t>。</w:t>
      </w:r>
    </w:p>
    <w:p w:rsidR="00D46072" w:rsidRPr="008D5A8B" w:rsidRDefault="00D46072" w:rsidP="00D46072">
      <w:pPr>
        <w:pStyle w:val="aff7"/>
        <w:ind w:firstLineChars="250" w:firstLine="450"/>
        <w:rPr>
          <w:rFonts w:ascii="Times New Roman"/>
        </w:rPr>
      </w:pPr>
      <w:r w:rsidRPr="008D5A8B">
        <w:rPr>
          <w:rFonts w:ascii="Times New Roman"/>
          <w:sz w:val="18"/>
          <w:szCs w:val="18"/>
        </w:rPr>
        <w:t>注：实体的存在不依赖于是否有关于它的可用数据。</w:t>
      </w:r>
    </w:p>
    <w:p w:rsidR="00D46072" w:rsidRPr="008D5A8B" w:rsidRDefault="00D46072" w:rsidP="00D46072">
      <w:pPr>
        <w:pStyle w:val="aff7"/>
        <w:rPr>
          <w:rFonts w:ascii="Times New Roman"/>
        </w:rPr>
      </w:pPr>
      <w:r w:rsidRPr="008D5A8B">
        <w:rPr>
          <w:rFonts w:ascii="Times New Roman"/>
        </w:rPr>
        <w:t>[GB/T 18391.1-2009</w:t>
      </w:r>
      <w:r w:rsidRPr="008D5A8B">
        <w:rPr>
          <w:rFonts w:ascii="Times New Roman"/>
        </w:rPr>
        <w:t>，定义</w:t>
      </w:r>
      <w:r w:rsidRPr="008D5A8B">
        <w:rPr>
          <w:rFonts w:ascii="Times New Roman"/>
        </w:rPr>
        <w:t>3.2.10]</w:t>
      </w:r>
    </w:p>
    <w:p w:rsidR="00094C51" w:rsidRPr="008D5A8B" w:rsidRDefault="00094C51" w:rsidP="00094C51">
      <w:pPr>
        <w:pStyle w:val="a6"/>
        <w:rPr>
          <w:rFonts w:ascii="Times New Roman"/>
        </w:rPr>
      </w:pPr>
      <w:bookmarkStart w:id="45" w:name="_Toc410743721"/>
      <w:bookmarkStart w:id="46" w:name="_Toc425842077"/>
      <w:bookmarkStart w:id="47" w:name="_Toc436724221"/>
      <w:bookmarkEnd w:id="45"/>
      <w:bookmarkEnd w:id="46"/>
      <w:bookmarkEnd w:id="47"/>
    </w:p>
    <w:p w:rsidR="00094C51" w:rsidRPr="00DF20AB" w:rsidRDefault="00094C51" w:rsidP="00094C51">
      <w:pPr>
        <w:pStyle w:val="aff7"/>
        <w:rPr>
          <w:rFonts w:ascii="黑体" w:eastAsia="黑体" w:hAnsi="黑体"/>
        </w:rPr>
      </w:pPr>
      <w:r w:rsidRPr="00DF20AB">
        <w:rPr>
          <w:rFonts w:ascii="黑体" w:eastAsia="黑体" w:hAnsi="黑体"/>
        </w:rPr>
        <w:t>信息实体  information entity</w:t>
      </w:r>
    </w:p>
    <w:p w:rsidR="00094C51" w:rsidRPr="008D5A8B" w:rsidRDefault="00094C51" w:rsidP="00094C51">
      <w:pPr>
        <w:pStyle w:val="aff7"/>
        <w:rPr>
          <w:rFonts w:ascii="Times New Roman"/>
        </w:rPr>
      </w:pPr>
      <w:r w:rsidRPr="008D5A8B">
        <w:rPr>
          <w:rFonts w:ascii="Times New Roman"/>
        </w:rPr>
        <w:t>一组说明数据相同特性的信息元素。</w:t>
      </w:r>
    </w:p>
    <w:p w:rsidR="00094C51" w:rsidRPr="008D5A8B" w:rsidRDefault="00094C51" w:rsidP="00094C51">
      <w:pPr>
        <w:pStyle w:val="aff7"/>
        <w:ind w:firstLineChars="250" w:firstLine="450"/>
        <w:rPr>
          <w:rFonts w:ascii="Times New Roman"/>
          <w:sz w:val="18"/>
          <w:szCs w:val="18"/>
        </w:rPr>
      </w:pPr>
      <w:r w:rsidRPr="008D5A8B">
        <w:rPr>
          <w:rFonts w:ascii="Times New Roman" w:eastAsia="黑体"/>
          <w:sz w:val="18"/>
          <w:szCs w:val="18"/>
        </w:rPr>
        <w:t>注</w:t>
      </w:r>
      <w:r w:rsidRPr="008D5A8B">
        <w:rPr>
          <w:rFonts w:ascii="Times New Roman" w:eastAsia="黑体"/>
          <w:sz w:val="18"/>
          <w:szCs w:val="18"/>
        </w:rPr>
        <w:t>1</w:t>
      </w:r>
      <w:r w:rsidRPr="008D5A8B">
        <w:rPr>
          <w:rFonts w:ascii="Times New Roman" w:eastAsia="黑体"/>
          <w:sz w:val="18"/>
          <w:szCs w:val="18"/>
        </w:rPr>
        <w:t>：</w:t>
      </w:r>
      <w:r w:rsidRPr="008D5A8B">
        <w:rPr>
          <w:rFonts w:ascii="Times New Roman"/>
          <w:sz w:val="18"/>
          <w:szCs w:val="18"/>
        </w:rPr>
        <w:t>与</w:t>
      </w:r>
      <w:r w:rsidRPr="008D5A8B">
        <w:rPr>
          <w:rFonts w:ascii="Times New Roman"/>
          <w:sz w:val="18"/>
          <w:szCs w:val="18"/>
        </w:rPr>
        <w:t>UML</w:t>
      </w:r>
      <w:r w:rsidRPr="008D5A8B">
        <w:rPr>
          <w:rFonts w:ascii="Times New Roman"/>
          <w:sz w:val="18"/>
          <w:szCs w:val="18"/>
        </w:rPr>
        <w:t>术语中的类同义。</w:t>
      </w:r>
    </w:p>
    <w:p w:rsidR="00094C51" w:rsidRPr="008D5A8B" w:rsidRDefault="00094C51" w:rsidP="00094C51">
      <w:pPr>
        <w:pStyle w:val="aff7"/>
        <w:ind w:firstLineChars="250" w:firstLine="450"/>
        <w:rPr>
          <w:rFonts w:ascii="Times New Roman"/>
        </w:rPr>
      </w:pPr>
      <w:r w:rsidRPr="008D5A8B">
        <w:rPr>
          <w:rFonts w:ascii="Times New Roman" w:eastAsia="黑体"/>
          <w:sz w:val="18"/>
          <w:szCs w:val="18"/>
        </w:rPr>
        <w:t>注</w:t>
      </w:r>
      <w:r w:rsidRPr="008D5A8B">
        <w:rPr>
          <w:rFonts w:ascii="Times New Roman" w:eastAsia="黑体"/>
          <w:sz w:val="18"/>
          <w:szCs w:val="18"/>
        </w:rPr>
        <w:t>2</w:t>
      </w:r>
      <w:r w:rsidRPr="008D5A8B">
        <w:rPr>
          <w:rFonts w:ascii="Times New Roman" w:eastAsia="黑体"/>
          <w:sz w:val="18"/>
          <w:szCs w:val="18"/>
        </w:rPr>
        <w:t>：</w:t>
      </w:r>
      <w:r w:rsidRPr="008D5A8B">
        <w:rPr>
          <w:rFonts w:ascii="Times New Roman"/>
          <w:sz w:val="18"/>
          <w:szCs w:val="18"/>
        </w:rPr>
        <w:t>可以包含一个或一个以上信息实体。</w:t>
      </w:r>
    </w:p>
    <w:p w:rsidR="008E6FD9" w:rsidRPr="008E6FD9" w:rsidRDefault="008E6FD9" w:rsidP="008E6FD9">
      <w:pPr>
        <w:pStyle w:val="a5"/>
        <w:rPr>
          <w:rFonts w:hint="eastAsia"/>
        </w:rPr>
      </w:pPr>
      <w:bookmarkStart w:id="48" w:name="_Toc409707353"/>
      <w:bookmarkStart w:id="49" w:name="_Toc409707448"/>
      <w:bookmarkStart w:id="50" w:name="_Toc409795111"/>
      <w:bookmarkStart w:id="51" w:name="_Toc410829702"/>
      <w:bookmarkStart w:id="52" w:name="_Toc409707348"/>
      <w:bookmarkStart w:id="53" w:name="_Toc409707443"/>
      <w:bookmarkStart w:id="54" w:name="_Toc409795106"/>
      <w:bookmarkStart w:id="55" w:name="_Toc410829695"/>
      <w:bookmarkStart w:id="56" w:name="_Toc425842078"/>
      <w:bookmarkStart w:id="57" w:name="_Toc435515624"/>
      <w:bookmarkStart w:id="58" w:name="_Toc436724222"/>
      <w:r w:rsidRPr="008E6FD9">
        <w:rPr>
          <w:rFonts w:hint="eastAsia"/>
        </w:rPr>
        <w:t>描述属性</w:t>
      </w:r>
      <w:bookmarkEnd w:id="52"/>
      <w:bookmarkEnd w:id="53"/>
      <w:bookmarkEnd w:id="54"/>
      <w:bookmarkEnd w:id="55"/>
      <w:bookmarkEnd w:id="56"/>
      <w:bookmarkEnd w:id="57"/>
      <w:bookmarkEnd w:id="58"/>
    </w:p>
    <w:p w:rsidR="008E6FD9" w:rsidRPr="008E6FD9" w:rsidRDefault="008E6FD9" w:rsidP="008E6FD9">
      <w:pPr>
        <w:pStyle w:val="a6"/>
        <w:rPr>
          <w:rFonts w:hint="eastAsia"/>
        </w:rPr>
      </w:pPr>
      <w:bookmarkStart w:id="59" w:name="_Toc409707349"/>
      <w:bookmarkStart w:id="60" w:name="_Toc409707444"/>
      <w:bookmarkStart w:id="61" w:name="_Toc409795107"/>
      <w:bookmarkStart w:id="62" w:name="_Toc410829696"/>
      <w:bookmarkStart w:id="63" w:name="_Toc425842079"/>
      <w:bookmarkStart w:id="64" w:name="_Toc436724223"/>
      <w:r w:rsidRPr="008E6FD9">
        <w:rPr>
          <w:rFonts w:hint="eastAsia"/>
        </w:rPr>
        <w:t>基本属性</w:t>
      </w:r>
      <w:bookmarkEnd w:id="59"/>
      <w:bookmarkEnd w:id="60"/>
      <w:bookmarkEnd w:id="61"/>
      <w:bookmarkEnd w:id="62"/>
      <w:bookmarkEnd w:id="63"/>
      <w:bookmarkEnd w:id="64"/>
    </w:p>
    <w:p w:rsidR="00A9017A" w:rsidRPr="00B94B52" w:rsidRDefault="00A9017A" w:rsidP="00A9017A">
      <w:pPr>
        <w:pStyle w:val="aff7"/>
        <w:rPr>
          <w:rFonts w:hint="eastAsia"/>
          <w:color w:val="000000"/>
        </w:rPr>
      </w:pPr>
      <w:r w:rsidRPr="00B94B52">
        <w:rPr>
          <w:rFonts w:hint="eastAsia"/>
          <w:color w:val="000000"/>
        </w:rPr>
        <w:t>本标准使用表1中所示的九个属性对</w:t>
      </w:r>
      <w:r w:rsidR="00211CD3">
        <w:rPr>
          <w:rFonts w:hint="eastAsia"/>
          <w:color w:val="000000"/>
        </w:rPr>
        <w:t>家装建材</w:t>
      </w:r>
      <w:r w:rsidRPr="00B94B52">
        <w:rPr>
          <w:rFonts w:hint="eastAsia"/>
          <w:color w:val="000000"/>
        </w:rPr>
        <w:t>信息实体和信息元素进行描述。表1中：</w:t>
      </w:r>
    </w:p>
    <w:p w:rsidR="00A9017A" w:rsidRPr="00B94B52" w:rsidRDefault="00A9017A" w:rsidP="00B81B8F">
      <w:pPr>
        <w:pStyle w:val="ad"/>
        <w:rPr>
          <w:rFonts w:hint="eastAsia"/>
        </w:rPr>
      </w:pPr>
      <w:r w:rsidRPr="00B94B52">
        <w:rPr>
          <w:rFonts w:hint="eastAsia"/>
        </w:rPr>
        <w:t>描述属性</w:t>
      </w:r>
      <w:r>
        <w:rPr>
          <w:rFonts w:hint="eastAsia"/>
        </w:rPr>
        <w:t>：</w:t>
      </w:r>
      <w:r w:rsidRPr="00B94B52">
        <w:rPr>
          <w:rFonts w:hint="eastAsia"/>
        </w:rPr>
        <w:t>描述信息实体和信息元素的属性</w:t>
      </w:r>
      <w:r>
        <w:rPr>
          <w:rFonts w:hint="eastAsia"/>
        </w:rPr>
        <w:t>；</w:t>
      </w:r>
    </w:p>
    <w:p w:rsidR="00A9017A" w:rsidRPr="00B94B52" w:rsidRDefault="00A9017A" w:rsidP="00B81B8F">
      <w:pPr>
        <w:pStyle w:val="ad"/>
        <w:rPr>
          <w:rFonts w:hint="eastAsia"/>
        </w:rPr>
      </w:pPr>
      <w:r w:rsidRPr="00B94B52">
        <w:rPr>
          <w:rFonts w:hint="eastAsia"/>
        </w:rPr>
        <w:t>要求</w:t>
      </w:r>
      <w:r>
        <w:rPr>
          <w:rFonts w:hint="eastAsia"/>
        </w:rPr>
        <w:t>：</w:t>
      </w:r>
      <w:r w:rsidRPr="00B94B52">
        <w:rPr>
          <w:rFonts w:hint="eastAsia"/>
        </w:rPr>
        <w:t>描述信息实体和信息元素的该属性是必备属性还是可选属性</w:t>
      </w:r>
      <w:r>
        <w:rPr>
          <w:rFonts w:hint="eastAsia"/>
        </w:rPr>
        <w:t>。其中：</w:t>
      </w:r>
      <w:r w:rsidRPr="00B94B52">
        <w:rPr>
          <w:rFonts w:hint="eastAsia"/>
        </w:rPr>
        <w:t>“M”是“Mandatory”的缩写，表示必备属性；“O”是“Optional”的缩写，表示可选属性</w:t>
      </w:r>
      <w:r>
        <w:rPr>
          <w:rFonts w:hint="eastAsia"/>
        </w:rPr>
        <w:t>；</w:t>
      </w:r>
    </w:p>
    <w:p w:rsidR="00A9017A" w:rsidRPr="00B94B52" w:rsidRDefault="00A9017A" w:rsidP="00B81B8F">
      <w:pPr>
        <w:pStyle w:val="ad"/>
        <w:rPr>
          <w:rFonts w:hint="eastAsia"/>
        </w:rPr>
      </w:pPr>
      <w:r>
        <w:rPr>
          <w:rFonts w:hint="eastAsia"/>
        </w:rPr>
        <w:lastRenderedPageBreak/>
        <w:t>定义及说明：</w:t>
      </w:r>
      <w:r w:rsidRPr="00B94B52">
        <w:rPr>
          <w:rFonts w:hint="eastAsia"/>
        </w:rPr>
        <w:t>属性的说明。</w:t>
      </w:r>
    </w:p>
    <w:p w:rsidR="00A9017A" w:rsidRPr="00B94B52" w:rsidRDefault="00211CD3" w:rsidP="00A9017A">
      <w:pPr>
        <w:pStyle w:val="af7"/>
        <w:rPr>
          <w:rFonts w:hint="eastAsia"/>
          <w:color w:val="000000"/>
        </w:rPr>
      </w:pPr>
      <w:r>
        <w:rPr>
          <w:rFonts w:hint="eastAsia"/>
          <w:color w:val="000000"/>
        </w:rPr>
        <w:t>家装建材</w:t>
      </w:r>
      <w:r w:rsidR="00A9017A">
        <w:rPr>
          <w:rFonts w:hint="eastAsia"/>
          <w:color w:val="000000"/>
        </w:rPr>
        <w:t>信息的</w:t>
      </w:r>
      <w:r w:rsidR="00A9017A" w:rsidRPr="00B94B52">
        <w:rPr>
          <w:rFonts w:hint="eastAsia"/>
          <w:color w:val="000000"/>
        </w:rPr>
        <w:t>描述属性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1525"/>
        <w:gridCol w:w="836"/>
        <w:gridCol w:w="6316"/>
      </w:tblGrid>
      <w:tr w:rsidR="00A9017A" w:rsidRPr="00B94B52" w:rsidTr="00AE53BA">
        <w:tc>
          <w:tcPr>
            <w:tcW w:w="675" w:type="dxa"/>
            <w:shd w:val="clear" w:color="auto" w:fill="D9D9D9"/>
          </w:tcPr>
          <w:p w:rsidR="00A9017A" w:rsidRPr="00B94B52" w:rsidRDefault="00A9017A" w:rsidP="00AE53BA">
            <w:pPr>
              <w:pStyle w:val="aff7"/>
              <w:ind w:firstLineChars="0" w:firstLine="0"/>
              <w:jc w:val="center"/>
              <w:rPr>
                <w:rFonts w:hint="eastAsia"/>
                <w:b/>
                <w:color w:val="000000"/>
                <w:sz w:val="18"/>
                <w:szCs w:val="18"/>
              </w:rPr>
            </w:pPr>
            <w:r w:rsidRPr="00B94B52">
              <w:rPr>
                <w:rFonts w:hint="eastAsia"/>
                <w:b/>
                <w:color w:val="000000"/>
                <w:sz w:val="18"/>
                <w:szCs w:val="18"/>
              </w:rPr>
              <w:t>序号</w:t>
            </w:r>
          </w:p>
        </w:tc>
        <w:tc>
          <w:tcPr>
            <w:tcW w:w="1560" w:type="dxa"/>
            <w:shd w:val="clear" w:color="auto" w:fill="D9D9D9"/>
          </w:tcPr>
          <w:p w:rsidR="00A9017A" w:rsidRPr="00B94B52" w:rsidRDefault="00A9017A" w:rsidP="00AE53BA">
            <w:pPr>
              <w:pStyle w:val="aff7"/>
              <w:ind w:firstLineChars="0" w:firstLine="0"/>
              <w:jc w:val="center"/>
              <w:rPr>
                <w:rFonts w:hint="eastAsia"/>
                <w:b/>
                <w:color w:val="000000"/>
                <w:sz w:val="18"/>
                <w:szCs w:val="18"/>
              </w:rPr>
            </w:pPr>
            <w:r w:rsidRPr="00B94B52">
              <w:rPr>
                <w:rFonts w:hint="eastAsia"/>
                <w:b/>
                <w:color w:val="000000"/>
                <w:sz w:val="18"/>
                <w:szCs w:val="18"/>
              </w:rPr>
              <w:t>描述属性</w:t>
            </w:r>
          </w:p>
        </w:tc>
        <w:tc>
          <w:tcPr>
            <w:tcW w:w="850" w:type="dxa"/>
            <w:shd w:val="clear" w:color="auto" w:fill="D9D9D9"/>
          </w:tcPr>
          <w:p w:rsidR="00A9017A" w:rsidRPr="00B94B52" w:rsidRDefault="00A9017A" w:rsidP="00AE53BA">
            <w:pPr>
              <w:pStyle w:val="aff7"/>
              <w:ind w:firstLineChars="0" w:firstLine="0"/>
              <w:jc w:val="center"/>
              <w:rPr>
                <w:rFonts w:hint="eastAsia"/>
                <w:b/>
                <w:color w:val="000000"/>
                <w:sz w:val="18"/>
                <w:szCs w:val="18"/>
              </w:rPr>
            </w:pPr>
            <w:r w:rsidRPr="00B94B52">
              <w:rPr>
                <w:rFonts w:hint="eastAsia"/>
                <w:b/>
                <w:color w:val="000000"/>
                <w:sz w:val="18"/>
                <w:szCs w:val="18"/>
              </w:rPr>
              <w:t>要求</w:t>
            </w:r>
          </w:p>
        </w:tc>
        <w:tc>
          <w:tcPr>
            <w:tcW w:w="6485" w:type="dxa"/>
            <w:shd w:val="clear" w:color="auto" w:fill="D9D9D9"/>
          </w:tcPr>
          <w:p w:rsidR="00A9017A" w:rsidRPr="00B94B52" w:rsidRDefault="00A9017A" w:rsidP="00AE53BA">
            <w:pPr>
              <w:pStyle w:val="aff7"/>
              <w:ind w:firstLineChars="0" w:firstLine="0"/>
              <w:jc w:val="center"/>
              <w:rPr>
                <w:rFonts w:hint="eastAsia"/>
                <w:b/>
                <w:color w:val="000000"/>
                <w:sz w:val="18"/>
                <w:szCs w:val="18"/>
              </w:rPr>
            </w:pPr>
            <w:r w:rsidRPr="00B94B52">
              <w:rPr>
                <w:rFonts w:hint="eastAsia"/>
                <w:b/>
                <w:color w:val="000000"/>
                <w:sz w:val="18"/>
                <w:szCs w:val="18"/>
              </w:rPr>
              <w:t>定义及说明</w:t>
            </w:r>
          </w:p>
        </w:tc>
      </w:tr>
      <w:tr w:rsidR="00A9017A" w:rsidRPr="00B94B52" w:rsidTr="00AE53BA">
        <w:tc>
          <w:tcPr>
            <w:tcW w:w="675" w:type="dxa"/>
            <w:vAlign w:val="center"/>
          </w:tcPr>
          <w:p w:rsidR="00A9017A" w:rsidRPr="00B94B52" w:rsidRDefault="00A9017A" w:rsidP="00AE53BA">
            <w:pPr>
              <w:pStyle w:val="aff7"/>
              <w:ind w:firstLineChars="0" w:firstLine="0"/>
              <w:jc w:val="center"/>
              <w:rPr>
                <w:rFonts w:hint="eastAsia"/>
                <w:color w:val="000000"/>
                <w:sz w:val="18"/>
                <w:szCs w:val="18"/>
              </w:rPr>
            </w:pPr>
            <w:r w:rsidRPr="00B94B52">
              <w:rPr>
                <w:rFonts w:hint="eastAsia"/>
                <w:color w:val="000000"/>
                <w:sz w:val="18"/>
                <w:szCs w:val="18"/>
              </w:rPr>
              <w:t>1</w:t>
            </w:r>
          </w:p>
        </w:tc>
        <w:tc>
          <w:tcPr>
            <w:tcW w:w="1560" w:type="dxa"/>
            <w:vAlign w:val="center"/>
          </w:tcPr>
          <w:p w:rsidR="00A9017A" w:rsidRPr="00B94B52" w:rsidRDefault="00A9017A" w:rsidP="00AE53BA">
            <w:pPr>
              <w:pStyle w:val="aff7"/>
              <w:ind w:firstLineChars="0" w:firstLine="0"/>
              <w:jc w:val="left"/>
              <w:rPr>
                <w:rFonts w:hint="eastAsia"/>
                <w:color w:val="000000"/>
                <w:sz w:val="18"/>
                <w:szCs w:val="18"/>
              </w:rPr>
            </w:pPr>
            <w:r w:rsidRPr="00B94B52">
              <w:rPr>
                <w:rFonts w:hint="eastAsia"/>
                <w:color w:val="000000"/>
                <w:sz w:val="18"/>
                <w:szCs w:val="18"/>
              </w:rPr>
              <w:t>中文名称</w:t>
            </w:r>
          </w:p>
        </w:tc>
        <w:tc>
          <w:tcPr>
            <w:tcW w:w="850" w:type="dxa"/>
            <w:vAlign w:val="center"/>
          </w:tcPr>
          <w:p w:rsidR="00A9017A" w:rsidRPr="00B94B52" w:rsidRDefault="00A9017A" w:rsidP="00AE53BA">
            <w:pPr>
              <w:pStyle w:val="aff7"/>
              <w:ind w:firstLineChars="0" w:firstLine="0"/>
              <w:jc w:val="center"/>
              <w:rPr>
                <w:rFonts w:hint="eastAsia"/>
                <w:color w:val="000000"/>
                <w:sz w:val="18"/>
                <w:szCs w:val="18"/>
              </w:rPr>
            </w:pPr>
            <w:r w:rsidRPr="00B94B52">
              <w:rPr>
                <w:rFonts w:hint="eastAsia"/>
                <w:color w:val="000000"/>
                <w:sz w:val="18"/>
                <w:szCs w:val="18"/>
              </w:rPr>
              <w:t>M</w:t>
            </w:r>
          </w:p>
        </w:tc>
        <w:tc>
          <w:tcPr>
            <w:tcW w:w="6485" w:type="dxa"/>
            <w:vAlign w:val="center"/>
          </w:tcPr>
          <w:p w:rsidR="00A9017A" w:rsidRPr="00B94B52" w:rsidRDefault="00A9017A" w:rsidP="00AE53BA">
            <w:pPr>
              <w:pStyle w:val="aff7"/>
              <w:ind w:firstLineChars="0" w:firstLine="0"/>
              <w:rPr>
                <w:rFonts w:hint="eastAsia"/>
                <w:color w:val="000000"/>
                <w:sz w:val="18"/>
                <w:szCs w:val="18"/>
              </w:rPr>
            </w:pPr>
            <w:r w:rsidRPr="00B94B52">
              <w:rPr>
                <w:rFonts w:hint="eastAsia"/>
                <w:color w:val="000000"/>
                <w:sz w:val="18"/>
                <w:szCs w:val="18"/>
              </w:rPr>
              <w:t>信息实体和信息元素的中文名称。</w:t>
            </w:r>
          </w:p>
        </w:tc>
      </w:tr>
      <w:tr w:rsidR="00A9017A" w:rsidRPr="00B94B52" w:rsidTr="00AE53BA">
        <w:tc>
          <w:tcPr>
            <w:tcW w:w="675" w:type="dxa"/>
            <w:vAlign w:val="center"/>
          </w:tcPr>
          <w:p w:rsidR="00A9017A" w:rsidRPr="00B94B52" w:rsidRDefault="00A9017A" w:rsidP="00AE53BA">
            <w:pPr>
              <w:pStyle w:val="aff7"/>
              <w:ind w:firstLineChars="0" w:firstLine="0"/>
              <w:jc w:val="center"/>
              <w:rPr>
                <w:rFonts w:hint="eastAsia"/>
                <w:color w:val="000000"/>
                <w:sz w:val="18"/>
                <w:szCs w:val="18"/>
              </w:rPr>
            </w:pPr>
            <w:r w:rsidRPr="00B94B52">
              <w:rPr>
                <w:rFonts w:hint="eastAsia"/>
                <w:color w:val="000000"/>
                <w:sz w:val="18"/>
                <w:szCs w:val="18"/>
              </w:rPr>
              <w:t>2</w:t>
            </w:r>
          </w:p>
        </w:tc>
        <w:tc>
          <w:tcPr>
            <w:tcW w:w="1560" w:type="dxa"/>
            <w:vAlign w:val="center"/>
          </w:tcPr>
          <w:p w:rsidR="00A9017A" w:rsidRPr="00B94B52" w:rsidRDefault="00A9017A" w:rsidP="00AE53BA">
            <w:pPr>
              <w:pStyle w:val="aff7"/>
              <w:ind w:firstLineChars="0" w:firstLine="0"/>
              <w:jc w:val="left"/>
              <w:rPr>
                <w:rFonts w:hint="eastAsia"/>
                <w:color w:val="000000"/>
                <w:sz w:val="18"/>
                <w:szCs w:val="18"/>
              </w:rPr>
            </w:pPr>
            <w:r w:rsidRPr="00B94B52">
              <w:rPr>
                <w:rFonts w:hint="eastAsia"/>
                <w:color w:val="000000"/>
                <w:sz w:val="18"/>
                <w:szCs w:val="18"/>
              </w:rPr>
              <w:t>英文名称</w:t>
            </w:r>
          </w:p>
        </w:tc>
        <w:tc>
          <w:tcPr>
            <w:tcW w:w="850" w:type="dxa"/>
            <w:vAlign w:val="center"/>
          </w:tcPr>
          <w:p w:rsidR="00A9017A" w:rsidRPr="00B94B52" w:rsidRDefault="00A9017A" w:rsidP="00AE53BA">
            <w:pPr>
              <w:pStyle w:val="aff7"/>
              <w:ind w:firstLineChars="0" w:firstLine="0"/>
              <w:jc w:val="center"/>
              <w:rPr>
                <w:rFonts w:hint="eastAsia"/>
                <w:color w:val="000000"/>
                <w:sz w:val="18"/>
                <w:szCs w:val="18"/>
              </w:rPr>
            </w:pPr>
            <w:r w:rsidRPr="00B94B52">
              <w:rPr>
                <w:rFonts w:hint="eastAsia"/>
                <w:color w:val="000000"/>
                <w:sz w:val="18"/>
                <w:szCs w:val="18"/>
              </w:rPr>
              <w:t>O</w:t>
            </w:r>
          </w:p>
        </w:tc>
        <w:tc>
          <w:tcPr>
            <w:tcW w:w="6485" w:type="dxa"/>
            <w:vAlign w:val="center"/>
          </w:tcPr>
          <w:p w:rsidR="00A9017A" w:rsidRPr="00B94B52" w:rsidRDefault="00A9017A" w:rsidP="00AE53BA">
            <w:pPr>
              <w:pStyle w:val="aff7"/>
              <w:ind w:firstLineChars="0" w:firstLine="0"/>
              <w:rPr>
                <w:rFonts w:hint="eastAsia"/>
                <w:color w:val="000000"/>
                <w:sz w:val="18"/>
                <w:szCs w:val="18"/>
              </w:rPr>
            </w:pPr>
            <w:r w:rsidRPr="00B94B52">
              <w:rPr>
                <w:rFonts w:hAnsi="宋体" w:cs="宋体" w:hint="eastAsia"/>
                <w:color w:val="000000"/>
                <w:sz w:val="18"/>
                <w:szCs w:val="18"/>
              </w:rPr>
              <w:t>信息实体和信息元素的英文名称。英文名称以牛津英语词典的英文拼写为准。</w:t>
            </w:r>
          </w:p>
        </w:tc>
      </w:tr>
      <w:tr w:rsidR="00A9017A" w:rsidRPr="00B94B52" w:rsidTr="00AE53BA">
        <w:tc>
          <w:tcPr>
            <w:tcW w:w="675" w:type="dxa"/>
            <w:vAlign w:val="center"/>
          </w:tcPr>
          <w:p w:rsidR="00A9017A" w:rsidRPr="00B94B52" w:rsidRDefault="00A9017A" w:rsidP="00AE53BA">
            <w:pPr>
              <w:pStyle w:val="aff7"/>
              <w:ind w:firstLineChars="0" w:firstLine="0"/>
              <w:jc w:val="center"/>
              <w:rPr>
                <w:rFonts w:hint="eastAsia"/>
                <w:color w:val="000000"/>
                <w:sz w:val="18"/>
                <w:szCs w:val="18"/>
              </w:rPr>
            </w:pPr>
            <w:r w:rsidRPr="00B94B52">
              <w:rPr>
                <w:rFonts w:hint="eastAsia"/>
                <w:color w:val="000000"/>
                <w:sz w:val="18"/>
                <w:szCs w:val="18"/>
              </w:rPr>
              <w:t>3</w:t>
            </w:r>
          </w:p>
        </w:tc>
        <w:tc>
          <w:tcPr>
            <w:tcW w:w="1560" w:type="dxa"/>
            <w:vAlign w:val="center"/>
          </w:tcPr>
          <w:p w:rsidR="00A9017A" w:rsidRPr="00B94B52" w:rsidRDefault="00A9017A" w:rsidP="00AE53BA">
            <w:pPr>
              <w:pStyle w:val="aff7"/>
              <w:ind w:firstLineChars="0" w:firstLine="0"/>
              <w:jc w:val="left"/>
              <w:rPr>
                <w:rFonts w:hint="eastAsia"/>
                <w:color w:val="000000"/>
                <w:sz w:val="18"/>
                <w:szCs w:val="18"/>
              </w:rPr>
            </w:pPr>
            <w:r w:rsidRPr="00B94B52">
              <w:rPr>
                <w:rFonts w:hint="eastAsia"/>
                <w:color w:val="000000"/>
                <w:sz w:val="18"/>
                <w:szCs w:val="18"/>
              </w:rPr>
              <w:t>说明</w:t>
            </w:r>
          </w:p>
        </w:tc>
        <w:tc>
          <w:tcPr>
            <w:tcW w:w="850" w:type="dxa"/>
            <w:vAlign w:val="center"/>
          </w:tcPr>
          <w:p w:rsidR="00A9017A" w:rsidRPr="00B94B52" w:rsidRDefault="00A9017A" w:rsidP="00AE53BA">
            <w:pPr>
              <w:pStyle w:val="aff7"/>
              <w:ind w:firstLineChars="0" w:firstLine="0"/>
              <w:jc w:val="center"/>
              <w:rPr>
                <w:rFonts w:hint="eastAsia"/>
                <w:color w:val="000000"/>
                <w:sz w:val="18"/>
                <w:szCs w:val="18"/>
              </w:rPr>
            </w:pPr>
            <w:r w:rsidRPr="00B94B52">
              <w:rPr>
                <w:rFonts w:hint="eastAsia"/>
                <w:color w:val="000000"/>
                <w:sz w:val="18"/>
                <w:szCs w:val="18"/>
              </w:rPr>
              <w:t>M</w:t>
            </w:r>
          </w:p>
        </w:tc>
        <w:tc>
          <w:tcPr>
            <w:tcW w:w="6485" w:type="dxa"/>
            <w:vAlign w:val="center"/>
          </w:tcPr>
          <w:p w:rsidR="00A9017A" w:rsidRPr="00B94B52" w:rsidRDefault="00A9017A" w:rsidP="00AE53BA">
            <w:pPr>
              <w:pStyle w:val="aff7"/>
              <w:ind w:firstLineChars="0" w:firstLine="0"/>
              <w:rPr>
                <w:rFonts w:hint="eastAsia"/>
                <w:color w:val="000000"/>
                <w:sz w:val="18"/>
                <w:szCs w:val="18"/>
              </w:rPr>
            </w:pPr>
            <w:r>
              <w:rPr>
                <w:rFonts w:hint="eastAsia"/>
                <w:color w:val="000000"/>
                <w:sz w:val="18"/>
                <w:szCs w:val="18"/>
              </w:rPr>
              <w:t>信息</w:t>
            </w:r>
            <w:r w:rsidRPr="00B94B52">
              <w:rPr>
                <w:rFonts w:hint="eastAsia"/>
                <w:color w:val="000000"/>
                <w:sz w:val="18"/>
                <w:szCs w:val="18"/>
              </w:rPr>
              <w:t>实体和信息元素含义的解释。</w:t>
            </w:r>
          </w:p>
        </w:tc>
      </w:tr>
      <w:tr w:rsidR="00A9017A" w:rsidRPr="00B94B52" w:rsidTr="00AE53BA">
        <w:tc>
          <w:tcPr>
            <w:tcW w:w="675" w:type="dxa"/>
            <w:vAlign w:val="center"/>
          </w:tcPr>
          <w:p w:rsidR="00A9017A" w:rsidRPr="00B94B52" w:rsidRDefault="00A9017A" w:rsidP="00AE53BA">
            <w:pPr>
              <w:pStyle w:val="aff7"/>
              <w:ind w:firstLineChars="0" w:firstLine="0"/>
              <w:jc w:val="center"/>
              <w:rPr>
                <w:rFonts w:hint="eastAsia"/>
                <w:color w:val="000000"/>
                <w:sz w:val="18"/>
                <w:szCs w:val="18"/>
              </w:rPr>
            </w:pPr>
            <w:r w:rsidRPr="00B94B52">
              <w:rPr>
                <w:rFonts w:hint="eastAsia"/>
                <w:color w:val="000000"/>
                <w:sz w:val="18"/>
                <w:szCs w:val="18"/>
              </w:rPr>
              <w:t>4</w:t>
            </w:r>
          </w:p>
        </w:tc>
        <w:tc>
          <w:tcPr>
            <w:tcW w:w="1560" w:type="dxa"/>
            <w:vAlign w:val="center"/>
          </w:tcPr>
          <w:p w:rsidR="00A9017A" w:rsidRPr="00B94B52" w:rsidRDefault="00A9017A" w:rsidP="00AE53BA">
            <w:pPr>
              <w:pStyle w:val="aff7"/>
              <w:ind w:firstLineChars="0" w:firstLine="0"/>
              <w:jc w:val="left"/>
              <w:rPr>
                <w:rFonts w:hint="eastAsia"/>
                <w:color w:val="000000"/>
                <w:sz w:val="18"/>
                <w:szCs w:val="18"/>
              </w:rPr>
            </w:pPr>
            <w:r w:rsidRPr="00B94B52">
              <w:rPr>
                <w:rFonts w:hint="eastAsia"/>
                <w:color w:val="000000"/>
                <w:sz w:val="18"/>
                <w:szCs w:val="18"/>
              </w:rPr>
              <w:t>数据类型及格式</w:t>
            </w:r>
          </w:p>
        </w:tc>
        <w:tc>
          <w:tcPr>
            <w:tcW w:w="850" w:type="dxa"/>
            <w:vAlign w:val="center"/>
          </w:tcPr>
          <w:p w:rsidR="00A9017A" w:rsidRPr="00B94B52" w:rsidRDefault="00A9017A" w:rsidP="00AE53BA">
            <w:pPr>
              <w:pStyle w:val="aff7"/>
              <w:ind w:firstLineChars="0" w:firstLine="0"/>
              <w:jc w:val="center"/>
              <w:rPr>
                <w:rFonts w:hint="eastAsia"/>
                <w:color w:val="000000"/>
                <w:sz w:val="18"/>
                <w:szCs w:val="18"/>
              </w:rPr>
            </w:pPr>
            <w:r w:rsidRPr="00B94B52">
              <w:rPr>
                <w:rFonts w:hint="eastAsia"/>
                <w:color w:val="000000"/>
                <w:sz w:val="18"/>
                <w:szCs w:val="18"/>
              </w:rPr>
              <w:t>M</w:t>
            </w:r>
          </w:p>
        </w:tc>
        <w:tc>
          <w:tcPr>
            <w:tcW w:w="6485" w:type="dxa"/>
            <w:vAlign w:val="center"/>
          </w:tcPr>
          <w:p w:rsidR="00A9017A" w:rsidRPr="00B94B52" w:rsidRDefault="00A9017A" w:rsidP="004D2392">
            <w:pPr>
              <w:pStyle w:val="aff7"/>
              <w:ind w:firstLineChars="0" w:firstLine="0"/>
              <w:rPr>
                <w:rFonts w:hint="eastAsia"/>
                <w:color w:val="000000"/>
                <w:sz w:val="18"/>
                <w:szCs w:val="18"/>
              </w:rPr>
            </w:pPr>
            <w:r>
              <w:rPr>
                <w:rFonts w:hint="eastAsia"/>
                <w:color w:val="000000"/>
                <w:sz w:val="18"/>
                <w:szCs w:val="18"/>
              </w:rPr>
              <w:t>对</w:t>
            </w:r>
            <w:r w:rsidRPr="00B94B52">
              <w:rPr>
                <w:rFonts w:hint="eastAsia"/>
                <w:color w:val="000000"/>
                <w:sz w:val="18"/>
                <w:szCs w:val="18"/>
              </w:rPr>
              <w:t>信息实体和信息元素的有效值域和允许对该值域内的值进行有效操作的规定</w:t>
            </w:r>
            <w:r>
              <w:rPr>
                <w:rFonts w:hint="eastAsia"/>
                <w:color w:val="000000"/>
                <w:sz w:val="18"/>
                <w:szCs w:val="18"/>
              </w:rPr>
              <w:t>。</w:t>
            </w:r>
            <w:r w:rsidRPr="00B94B52">
              <w:rPr>
                <w:rFonts w:hint="eastAsia"/>
                <w:color w:val="000000"/>
                <w:sz w:val="18"/>
                <w:szCs w:val="18"/>
              </w:rPr>
              <w:t>数据类型及格式</w:t>
            </w:r>
            <w:r>
              <w:rPr>
                <w:rFonts w:hint="eastAsia"/>
                <w:color w:val="000000"/>
                <w:sz w:val="18"/>
                <w:szCs w:val="18"/>
              </w:rPr>
              <w:t>表示方法见</w:t>
            </w:r>
            <w:r w:rsidR="004D2392">
              <w:rPr>
                <w:rFonts w:hint="eastAsia"/>
                <w:color w:val="000000"/>
                <w:sz w:val="18"/>
                <w:szCs w:val="18"/>
              </w:rPr>
              <w:t>4</w:t>
            </w:r>
            <w:r w:rsidR="004D2392">
              <w:rPr>
                <w:color w:val="000000"/>
                <w:sz w:val="18"/>
                <w:szCs w:val="18"/>
              </w:rPr>
              <w:t>.2</w:t>
            </w:r>
            <w:r w:rsidR="001F118A">
              <w:rPr>
                <w:rFonts w:hint="eastAsia"/>
                <w:color w:val="000000"/>
                <w:sz w:val="18"/>
                <w:szCs w:val="18"/>
              </w:rPr>
              <w:t>。</w:t>
            </w:r>
          </w:p>
        </w:tc>
      </w:tr>
      <w:tr w:rsidR="00A9017A" w:rsidRPr="00B94B52" w:rsidTr="00AE53BA">
        <w:tc>
          <w:tcPr>
            <w:tcW w:w="675" w:type="dxa"/>
            <w:vAlign w:val="center"/>
          </w:tcPr>
          <w:p w:rsidR="00A9017A" w:rsidRPr="00B94B52" w:rsidRDefault="00A9017A" w:rsidP="00AE53BA">
            <w:pPr>
              <w:pStyle w:val="aff7"/>
              <w:ind w:firstLineChars="0" w:firstLine="0"/>
              <w:jc w:val="center"/>
              <w:rPr>
                <w:rFonts w:hint="eastAsia"/>
                <w:color w:val="000000"/>
                <w:sz w:val="18"/>
                <w:szCs w:val="18"/>
              </w:rPr>
            </w:pPr>
            <w:r>
              <w:rPr>
                <w:rFonts w:hint="eastAsia"/>
                <w:color w:val="000000"/>
                <w:sz w:val="18"/>
                <w:szCs w:val="18"/>
              </w:rPr>
              <w:t>5</w:t>
            </w:r>
          </w:p>
        </w:tc>
        <w:tc>
          <w:tcPr>
            <w:tcW w:w="1560" w:type="dxa"/>
            <w:vAlign w:val="center"/>
          </w:tcPr>
          <w:p w:rsidR="00A9017A" w:rsidRPr="00B94B52" w:rsidRDefault="00A9017A" w:rsidP="00AE53BA">
            <w:pPr>
              <w:pStyle w:val="aff7"/>
              <w:ind w:firstLineChars="0" w:firstLine="0"/>
              <w:jc w:val="left"/>
              <w:rPr>
                <w:rFonts w:hint="eastAsia"/>
                <w:color w:val="000000"/>
                <w:sz w:val="18"/>
                <w:szCs w:val="18"/>
              </w:rPr>
            </w:pPr>
            <w:r w:rsidRPr="00B94B52">
              <w:rPr>
                <w:rFonts w:hint="eastAsia"/>
                <w:color w:val="000000"/>
                <w:sz w:val="18"/>
                <w:szCs w:val="18"/>
              </w:rPr>
              <w:t>约束/条件</w:t>
            </w:r>
          </w:p>
        </w:tc>
        <w:tc>
          <w:tcPr>
            <w:tcW w:w="850" w:type="dxa"/>
            <w:vAlign w:val="center"/>
          </w:tcPr>
          <w:p w:rsidR="00A9017A" w:rsidRPr="00B94B52" w:rsidRDefault="00A9017A" w:rsidP="00AE53BA">
            <w:pPr>
              <w:pStyle w:val="aff7"/>
              <w:ind w:firstLineChars="0" w:firstLine="0"/>
              <w:jc w:val="center"/>
              <w:rPr>
                <w:rFonts w:hint="eastAsia"/>
                <w:color w:val="000000"/>
                <w:sz w:val="18"/>
                <w:szCs w:val="18"/>
              </w:rPr>
            </w:pPr>
            <w:r w:rsidRPr="00B94B52">
              <w:rPr>
                <w:rFonts w:hint="eastAsia"/>
                <w:color w:val="000000"/>
                <w:sz w:val="18"/>
                <w:szCs w:val="18"/>
              </w:rPr>
              <w:t>M</w:t>
            </w:r>
          </w:p>
        </w:tc>
        <w:tc>
          <w:tcPr>
            <w:tcW w:w="6485" w:type="dxa"/>
            <w:vAlign w:val="center"/>
          </w:tcPr>
          <w:p w:rsidR="00A9017A" w:rsidRPr="00B94B52" w:rsidRDefault="00A9017A" w:rsidP="00AE53BA">
            <w:pPr>
              <w:pStyle w:val="aff7"/>
              <w:ind w:firstLineChars="0" w:firstLine="0"/>
              <w:rPr>
                <w:rFonts w:hint="eastAsia"/>
                <w:color w:val="000000"/>
                <w:sz w:val="18"/>
                <w:szCs w:val="18"/>
              </w:rPr>
            </w:pPr>
            <w:r w:rsidRPr="00B94B52">
              <w:rPr>
                <w:rFonts w:hint="eastAsia"/>
                <w:color w:val="000000"/>
                <w:sz w:val="18"/>
                <w:szCs w:val="18"/>
              </w:rPr>
              <w:t>说明一个实体或信息元素是必备的还是可选的</w:t>
            </w:r>
            <w:r>
              <w:rPr>
                <w:rFonts w:hint="eastAsia"/>
                <w:color w:val="000000"/>
                <w:sz w:val="18"/>
                <w:szCs w:val="18"/>
              </w:rPr>
              <w:t>。</w:t>
            </w:r>
            <w:r w:rsidRPr="00B94B52">
              <w:rPr>
                <w:rFonts w:hint="eastAsia"/>
                <w:color w:val="000000"/>
                <w:sz w:val="18"/>
                <w:szCs w:val="18"/>
              </w:rPr>
              <w:t>约束/条件的表示见4.3。</w:t>
            </w:r>
          </w:p>
        </w:tc>
      </w:tr>
      <w:tr w:rsidR="00A9017A" w:rsidRPr="00B94B52" w:rsidTr="00AE53BA">
        <w:tc>
          <w:tcPr>
            <w:tcW w:w="675" w:type="dxa"/>
            <w:vAlign w:val="center"/>
          </w:tcPr>
          <w:p w:rsidR="00A9017A" w:rsidRPr="00B94B52" w:rsidRDefault="00A9017A" w:rsidP="00AE53BA">
            <w:pPr>
              <w:pStyle w:val="aff7"/>
              <w:ind w:firstLineChars="0" w:firstLine="0"/>
              <w:jc w:val="center"/>
              <w:rPr>
                <w:rFonts w:hint="eastAsia"/>
                <w:color w:val="000000"/>
                <w:sz w:val="18"/>
                <w:szCs w:val="18"/>
              </w:rPr>
            </w:pPr>
            <w:r w:rsidRPr="00B94B52">
              <w:rPr>
                <w:rFonts w:hint="eastAsia"/>
                <w:color w:val="000000"/>
                <w:sz w:val="18"/>
                <w:szCs w:val="18"/>
              </w:rPr>
              <w:t>6</w:t>
            </w:r>
          </w:p>
        </w:tc>
        <w:tc>
          <w:tcPr>
            <w:tcW w:w="1560" w:type="dxa"/>
            <w:vAlign w:val="center"/>
          </w:tcPr>
          <w:p w:rsidR="00A9017A" w:rsidRPr="00B94B52" w:rsidRDefault="00A9017A" w:rsidP="00AE53BA">
            <w:pPr>
              <w:pStyle w:val="aff7"/>
              <w:ind w:firstLineChars="0" w:firstLine="0"/>
              <w:jc w:val="left"/>
              <w:rPr>
                <w:rFonts w:hint="eastAsia"/>
                <w:color w:val="000000"/>
                <w:sz w:val="18"/>
                <w:szCs w:val="18"/>
              </w:rPr>
            </w:pPr>
            <w:r w:rsidRPr="00B94B52">
              <w:rPr>
                <w:rFonts w:hint="eastAsia"/>
                <w:color w:val="000000"/>
                <w:sz w:val="18"/>
                <w:szCs w:val="18"/>
              </w:rPr>
              <w:t>同义词</w:t>
            </w:r>
          </w:p>
        </w:tc>
        <w:tc>
          <w:tcPr>
            <w:tcW w:w="850" w:type="dxa"/>
            <w:vAlign w:val="center"/>
          </w:tcPr>
          <w:p w:rsidR="00A9017A" w:rsidRPr="00B94B52" w:rsidRDefault="00A9017A" w:rsidP="00AE53BA">
            <w:pPr>
              <w:pStyle w:val="aff7"/>
              <w:ind w:firstLineChars="0" w:firstLine="0"/>
              <w:jc w:val="center"/>
              <w:rPr>
                <w:rFonts w:hint="eastAsia"/>
                <w:color w:val="000000"/>
                <w:sz w:val="18"/>
                <w:szCs w:val="18"/>
              </w:rPr>
            </w:pPr>
            <w:r w:rsidRPr="00B94B52">
              <w:rPr>
                <w:rFonts w:hint="eastAsia"/>
                <w:color w:val="000000"/>
                <w:sz w:val="18"/>
                <w:szCs w:val="18"/>
              </w:rPr>
              <w:t>O</w:t>
            </w:r>
          </w:p>
        </w:tc>
        <w:tc>
          <w:tcPr>
            <w:tcW w:w="6485" w:type="dxa"/>
            <w:vAlign w:val="center"/>
          </w:tcPr>
          <w:p w:rsidR="00A9017A" w:rsidRPr="00B94B52" w:rsidRDefault="00A9017A" w:rsidP="00AE53BA">
            <w:pPr>
              <w:pStyle w:val="aff7"/>
              <w:ind w:firstLineChars="0" w:firstLine="0"/>
              <w:rPr>
                <w:rFonts w:hint="eastAsia"/>
                <w:color w:val="000000"/>
                <w:sz w:val="18"/>
                <w:szCs w:val="18"/>
              </w:rPr>
            </w:pPr>
            <w:r>
              <w:rPr>
                <w:rFonts w:hint="eastAsia"/>
                <w:color w:val="000000"/>
                <w:sz w:val="18"/>
                <w:szCs w:val="18"/>
              </w:rPr>
              <w:t>与信息</w:t>
            </w:r>
            <w:r w:rsidRPr="00B94B52">
              <w:rPr>
                <w:rFonts w:hint="eastAsia"/>
                <w:color w:val="000000"/>
                <w:sz w:val="18"/>
                <w:szCs w:val="18"/>
              </w:rPr>
              <w:t>实体和信息元素名称有区别但表示相同概念的名称。</w:t>
            </w:r>
          </w:p>
        </w:tc>
      </w:tr>
      <w:tr w:rsidR="00A9017A" w:rsidRPr="00B94B52" w:rsidTr="00AE53BA">
        <w:tc>
          <w:tcPr>
            <w:tcW w:w="675" w:type="dxa"/>
            <w:vAlign w:val="center"/>
          </w:tcPr>
          <w:p w:rsidR="00A9017A" w:rsidRPr="00B94B52" w:rsidRDefault="00A9017A" w:rsidP="00AE53BA">
            <w:pPr>
              <w:pStyle w:val="aff7"/>
              <w:ind w:firstLineChars="0" w:firstLine="0"/>
              <w:jc w:val="center"/>
              <w:rPr>
                <w:rFonts w:hint="eastAsia"/>
                <w:color w:val="000000"/>
                <w:sz w:val="18"/>
                <w:szCs w:val="18"/>
              </w:rPr>
            </w:pPr>
            <w:r w:rsidRPr="00B94B52">
              <w:rPr>
                <w:rFonts w:hint="eastAsia"/>
                <w:color w:val="000000"/>
                <w:sz w:val="18"/>
                <w:szCs w:val="18"/>
              </w:rPr>
              <w:t>7</w:t>
            </w:r>
          </w:p>
        </w:tc>
        <w:tc>
          <w:tcPr>
            <w:tcW w:w="1560" w:type="dxa"/>
            <w:vAlign w:val="center"/>
          </w:tcPr>
          <w:p w:rsidR="00A9017A" w:rsidRPr="00B94B52" w:rsidRDefault="00A9017A" w:rsidP="00AE53BA">
            <w:pPr>
              <w:pStyle w:val="aff7"/>
              <w:ind w:firstLineChars="0" w:firstLine="0"/>
              <w:jc w:val="left"/>
              <w:rPr>
                <w:rFonts w:hint="eastAsia"/>
                <w:color w:val="000000"/>
                <w:sz w:val="18"/>
                <w:szCs w:val="18"/>
              </w:rPr>
            </w:pPr>
            <w:r w:rsidRPr="00B94B52">
              <w:rPr>
                <w:rFonts w:hint="eastAsia"/>
                <w:color w:val="000000"/>
                <w:sz w:val="18"/>
                <w:szCs w:val="18"/>
              </w:rPr>
              <w:t>值域</w:t>
            </w:r>
          </w:p>
        </w:tc>
        <w:tc>
          <w:tcPr>
            <w:tcW w:w="850" w:type="dxa"/>
            <w:vAlign w:val="center"/>
          </w:tcPr>
          <w:p w:rsidR="00A9017A" w:rsidRPr="00B94B52" w:rsidRDefault="00A9017A" w:rsidP="00AE53BA">
            <w:pPr>
              <w:pStyle w:val="aff7"/>
              <w:ind w:firstLineChars="0" w:firstLine="0"/>
              <w:jc w:val="center"/>
              <w:rPr>
                <w:rFonts w:hint="eastAsia"/>
                <w:color w:val="000000"/>
                <w:sz w:val="18"/>
                <w:szCs w:val="18"/>
              </w:rPr>
            </w:pPr>
            <w:r w:rsidRPr="00B94B52">
              <w:rPr>
                <w:rFonts w:hint="eastAsia"/>
                <w:color w:val="000000"/>
                <w:sz w:val="18"/>
                <w:szCs w:val="18"/>
              </w:rPr>
              <w:t>O</w:t>
            </w:r>
          </w:p>
        </w:tc>
        <w:tc>
          <w:tcPr>
            <w:tcW w:w="6485" w:type="dxa"/>
            <w:vAlign w:val="center"/>
          </w:tcPr>
          <w:p w:rsidR="00A9017A" w:rsidRPr="00B94B52" w:rsidRDefault="00A9017A" w:rsidP="00AE53BA">
            <w:pPr>
              <w:pStyle w:val="aff7"/>
              <w:ind w:firstLineChars="0" w:firstLine="0"/>
              <w:rPr>
                <w:rFonts w:hint="eastAsia"/>
                <w:color w:val="000000"/>
                <w:sz w:val="18"/>
                <w:szCs w:val="18"/>
              </w:rPr>
            </w:pPr>
            <w:r w:rsidRPr="00B94B52">
              <w:rPr>
                <w:rFonts w:hint="eastAsia"/>
                <w:color w:val="000000"/>
                <w:sz w:val="18"/>
                <w:szCs w:val="18"/>
              </w:rPr>
              <w:t>信息元素所允许的值的集合。</w:t>
            </w:r>
          </w:p>
        </w:tc>
      </w:tr>
      <w:tr w:rsidR="00A9017A" w:rsidRPr="00B94B52" w:rsidTr="00AE53BA">
        <w:tc>
          <w:tcPr>
            <w:tcW w:w="675" w:type="dxa"/>
            <w:vAlign w:val="center"/>
          </w:tcPr>
          <w:p w:rsidR="00A9017A" w:rsidRPr="00B94B52" w:rsidRDefault="00A9017A" w:rsidP="00AE53BA">
            <w:pPr>
              <w:pStyle w:val="aff7"/>
              <w:ind w:firstLineChars="0" w:firstLine="0"/>
              <w:jc w:val="center"/>
              <w:rPr>
                <w:rFonts w:hint="eastAsia"/>
                <w:color w:val="000000"/>
                <w:sz w:val="18"/>
                <w:szCs w:val="18"/>
              </w:rPr>
            </w:pPr>
            <w:r w:rsidRPr="00B94B52">
              <w:rPr>
                <w:rFonts w:hint="eastAsia"/>
                <w:color w:val="000000"/>
                <w:sz w:val="18"/>
                <w:szCs w:val="18"/>
              </w:rPr>
              <w:t>8</w:t>
            </w:r>
          </w:p>
        </w:tc>
        <w:tc>
          <w:tcPr>
            <w:tcW w:w="1560" w:type="dxa"/>
            <w:vAlign w:val="center"/>
          </w:tcPr>
          <w:p w:rsidR="00A9017A" w:rsidRPr="00B94B52" w:rsidRDefault="00A9017A" w:rsidP="00AE53BA">
            <w:pPr>
              <w:pStyle w:val="aff7"/>
              <w:ind w:firstLineChars="0" w:firstLine="0"/>
              <w:jc w:val="left"/>
              <w:rPr>
                <w:rFonts w:hint="eastAsia"/>
                <w:color w:val="000000"/>
                <w:sz w:val="18"/>
                <w:szCs w:val="18"/>
              </w:rPr>
            </w:pPr>
            <w:r w:rsidRPr="00B94B52">
              <w:rPr>
                <w:rFonts w:hint="eastAsia"/>
                <w:color w:val="000000"/>
                <w:sz w:val="18"/>
                <w:szCs w:val="18"/>
              </w:rPr>
              <w:t>计量单位</w:t>
            </w:r>
          </w:p>
        </w:tc>
        <w:tc>
          <w:tcPr>
            <w:tcW w:w="850" w:type="dxa"/>
            <w:vAlign w:val="center"/>
          </w:tcPr>
          <w:p w:rsidR="00A9017A" w:rsidRPr="00B94B52" w:rsidRDefault="00A9017A" w:rsidP="00AE53BA">
            <w:pPr>
              <w:pStyle w:val="aff7"/>
              <w:ind w:firstLineChars="0" w:firstLine="0"/>
              <w:jc w:val="center"/>
              <w:rPr>
                <w:rFonts w:hint="eastAsia"/>
                <w:color w:val="000000"/>
                <w:sz w:val="18"/>
                <w:szCs w:val="18"/>
              </w:rPr>
            </w:pPr>
            <w:r w:rsidRPr="00B94B52">
              <w:rPr>
                <w:rFonts w:hint="eastAsia"/>
                <w:color w:val="000000"/>
                <w:sz w:val="18"/>
                <w:szCs w:val="18"/>
              </w:rPr>
              <w:t>O</w:t>
            </w:r>
          </w:p>
        </w:tc>
        <w:tc>
          <w:tcPr>
            <w:tcW w:w="6485" w:type="dxa"/>
            <w:vAlign w:val="center"/>
          </w:tcPr>
          <w:p w:rsidR="00A9017A" w:rsidRPr="00B94B52" w:rsidRDefault="00A9017A" w:rsidP="00AE53BA">
            <w:pPr>
              <w:pStyle w:val="aff7"/>
              <w:ind w:firstLineChars="0" w:firstLine="0"/>
              <w:rPr>
                <w:rFonts w:hint="eastAsia"/>
                <w:color w:val="000000"/>
                <w:sz w:val="18"/>
                <w:szCs w:val="18"/>
              </w:rPr>
            </w:pPr>
            <w:r w:rsidRPr="00B94B52">
              <w:rPr>
                <w:rFonts w:ascii="Times New Roman" w:hint="eastAsia"/>
                <w:color w:val="000000"/>
                <w:sz w:val="18"/>
                <w:szCs w:val="18"/>
              </w:rPr>
              <w:t>用于表示与其相比较的同种量的大小的约定定义和采用的特定量。约定地赋予计量单位以名称和符号；对于一些同量纲的量，即使它们不是同种量，其单位可有相同的名称和符号。对于不同物体，计量单位也不同，具体见</w:t>
            </w:r>
            <w:r w:rsidRPr="00B94B52">
              <w:rPr>
                <w:rFonts w:ascii="Times New Roman" w:hint="eastAsia"/>
                <w:color w:val="000000"/>
                <w:sz w:val="18"/>
                <w:szCs w:val="18"/>
              </w:rPr>
              <w:t>GB/T 17295</w:t>
            </w:r>
            <w:r w:rsidRPr="00B94B52">
              <w:rPr>
                <w:rFonts w:ascii="Times New Roman" w:hint="eastAsia"/>
                <w:color w:val="000000"/>
                <w:sz w:val="18"/>
                <w:szCs w:val="18"/>
              </w:rPr>
              <w:t>。</w:t>
            </w:r>
          </w:p>
        </w:tc>
      </w:tr>
      <w:tr w:rsidR="00A9017A" w:rsidRPr="00B94B52" w:rsidTr="00AE53BA">
        <w:tc>
          <w:tcPr>
            <w:tcW w:w="675" w:type="dxa"/>
            <w:vAlign w:val="center"/>
          </w:tcPr>
          <w:p w:rsidR="00A9017A" w:rsidRPr="00B94B52" w:rsidRDefault="00A9017A" w:rsidP="00AE53BA">
            <w:pPr>
              <w:pStyle w:val="aff7"/>
              <w:ind w:firstLineChars="0" w:firstLine="0"/>
              <w:jc w:val="center"/>
              <w:rPr>
                <w:rFonts w:hint="eastAsia"/>
                <w:color w:val="000000"/>
                <w:sz w:val="18"/>
                <w:szCs w:val="18"/>
              </w:rPr>
            </w:pPr>
            <w:r w:rsidRPr="00B94B52">
              <w:rPr>
                <w:rFonts w:hint="eastAsia"/>
                <w:color w:val="000000"/>
                <w:sz w:val="18"/>
                <w:szCs w:val="18"/>
              </w:rPr>
              <w:t>9</w:t>
            </w:r>
          </w:p>
        </w:tc>
        <w:tc>
          <w:tcPr>
            <w:tcW w:w="1560" w:type="dxa"/>
            <w:vAlign w:val="center"/>
          </w:tcPr>
          <w:p w:rsidR="00A9017A" w:rsidRPr="00B94B52" w:rsidRDefault="00A9017A" w:rsidP="00AE53BA">
            <w:pPr>
              <w:pStyle w:val="aff7"/>
              <w:ind w:firstLineChars="0" w:firstLine="0"/>
              <w:jc w:val="left"/>
              <w:rPr>
                <w:rFonts w:hint="eastAsia"/>
                <w:color w:val="000000"/>
                <w:sz w:val="18"/>
                <w:szCs w:val="18"/>
              </w:rPr>
            </w:pPr>
            <w:r w:rsidRPr="00B94B52">
              <w:rPr>
                <w:rFonts w:hint="eastAsia"/>
                <w:color w:val="000000"/>
                <w:sz w:val="18"/>
                <w:szCs w:val="18"/>
              </w:rPr>
              <w:t>备注</w:t>
            </w:r>
          </w:p>
        </w:tc>
        <w:tc>
          <w:tcPr>
            <w:tcW w:w="850" w:type="dxa"/>
            <w:vAlign w:val="center"/>
          </w:tcPr>
          <w:p w:rsidR="00A9017A" w:rsidRPr="00B94B52" w:rsidRDefault="00A9017A" w:rsidP="00AE53BA">
            <w:pPr>
              <w:pStyle w:val="aff7"/>
              <w:ind w:firstLineChars="0" w:firstLine="0"/>
              <w:jc w:val="center"/>
              <w:rPr>
                <w:rFonts w:hint="eastAsia"/>
                <w:color w:val="000000"/>
                <w:sz w:val="18"/>
                <w:szCs w:val="18"/>
              </w:rPr>
            </w:pPr>
            <w:r w:rsidRPr="00B94B52">
              <w:rPr>
                <w:rFonts w:hint="eastAsia"/>
                <w:color w:val="000000"/>
                <w:sz w:val="18"/>
                <w:szCs w:val="18"/>
              </w:rPr>
              <w:t>O</w:t>
            </w:r>
          </w:p>
        </w:tc>
        <w:tc>
          <w:tcPr>
            <w:tcW w:w="6485" w:type="dxa"/>
            <w:vAlign w:val="center"/>
          </w:tcPr>
          <w:p w:rsidR="00A9017A" w:rsidRPr="00B94B52" w:rsidRDefault="00A9017A" w:rsidP="00AE53BA">
            <w:pPr>
              <w:pStyle w:val="aff7"/>
              <w:ind w:firstLineChars="0" w:firstLine="0"/>
              <w:rPr>
                <w:rFonts w:hint="eastAsia"/>
                <w:color w:val="000000"/>
                <w:sz w:val="18"/>
                <w:szCs w:val="18"/>
              </w:rPr>
            </w:pPr>
            <w:r>
              <w:rPr>
                <w:rFonts w:hint="eastAsia"/>
                <w:color w:val="000000"/>
                <w:sz w:val="18"/>
                <w:szCs w:val="18"/>
              </w:rPr>
              <w:t>信息</w:t>
            </w:r>
            <w:r w:rsidRPr="00B94B52">
              <w:rPr>
                <w:rFonts w:hint="eastAsia"/>
                <w:color w:val="000000"/>
                <w:sz w:val="18"/>
                <w:szCs w:val="18"/>
              </w:rPr>
              <w:t>实体和信息元素进一步的补充说明。</w:t>
            </w:r>
          </w:p>
        </w:tc>
      </w:tr>
    </w:tbl>
    <w:p w:rsidR="00A9017A" w:rsidRPr="00B94B52" w:rsidRDefault="00A9017A" w:rsidP="00A9017A">
      <w:pPr>
        <w:pStyle w:val="a6"/>
        <w:rPr>
          <w:rFonts w:hint="eastAsia"/>
          <w:color w:val="000000"/>
        </w:rPr>
      </w:pPr>
      <w:bookmarkStart w:id="65" w:name="_Toc409707350"/>
      <w:bookmarkStart w:id="66" w:name="_Toc409707445"/>
      <w:bookmarkStart w:id="67" w:name="_Toc409795108"/>
      <w:bookmarkStart w:id="68" w:name="_Toc410829697"/>
      <w:bookmarkStart w:id="69" w:name="_Toc425842080"/>
      <w:bookmarkStart w:id="70" w:name="_Toc436724224"/>
      <w:r w:rsidRPr="00B94B52">
        <w:rPr>
          <w:rFonts w:hint="eastAsia"/>
          <w:color w:val="000000"/>
        </w:rPr>
        <w:t>数据类型及格式</w:t>
      </w:r>
      <w:bookmarkEnd w:id="65"/>
      <w:bookmarkEnd w:id="66"/>
      <w:bookmarkEnd w:id="67"/>
      <w:bookmarkEnd w:id="68"/>
      <w:bookmarkEnd w:id="69"/>
      <w:bookmarkEnd w:id="70"/>
    </w:p>
    <w:p w:rsidR="00A9017A" w:rsidRPr="00B94B52" w:rsidRDefault="00A9017A" w:rsidP="008E6FD9">
      <w:pPr>
        <w:pStyle w:val="a7"/>
        <w:spacing w:before="156" w:after="156"/>
        <w:ind w:left="0"/>
        <w:rPr>
          <w:rFonts w:hint="eastAsia"/>
          <w:color w:val="000000"/>
        </w:rPr>
      </w:pPr>
      <w:bookmarkStart w:id="71" w:name="_Toc410829698"/>
      <w:bookmarkStart w:id="72" w:name="_Toc425842081"/>
      <w:r w:rsidRPr="00B94B52">
        <w:rPr>
          <w:rFonts w:hint="eastAsia"/>
          <w:color w:val="000000"/>
        </w:rPr>
        <w:t>数据类型</w:t>
      </w:r>
      <w:bookmarkEnd w:id="71"/>
      <w:bookmarkEnd w:id="72"/>
    </w:p>
    <w:p w:rsidR="00A9017A" w:rsidRPr="00B94B52" w:rsidRDefault="00A9017A" w:rsidP="00A9017A">
      <w:pPr>
        <w:pStyle w:val="aff7"/>
        <w:rPr>
          <w:rFonts w:hint="eastAsia"/>
          <w:color w:val="000000"/>
        </w:rPr>
      </w:pPr>
      <w:r w:rsidRPr="00B94B52">
        <w:rPr>
          <w:rFonts w:hint="eastAsia"/>
          <w:color w:val="000000"/>
          <w:lang w:val="x-none"/>
        </w:rPr>
        <w:t>信息实体的数据类型为复合型，信息元素的数据类型表示方法见表2。</w:t>
      </w:r>
    </w:p>
    <w:p w:rsidR="00A9017A" w:rsidRPr="00B94B52" w:rsidRDefault="00A9017A" w:rsidP="00A9017A">
      <w:pPr>
        <w:pStyle w:val="af7"/>
        <w:rPr>
          <w:rFonts w:hint="eastAsia"/>
          <w:color w:val="000000"/>
        </w:rPr>
      </w:pPr>
      <w:r w:rsidRPr="00B94B52">
        <w:rPr>
          <w:rFonts w:hint="eastAsia"/>
          <w:color w:val="000000"/>
        </w:rPr>
        <w:t>数据类型表示方法</w:t>
      </w:r>
    </w:p>
    <w:tbl>
      <w:tblPr>
        <w:tblW w:w="45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3"/>
        <w:gridCol w:w="2109"/>
        <w:gridCol w:w="4845"/>
      </w:tblGrid>
      <w:tr w:rsidR="00A9017A" w:rsidRPr="00807297" w:rsidTr="00AE53BA">
        <w:tblPrEx>
          <w:tblCellMar>
            <w:top w:w="0" w:type="dxa"/>
            <w:bottom w:w="0" w:type="dxa"/>
          </w:tblCellMar>
        </w:tblPrEx>
        <w:trPr>
          <w:trHeight w:val="340"/>
          <w:jc w:val="center"/>
        </w:trPr>
        <w:tc>
          <w:tcPr>
            <w:tcW w:w="951" w:type="pct"/>
            <w:shd w:val="clear" w:color="auto" w:fill="CCCCCC"/>
            <w:vAlign w:val="center"/>
          </w:tcPr>
          <w:p w:rsidR="00A9017A" w:rsidRPr="00807297" w:rsidRDefault="00A9017A" w:rsidP="00AE53BA">
            <w:pPr>
              <w:pStyle w:val="aff7"/>
              <w:ind w:firstLineChars="0" w:firstLine="0"/>
              <w:jc w:val="center"/>
              <w:rPr>
                <w:rFonts w:hAnsi="宋体"/>
                <w:b/>
                <w:color w:val="000000"/>
                <w:sz w:val="18"/>
                <w:szCs w:val="18"/>
              </w:rPr>
            </w:pPr>
            <w:r w:rsidRPr="00807297">
              <w:rPr>
                <w:rFonts w:hAnsi="宋体"/>
                <w:b/>
                <w:color w:val="000000"/>
                <w:sz w:val="18"/>
                <w:szCs w:val="18"/>
              </w:rPr>
              <w:t>数据类型</w:t>
            </w:r>
          </w:p>
        </w:tc>
        <w:tc>
          <w:tcPr>
            <w:tcW w:w="1228" w:type="pct"/>
            <w:shd w:val="clear" w:color="auto" w:fill="CCCCCC"/>
            <w:vAlign w:val="center"/>
          </w:tcPr>
          <w:p w:rsidR="00A9017A" w:rsidRPr="00807297" w:rsidRDefault="00A9017A" w:rsidP="00AE53BA">
            <w:pPr>
              <w:pStyle w:val="aff7"/>
              <w:ind w:firstLineChars="0" w:firstLine="0"/>
              <w:jc w:val="center"/>
              <w:rPr>
                <w:rFonts w:hAnsi="宋体"/>
                <w:b/>
                <w:color w:val="000000"/>
                <w:sz w:val="18"/>
                <w:szCs w:val="18"/>
              </w:rPr>
            </w:pPr>
            <w:r w:rsidRPr="00807297">
              <w:rPr>
                <w:rFonts w:hAnsi="宋体"/>
                <w:b/>
                <w:color w:val="000000"/>
                <w:sz w:val="18"/>
                <w:szCs w:val="18"/>
              </w:rPr>
              <w:t>数据类型的表示方法</w:t>
            </w:r>
          </w:p>
        </w:tc>
        <w:tc>
          <w:tcPr>
            <w:tcW w:w="2821" w:type="pct"/>
            <w:shd w:val="clear" w:color="auto" w:fill="CCCCCC"/>
            <w:vAlign w:val="center"/>
          </w:tcPr>
          <w:p w:rsidR="00A9017A" w:rsidRPr="00807297" w:rsidRDefault="00A9017A" w:rsidP="00AE53BA">
            <w:pPr>
              <w:pStyle w:val="aff7"/>
              <w:ind w:firstLineChars="0" w:firstLine="0"/>
              <w:jc w:val="center"/>
              <w:rPr>
                <w:rFonts w:hAnsi="宋体"/>
                <w:b/>
                <w:color w:val="000000"/>
                <w:sz w:val="18"/>
                <w:szCs w:val="18"/>
              </w:rPr>
            </w:pPr>
            <w:r w:rsidRPr="00807297">
              <w:rPr>
                <w:rFonts w:hAnsi="宋体"/>
                <w:b/>
                <w:color w:val="000000"/>
                <w:sz w:val="18"/>
                <w:szCs w:val="18"/>
              </w:rPr>
              <w:t>备注</w:t>
            </w:r>
          </w:p>
        </w:tc>
      </w:tr>
      <w:tr w:rsidR="00A9017A" w:rsidRPr="00807297" w:rsidTr="00AE53BA">
        <w:tblPrEx>
          <w:tblCellMar>
            <w:top w:w="0" w:type="dxa"/>
            <w:bottom w:w="0" w:type="dxa"/>
          </w:tblCellMar>
        </w:tblPrEx>
        <w:trPr>
          <w:trHeight w:val="312"/>
          <w:jc w:val="center"/>
        </w:trPr>
        <w:tc>
          <w:tcPr>
            <w:tcW w:w="951" w:type="pct"/>
            <w:vAlign w:val="center"/>
          </w:tcPr>
          <w:p w:rsidR="00A9017A" w:rsidRPr="00807297" w:rsidRDefault="00A9017A" w:rsidP="00AE53BA">
            <w:pPr>
              <w:pStyle w:val="aff7"/>
              <w:ind w:firstLineChars="0" w:firstLine="0"/>
              <w:rPr>
                <w:rFonts w:hAnsi="宋体"/>
                <w:color w:val="000000"/>
                <w:sz w:val="18"/>
                <w:szCs w:val="18"/>
              </w:rPr>
            </w:pPr>
            <w:r w:rsidRPr="00807297">
              <w:rPr>
                <w:rFonts w:hAnsi="宋体"/>
                <w:color w:val="000000"/>
                <w:sz w:val="18"/>
                <w:szCs w:val="18"/>
              </w:rPr>
              <w:t>字符型</w:t>
            </w:r>
          </w:p>
        </w:tc>
        <w:tc>
          <w:tcPr>
            <w:tcW w:w="1228" w:type="pct"/>
            <w:vAlign w:val="center"/>
          </w:tcPr>
          <w:p w:rsidR="00A9017A" w:rsidRPr="00807297" w:rsidRDefault="00A9017A" w:rsidP="00AE53BA">
            <w:pPr>
              <w:pStyle w:val="aff7"/>
              <w:ind w:firstLineChars="0" w:firstLine="0"/>
              <w:rPr>
                <w:rFonts w:hAnsi="宋体"/>
                <w:color w:val="000000"/>
                <w:sz w:val="18"/>
                <w:szCs w:val="18"/>
              </w:rPr>
            </w:pPr>
            <w:r w:rsidRPr="00807297">
              <w:rPr>
                <w:rFonts w:hAnsi="宋体"/>
                <w:color w:val="000000"/>
                <w:sz w:val="18"/>
                <w:szCs w:val="18"/>
              </w:rPr>
              <w:t>C</w:t>
            </w:r>
          </w:p>
        </w:tc>
        <w:tc>
          <w:tcPr>
            <w:tcW w:w="2821" w:type="pct"/>
            <w:vAlign w:val="center"/>
          </w:tcPr>
          <w:p w:rsidR="00A9017A" w:rsidRPr="00807297" w:rsidRDefault="00A9017A" w:rsidP="00AE53BA">
            <w:pPr>
              <w:pStyle w:val="aff7"/>
              <w:ind w:firstLineChars="0" w:firstLine="0"/>
              <w:rPr>
                <w:rFonts w:hAnsi="宋体"/>
                <w:color w:val="000000"/>
                <w:sz w:val="18"/>
                <w:szCs w:val="18"/>
              </w:rPr>
            </w:pPr>
            <w:r w:rsidRPr="00807297">
              <w:rPr>
                <w:rFonts w:hAnsi="宋体"/>
                <w:color w:val="000000"/>
                <w:sz w:val="18"/>
                <w:szCs w:val="18"/>
              </w:rPr>
              <w:t>可以包括字母字符、数字字符或汉字等在内的任意字符</w:t>
            </w:r>
          </w:p>
        </w:tc>
      </w:tr>
      <w:tr w:rsidR="00A9017A" w:rsidRPr="00807297" w:rsidTr="00AE53BA">
        <w:tblPrEx>
          <w:tblCellMar>
            <w:top w:w="0" w:type="dxa"/>
            <w:bottom w:w="0" w:type="dxa"/>
          </w:tblCellMar>
        </w:tblPrEx>
        <w:trPr>
          <w:trHeight w:val="312"/>
          <w:jc w:val="center"/>
        </w:trPr>
        <w:tc>
          <w:tcPr>
            <w:tcW w:w="951" w:type="pct"/>
            <w:vAlign w:val="center"/>
          </w:tcPr>
          <w:p w:rsidR="00A9017A" w:rsidRPr="00807297" w:rsidRDefault="00A9017A" w:rsidP="00AE53BA">
            <w:pPr>
              <w:pStyle w:val="aff7"/>
              <w:ind w:firstLineChars="0" w:firstLine="0"/>
              <w:rPr>
                <w:rFonts w:hAnsi="宋体"/>
                <w:color w:val="000000"/>
                <w:sz w:val="18"/>
                <w:szCs w:val="18"/>
              </w:rPr>
            </w:pPr>
            <w:r w:rsidRPr="00807297">
              <w:rPr>
                <w:rFonts w:hAnsi="宋体"/>
                <w:color w:val="000000"/>
                <w:sz w:val="18"/>
                <w:szCs w:val="18"/>
              </w:rPr>
              <w:t>数值型</w:t>
            </w:r>
          </w:p>
        </w:tc>
        <w:tc>
          <w:tcPr>
            <w:tcW w:w="1228" w:type="pct"/>
            <w:vAlign w:val="center"/>
          </w:tcPr>
          <w:p w:rsidR="00A9017A" w:rsidRPr="00807297" w:rsidRDefault="00A9017A" w:rsidP="00AE53BA">
            <w:pPr>
              <w:pStyle w:val="aff7"/>
              <w:ind w:firstLineChars="0" w:firstLine="0"/>
              <w:rPr>
                <w:rFonts w:hAnsi="宋体"/>
                <w:color w:val="000000"/>
                <w:sz w:val="18"/>
                <w:szCs w:val="18"/>
              </w:rPr>
            </w:pPr>
            <w:r w:rsidRPr="00807297">
              <w:rPr>
                <w:rFonts w:hAnsi="宋体"/>
                <w:color w:val="000000"/>
                <w:sz w:val="18"/>
                <w:szCs w:val="18"/>
              </w:rPr>
              <w:t>N</w:t>
            </w:r>
          </w:p>
        </w:tc>
        <w:tc>
          <w:tcPr>
            <w:tcW w:w="2821" w:type="pct"/>
            <w:vAlign w:val="center"/>
          </w:tcPr>
          <w:p w:rsidR="00A9017A" w:rsidRPr="00807297" w:rsidRDefault="00A9017A" w:rsidP="00AE53BA">
            <w:pPr>
              <w:pStyle w:val="aff7"/>
              <w:ind w:firstLineChars="0" w:firstLine="0"/>
              <w:rPr>
                <w:rFonts w:hAnsi="宋体"/>
                <w:color w:val="000000"/>
                <w:sz w:val="18"/>
                <w:szCs w:val="18"/>
              </w:rPr>
            </w:pPr>
            <w:r w:rsidRPr="00807297">
              <w:rPr>
                <w:rFonts w:hAnsi="宋体"/>
                <w:color w:val="000000"/>
                <w:sz w:val="18"/>
                <w:szCs w:val="18"/>
              </w:rPr>
              <w:t>数值</w:t>
            </w:r>
          </w:p>
        </w:tc>
      </w:tr>
      <w:tr w:rsidR="00A9017A" w:rsidRPr="00807297" w:rsidTr="00AE53BA">
        <w:tblPrEx>
          <w:tblCellMar>
            <w:top w:w="0" w:type="dxa"/>
            <w:bottom w:w="0" w:type="dxa"/>
          </w:tblCellMar>
        </w:tblPrEx>
        <w:trPr>
          <w:trHeight w:val="312"/>
          <w:jc w:val="center"/>
        </w:trPr>
        <w:tc>
          <w:tcPr>
            <w:tcW w:w="951" w:type="pct"/>
            <w:vAlign w:val="center"/>
          </w:tcPr>
          <w:p w:rsidR="00A9017A" w:rsidRPr="00807297" w:rsidRDefault="00A9017A" w:rsidP="00AE53BA">
            <w:pPr>
              <w:pStyle w:val="aff7"/>
              <w:ind w:firstLineChars="0" w:firstLine="0"/>
              <w:rPr>
                <w:rFonts w:hAnsi="宋体"/>
                <w:color w:val="000000"/>
                <w:sz w:val="18"/>
                <w:szCs w:val="18"/>
              </w:rPr>
            </w:pPr>
            <w:r w:rsidRPr="00807297">
              <w:rPr>
                <w:rFonts w:hAnsi="宋体"/>
                <w:color w:val="000000"/>
                <w:sz w:val="18"/>
                <w:szCs w:val="18"/>
              </w:rPr>
              <w:t>日期型</w:t>
            </w:r>
          </w:p>
        </w:tc>
        <w:tc>
          <w:tcPr>
            <w:tcW w:w="1228" w:type="pct"/>
            <w:vAlign w:val="center"/>
          </w:tcPr>
          <w:p w:rsidR="00A9017A" w:rsidRPr="00807297" w:rsidRDefault="00A9017A" w:rsidP="00AE53BA">
            <w:pPr>
              <w:pStyle w:val="aff7"/>
              <w:ind w:firstLineChars="0" w:firstLine="0"/>
              <w:rPr>
                <w:rFonts w:hAnsi="宋体"/>
                <w:color w:val="000000"/>
                <w:sz w:val="18"/>
                <w:szCs w:val="18"/>
              </w:rPr>
            </w:pPr>
            <w:r w:rsidRPr="00807297">
              <w:rPr>
                <w:rFonts w:hAnsi="宋体"/>
                <w:color w:val="000000"/>
                <w:sz w:val="18"/>
                <w:szCs w:val="18"/>
              </w:rPr>
              <w:t>YYYYMM</w:t>
            </w:r>
            <w:r w:rsidR="0019659D" w:rsidRPr="00807297">
              <w:rPr>
                <w:rFonts w:hAnsi="宋体"/>
                <w:color w:val="000000"/>
                <w:sz w:val="18"/>
                <w:szCs w:val="18"/>
              </w:rPr>
              <w:t>DD</w:t>
            </w:r>
          </w:p>
        </w:tc>
        <w:tc>
          <w:tcPr>
            <w:tcW w:w="2821" w:type="pct"/>
            <w:vAlign w:val="center"/>
          </w:tcPr>
          <w:p w:rsidR="00A9017A" w:rsidRPr="00807297" w:rsidRDefault="00A9017A" w:rsidP="00AE53BA">
            <w:pPr>
              <w:pStyle w:val="aff7"/>
              <w:ind w:firstLineChars="0" w:firstLine="0"/>
              <w:rPr>
                <w:rFonts w:hAnsi="宋体"/>
                <w:color w:val="000000"/>
                <w:sz w:val="18"/>
                <w:szCs w:val="18"/>
              </w:rPr>
            </w:pPr>
            <w:r w:rsidRPr="00807297">
              <w:rPr>
                <w:rFonts w:hAnsi="宋体" w:hint="eastAsia"/>
                <w:color w:val="000000"/>
                <w:sz w:val="18"/>
                <w:szCs w:val="18"/>
              </w:rPr>
              <w:t>格式按照GB/T 7408中</w:t>
            </w:r>
            <w:r w:rsidR="00BF1C87" w:rsidRPr="00807297">
              <w:rPr>
                <w:rFonts w:hAnsi="宋体" w:hint="eastAsia"/>
                <w:color w:val="000000"/>
                <w:sz w:val="18"/>
                <w:szCs w:val="18"/>
              </w:rPr>
              <w:t>的</w:t>
            </w:r>
            <w:r w:rsidRPr="00807297">
              <w:rPr>
                <w:rFonts w:hAnsi="宋体" w:hint="eastAsia"/>
                <w:color w:val="000000"/>
                <w:sz w:val="18"/>
                <w:szCs w:val="18"/>
              </w:rPr>
              <w:t>规定</w:t>
            </w:r>
          </w:p>
        </w:tc>
      </w:tr>
      <w:tr w:rsidR="00A9017A" w:rsidRPr="00807297" w:rsidTr="00AE53BA">
        <w:tblPrEx>
          <w:tblCellMar>
            <w:top w:w="0" w:type="dxa"/>
            <w:bottom w:w="0" w:type="dxa"/>
          </w:tblCellMar>
        </w:tblPrEx>
        <w:trPr>
          <w:trHeight w:val="312"/>
          <w:jc w:val="center"/>
        </w:trPr>
        <w:tc>
          <w:tcPr>
            <w:tcW w:w="951" w:type="pct"/>
            <w:vAlign w:val="center"/>
          </w:tcPr>
          <w:p w:rsidR="00A9017A" w:rsidRPr="00807297" w:rsidRDefault="00A9017A" w:rsidP="00AE53BA">
            <w:pPr>
              <w:pStyle w:val="aff7"/>
              <w:ind w:firstLineChars="0" w:firstLine="0"/>
              <w:rPr>
                <w:rFonts w:hAnsi="宋体"/>
                <w:color w:val="000000"/>
                <w:sz w:val="18"/>
                <w:szCs w:val="18"/>
              </w:rPr>
            </w:pPr>
            <w:r w:rsidRPr="00807297">
              <w:rPr>
                <w:rFonts w:hAnsi="宋体"/>
                <w:color w:val="000000"/>
                <w:sz w:val="18"/>
                <w:szCs w:val="18"/>
              </w:rPr>
              <w:t>二进制流</w:t>
            </w:r>
          </w:p>
        </w:tc>
        <w:tc>
          <w:tcPr>
            <w:tcW w:w="1228" w:type="pct"/>
            <w:vAlign w:val="center"/>
          </w:tcPr>
          <w:p w:rsidR="00A9017A" w:rsidRPr="00807297" w:rsidRDefault="00A9017A" w:rsidP="00AE53BA">
            <w:pPr>
              <w:pStyle w:val="aff7"/>
              <w:ind w:firstLineChars="0" w:firstLine="0"/>
              <w:rPr>
                <w:rFonts w:hAnsi="宋体"/>
                <w:color w:val="000000"/>
                <w:sz w:val="18"/>
                <w:szCs w:val="18"/>
              </w:rPr>
            </w:pPr>
            <w:r w:rsidRPr="00807297">
              <w:rPr>
                <w:rFonts w:hAnsi="宋体"/>
                <w:color w:val="000000"/>
                <w:sz w:val="18"/>
                <w:szCs w:val="18"/>
              </w:rPr>
              <w:t>BY</w:t>
            </w:r>
          </w:p>
        </w:tc>
        <w:tc>
          <w:tcPr>
            <w:tcW w:w="2821" w:type="pct"/>
            <w:vAlign w:val="center"/>
          </w:tcPr>
          <w:p w:rsidR="00A9017A" w:rsidRPr="00807297" w:rsidRDefault="00A9017A" w:rsidP="00AE53BA">
            <w:pPr>
              <w:pStyle w:val="aff7"/>
              <w:ind w:firstLineChars="0" w:firstLine="0"/>
              <w:rPr>
                <w:rFonts w:hAnsi="宋体"/>
                <w:color w:val="000000"/>
                <w:sz w:val="18"/>
                <w:szCs w:val="18"/>
              </w:rPr>
            </w:pPr>
            <w:r w:rsidRPr="00807297">
              <w:rPr>
                <w:rFonts w:hAnsi="宋体"/>
                <w:color w:val="000000"/>
                <w:sz w:val="18"/>
                <w:szCs w:val="18"/>
              </w:rPr>
              <w:t>图</w:t>
            </w:r>
            <w:r w:rsidRPr="00807297">
              <w:rPr>
                <w:rFonts w:hAnsi="宋体" w:hint="eastAsia"/>
                <w:color w:val="000000"/>
                <w:sz w:val="18"/>
                <w:szCs w:val="18"/>
              </w:rPr>
              <w:t>像</w:t>
            </w:r>
            <w:r w:rsidRPr="00807297">
              <w:rPr>
                <w:rFonts w:hAnsi="宋体"/>
                <w:color w:val="000000"/>
                <w:sz w:val="18"/>
                <w:szCs w:val="18"/>
              </w:rPr>
              <w:t>、音频、WAN、RM、AVI、MPEG等二进制流文件格式</w:t>
            </w:r>
          </w:p>
        </w:tc>
      </w:tr>
    </w:tbl>
    <w:p w:rsidR="00A9017A" w:rsidRPr="00B94B52" w:rsidRDefault="00A9017A" w:rsidP="008E6FD9">
      <w:pPr>
        <w:pStyle w:val="a7"/>
        <w:spacing w:before="156" w:after="156"/>
        <w:ind w:left="0"/>
        <w:rPr>
          <w:rFonts w:hint="eastAsia"/>
          <w:color w:val="000000"/>
        </w:rPr>
      </w:pPr>
      <w:bookmarkStart w:id="73" w:name="_Toc410829699"/>
      <w:bookmarkStart w:id="74" w:name="_Toc425842082"/>
      <w:r w:rsidRPr="00B94B52">
        <w:rPr>
          <w:rFonts w:hint="eastAsia"/>
          <w:color w:val="000000"/>
        </w:rPr>
        <w:t>数据格式</w:t>
      </w:r>
      <w:bookmarkEnd w:id="73"/>
      <w:bookmarkEnd w:id="74"/>
    </w:p>
    <w:p w:rsidR="00A9017A" w:rsidRPr="00B94B52" w:rsidRDefault="00A9017A" w:rsidP="00A9017A">
      <w:pPr>
        <w:ind w:firstLineChars="200" w:firstLine="420"/>
        <w:rPr>
          <w:rFonts w:hint="eastAsia"/>
          <w:color w:val="000000"/>
        </w:rPr>
      </w:pPr>
      <w:r w:rsidRPr="00B94B52">
        <w:rPr>
          <w:rFonts w:hint="eastAsia"/>
          <w:color w:val="000000"/>
        </w:rPr>
        <w:t>信息元素的数据格式使用以下几种形式来表达：</w:t>
      </w:r>
    </w:p>
    <w:p w:rsidR="00A9017A" w:rsidRPr="00B94B52" w:rsidRDefault="00A9017A" w:rsidP="00A9017A">
      <w:pPr>
        <w:pStyle w:val="af0"/>
        <w:numPr>
          <w:ilvl w:val="0"/>
          <w:numId w:val="21"/>
        </w:numPr>
        <w:rPr>
          <w:rFonts w:hint="eastAsia"/>
          <w:color w:val="000000"/>
        </w:rPr>
      </w:pPr>
      <w:r w:rsidRPr="00B94B52">
        <w:rPr>
          <w:rFonts w:hint="eastAsia"/>
          <w:color w:val="000000"/>
        </w:rPr>
        <w:t>字符型和数值型后加正整数表示定长格式</w:t>
      </w:r>
    </w:p>
    <w:p w:rsidR="00A9017A" w:rsidRPr="00B94B52" w:rsidRDefault="00A9017A" w:rsidP="00A9017A">
      <w:pPr>
        <w:pStyle w:val="af3"/>
        <w:ind w:firstLine="426"/>
        <w:rPr>
          <w:rFonts w:hint="eastAsia"/>
          <w:color w:val="000000"/>
        </w:rPr>
      </w:pPr>
      <w:r w:rsidRPr="00B94B52">
        <w:rPr>
          <w:rFonts w:hint="eastAsia"/>
          <w:color w:val="000000"/>
        </w:rPr>
        <w:lastRenderedPageBreak/>
        <w:t xml:space="preserve">C6表示6位定长的字符； </w:t>
      </w:r>
    </w:p>
    <w:p w:rsidR="00A9017A" w:rsidRPr="00B94B52" w:rsidRDefault="00A9017A" w:rsidP="00A9017A">
      <w:pPr>
        <w:pStyle w:val="af3"/>
        <w:ind w:firstLine="426"/>
        <w:rPr>
          <w:rFonts w:hint="eastAsia"/>
          <w:color w:val="000000"/>
        </w:rPr>
      </w:pPr>
      <w:r w:rsidRPr="00B94B52">
        <w:rPr>
          <w:rFonts w:hint="eastAsia"/>
          <w:color w:val="000000"/>
        </w:rPr>
        <w:t>N16表示16位定长的数值。</w:t>
      </w:r>
    </w:p>
    <w:p w:rsidR="00A9017A" w:rsidRPr="00B94B52" w:rsidRDefault="00A9017A" w:rsidP="00A9017A">
      <w:pPr>
        <w:pStyle w:val="af0"/>
        <w:numPr>
          <w:ilvl w:val="0"/>
          <w:numId w:val="21"/>
        </w:numPr>
        <w:rPr>
          <w:rFonts w:hint="eastAsia"/>
          <w:color w:val="000000"/>
        </w:rPr>
      </w:pPr>
      <w:r w:rsidRPr="00B94B52">
        <w:rPr>
          <w:rFonts w:hint="eastAsia"/>
          <w:color w:val="000000"/>
        </w:rPr>
        <w:t>字符型和数值型后加“x..y”表示从最小到最大长度的格式</w:t>
      </w:r>
    </w:p>
    <w:p w:rsidR="00A9017A" w:rsidRPr="00B94B52" w:rsidRDefault="00A9017A" w:rsidP="00A9017A">
      <w:pPr>
        <w:pStyle w:val="af3"/>
        <w:numPr>
          <w:ilvl w:val="0"/>
          <w:numId w:val="20"/>
        </w:numPr>
        <w:ind w:firstLine="426"/>
        <w:rPr>
          <w:rFonts w:hint="eastAsia"/>
          <w:color w:val="000000"/>
        </w:rPr>
      </w:pPr>
      <w:r w:rsidRPr="00B94B52">
        <w:rPr>
          <w:rFonts w:hint="eastAsia"/>
          <w:color w:val="000000"/>
        </w:rPr>
        <w:t>C1..10表示最短1位、最长10位的字符；</w:t>
      </w:r>
    </w:p>
    <w:p w:rsidR="00A9017A" w:rsidRPr="00B94B52" w:rsidRDefault="00A9017A" w:rsidP="00A9017A">
      <w:pPr>
        <w:pStyle w:val="af3"/>
        <w:numPr>
          <w:ilvl w:val="0"/>
          <w:numId w:val="20"/>
        </w:numPr>
        <w:ind w:firstLine="426"/>
        <w:rPr>
          <w:rFonts w:hint="eastAsia"/>
          <w:color w:val="000000"/>
        </w:rPr>
      </w:pPr>
      <w:r w:rsidRPr="00B94B52">
        <w:rPr>
          <w:rFonts w:hint="eastAsia"/>
          <w:color w:val="000000"/>
        </w:rPr>
        <w:t>N1..6表示最短1位、最长6位的数值。</w:t>
      </w:r>
    </w:p>
    <w:p w:rsidR="00A9017A" w:rsidRPr="00B94B52" w:rsidRDefault="00A9017A" w:rsidP="00A9017A">
      <w:pPr>
        <w:pStyle w:val="af0"/>
        <w:numPr>
          <w:ilvl w:val="0"/>
          <w:numId w:val="21"/>
        </w:numPr>
        <w:rPr>
          <w:rFonts w:hint="eastAsia"/>
          <w:color w:val="000000"/>
        </w:rPr>
      </w:pPr>
      <w:r w:rsidRPr="00B94B52">
        <w:rPr>
          <w:rFonts w:hint="eastAsia"/>
          <w:color w:val="000000"/>
        </w:rPr>
        <w:t>字符型后加“..ul”表示长度不确定的格式</w:t>
      </w:r>
    </w:p>
    <w:p w:rsidR="00A9017A" w:rsidRPr="00B94B52" w:rsidRDefault="00A9017A" w:rsidP="00A9017A">
      <w:pPr>
        <w:pStyle w:val="a1"/>
        <w:ind w:left="426" w:firstLine="0"/>
        <w:rPr>
          <w:rFonts w:hint="eastAsia"/>
          <w:color w:val="000000"/>
        </w:rPr>
      </w:pPr>
      <w:r w:rsidRPr="00B94B52">
        <w:rPr>
          <w:rFonts w:hint="eastAsia"/>
          <w:color w:val="000000"/>
        </w:rPr>
        <w:t>C..ul</w:t>
      </w:r>
      <w:r>
        <w:rPr>
          <w:rFonts w:hint="eastAsia"/>
          <w:color w:val="000000"/>
        </w:rPr>
        <w:t>表示</w:t>
      </w:r>
      <w:r w:rsidRPr="00B94B52">
        <w:rPr>
          <w:rFonts w:hint="eastAsia"/>
          <w:color w:val="000000"/>
        </w:rPr>
        <w:t>长度不确定的字符，一般多为大量的文本内容。</w:t>
      </w:r>
    </w:p>
    <w:p w:rsidR="00A9017A" w:rsidRPr="00B94B52" w:rsidRDefault="00A9017A" w:rsidP="00A9017A">
      <w:pPr>
        <w:pStyle w:val="af0"/>
        <w:numPr>
          <w:ilvl w:val="0"/>
          <w:numId w:val="21"/>
        </w:numPr>
        <w:rPr>
          <w:rFonts w:hint="eastAsia"/>
          <w:color w:val="000000"/>
        </w:rPr>
      </w:pPr>
      <w:r w:rsidRPr="00B94B52">
        <w:rPr>
          <w:rFonts w:hint="eastAsia"/>
          <w:color w:val="000000"/>
        </w:rPr>
        <w:t>数值型（N）后加“x,y”表示小数位</w:t>
      </w:r>
    </w:p>
    <w:p w:rsidR="00A9017A" w:rsidRPr="00B94B52" w:rsidRDefault="00A9017A" w:rsidP="00A9017A">
      <w:pPr>
        <w:pStyle w:val="a1"/>
        <w:ind w:left="426" w:firstLine="0"/>
        <w:rPr>
          <w:rFonts w:hint="eastAsia"/>
          <w:color w:val="000000"/>
        </w:rPr>
      </w:pPr>
      <w:r w:rsidRPr="00B94B52">
        <w:rPr>
          <w:rFonts w:hint="eastAsia"/>
          <w:color w:val="000000"/>
        </w:rPr>
        <w:t>N..17,2</w:t>
      </w:r>
      <w:r>
        <w:rPr>
          <w:rFonts w:hint="eastAsia"/>
          <w:color w:val="000000"/>
        </w:rPr>
        <w:t>表示</w:t>
      </w:r>
      <w:r w:rsidRPr="00B94B52">
        <w:rPr>
          <w:rFonts w:hint="eastAsia"/>
          <w:color w:val="000000"/>
        </w:rPr>
        <w:t>最长17位、小数点后两位的数值。</w:t>
      </w:r>
    </w:p>
    <w:p w:rsidR="00A9017A" w:rsidRPr="00B94B52" w:rsidRDefault="00A9017A" w:rsidP="00A9017A">
      <w:pPr>
        <w:pStyle w:val="af0"/>
        <w:numPr>
          <w:ilvl w:val="0"/>
          <w:numId w:val="21"/>
        </w:numPr>
        <w:rPr>
          <w:rFonts w:hint="eastAsia"/>
          <w:color w:val="000000"/>
        </w:rPr>
      </w:pPr>
      <w:r w:rsidRPr="00B94B52">
        <w:rPr>
          <w:rFonts w:hint="eastAsia"/>
          <w:color w:val="000000"/>
        </w:rPr>
        <w:t>二进制流（BY）后加具体的媒体格式</w:t>
      </w:r>
    </w:p>
    <w:p w:rsidR="00A9017A" w:rsidRPr="00B94B52" w:rsidRDefault="00A9017A" w:rsidP="00A9017A">
      <w:pPr>
        <w:pStyle w:val="a1"/>
        <w:ind w:left="426" w:firstLine="0"/>
        <w:rPr>
          <w:color w:val="000000"/>
        </w:rPr>
      </w:pPr>
      <w:r w:rsidRPr="00B94B52">
        <w:rPr>
          <w:rFonts w:hint="eastAsia"/>
          <w:color w:val="000000"/>
        </w:rPr>
        <w:t>BY-JPEG</w:t>
      </w:r>
      <w:r>
        <w:rPr>
          <w:rFonts w:hint="eastAsia"/>
          <w:color w:val="000000"/>
        </w:rPr>
        <w:t>表示</w:t>
      </w:r>
      <w:r w:rsidRPr="00B94B52">
        <w:rPr>
          <w:rFonts w:hint="eastAsia"/>
          <w:color w:val="000000"/>
        </w:rPr>
        <w:t>“JPEG”格式的文件。</w:t>
      </w:r>
    </w:p>
    <w:p w:rsidR="00A9017A" w:rsidRPr="00B94B52" w:rsidRDefault="00A9017A" w:rsidP="00A9017A">
      <w:pPr>
        <w:pStyle w:val="a6"/>
        <w:rPr>
          <w:rFonts w:hint="eastAsia"/>
          <w:color w:val="000000"/>
        </w:rPr>
      </w:pPr>
      <w:bookmarkStart w:id="75" w:name="_Toc409707351"/>
      <w:bookmarkStart w:id="76" w:name="_Toc409707446"/>
      <w:bookmarkStart w:id="77" w:name="_Toc409795109"/>
      <w:bookmarkStart w:id="78" w:name="_Toc410829700"/>
      <w:bookmarkStart w:id="79" w:name="_Toc425842083"/>
      <w:bookmarkStart w:id="80" w:name="_Toc436724225"/>
      <w:r w:rsidRPr="00B94B52">
        <w:rPr>
          <w:rFonts w:hint="eastAsia"/>
          <w:color w:val="000000"/>
        </w:rPr>
        <w:t>约束/条件的表示</w:t>
      </w:r>
      <w:bookmarkEnd w:id="75"/>
      <w:bookmarkEnd w:id="76"/>
      <w:bookmarkEnd w:id="77"/>
      <w:bookmarkEnd w:id="78"/>
      <w:bookmarkEnd w:id="79"/>
      <w:bookmarkEnd w:id="80"/>
    </w:p>
    <w:p w:rsidR="00A9017A" w:rsidRPr="00B94B52" w:rsidRDefault="00A9017A" w:rsidP="00A9017A">
      <w:pPr>
        <w:pStyle w:val="af0"/>
        <w:numPr>
          <w:ilvl w:val="0"/>
          <w:numId w:val="0"/>
        </w:numPr>
        <w:ind w:left="839" w:hanging="419"/>
        <w:rPr>
          <w:rFonts w:hint="eastAsia"/>
          <w:color w:val="000000"/>
        </w:rPr>
      </w:pPr>
      <w:r>
        <w:rPr>
          <w:rFonts w:hint="eastAsia"/>
          <w:color w:val="000000"/>
        </w:rPr>
        <w:t>用于表示</w:t>
      </w:r>
      <w:r w:rsidRPr="00B94B52">
        <w:rPr>
          <w:rFonts w:hint="eastAsia"/>
          <w:color w:val="000000"/>
        </w:rPr>
        <w:t>一个信息实体或信息元素是必备的还是可选的</w:t>
      </w:r>
      <w:r>
        <w:rPr>
          <w:rFonts w:hint="eastAsia"/>
          <w:color w:val="000000"/>
        </w:rPr>
        <w:t>，表示方法如下</w:t>
      </w:r>
      <w:r w:rsidRPr="00B94B52">
        <w:rPr>
          <w:rFonts w:hint="eastAsia"/>
          <w:color w:val="000000"/>
        </w:rPr>
        <w:t>：</w:t>
      </w:r>
    </w:p>
    <w:p w:rsidR="00A9017A" w:rsidRPr="00B94B52" w:rsidRDefault="00A9017A" w:rsidP="0029093D">
      <w:pPr>
        <w:pStyle w:val="af0"/>
        <w:numPr>
          <w:ilvl w:val="0"/>
          <w:numId w:val="25"/>
        </w:numPr>
        <w:rPr>
          <w:rFonts w:hint="eastAsia"/>
          <w:color w:val="000000"/>
        </w:rPr>
      </w:pPr>
      <w:r w:rsidRPr="00B94B52">
        <w:rPr>
          <w:rFonts w:hint="eastAsia"/>
          <w:color w:val="000000"/>
        </w:rPr>
        <w:t>M：必备，表示该信息实体或信息元素是必选的；</w:t>
      </w:r>
    </w:p>
    <w:p w:rsidR="00A9017A" w:rsidRDefault="00A9017A" w:rsidP="00A9017A">
      <w:pPr>
        <w:pStyle w:val="af0"/>
        <w:numPr>
          <w:ilvl w:val="0"/>
          <w:numId w:val="15"/>
        </w:numPr>
        <w:rPr>
          <w:rFonts w:hint="eastAsia"/>
        </w:rPr>
      </w:pPr>
      <w:r w:rsidRPr="00B94B52">
        <w:rPr>
          <w:rFonts w:hint="eastAsia"/>
          <w:color w:val="000000"/>
        </w:rPr>
        <w:t>C：条件必选，</w:t>
      </w:r>
      <w:r w:rsidRPr="00473F58">
        <w:rPr>
          <w:rFonts w:hint="eastAsia"/>
          <w:color w:val="000000"/>
        </w:rPr>
        <w:t>表示该信息实体或信息元素在一定条件下必选，当满足约束条件中所定义的条件时必须选择，具体条件在备注中说明</w:t>
      </w:r>
      <w:r>
        <w:rPr>
          <w:rFonts w:hint="eastAsia"/>
          <w:color w:val="000000"/>
        </w:rPr>
        <w:t>；</w:t>
      </w:r>
    </w:p>
    <w:p w:rsidR="00A9017A" w:rsidRPr="00B94B52" w:rsidRDefault="00A9017A" w:rsidP="00A9017A">
      <w:pPr>
        <w:pStyle w:val="af0"/>
        <w:numPr>
          <w:ilvl w:val="0"/>
          <w:numId w:val="15"/>
        </w:numPr>
        <w:rPr>
          <w:rFonts w:hint="eastAsia"/>
          <w:color w:val="000000"/>
        </w:rPr>
      </w:pPr>
      <w:r w:rsidRPr="00B94B52">
        <w:rPr>
          <w:rFonts w:hint="eastAsia"/>
          <w:color w:val="000000"/>
        </w:rPr>
        <w:t>O：可选，表示该信息实体或信息元素根据实际应用是可选的。</w:t>
      </w:r>
    </w:p>
    <w:p w:rsidR="00A9017A" w:rsidRPr="00B94B52" w:rsidRDefault="00A9017A" w:rsidP="00A9017A">
      <w:pPr>
        <w:pStyle w:val="aa"/>
        <w:numPr>
          <w:ilvl w:val="0"/>
          <w:numId w:val="2"/>
        </w:numPr>
        <w:ind w:hanging="300"/>
        <w:rPr>
          <w:rFonts w:hint="eastAsia"/>
        </w:rPr>
      </w:pPr>
      <w:r w:rsidRPr="00B94B52" w:rsidDel="00D13748">
        <w:rPr>
          <w:rFonts w:hint="eastAsia"/>
        </w:rPr>
        <w:t xml:space="preserve"> </w:t>
      </w:r>
      <w:r w:rsidRPr="00B94B52">
        <w:rPr>
          <w:rFonts w:hint="eastAsia"/>
        </w:rPr>
        <w:t>“</w:t>
      </w:r>
      <w:r w:rsidRPr="00B94B52">
        <w:t>M</w:t>
      </w:r>
      <w:r w:rsidRPr="00B94B52">
        <w:rPr>
          <w:rFonts w:hint="eastAsia"/>
        </w:rPr>
        <w:t>”是“Mandatory”的缩写；“</w:t>
      </w:r>
      <w:r w:rsidRPr="00B94B52">
        <w:t>C</w:t>
      </w:r>
      <w:r w:rsidRPr="00B94B52">
        <w:rPr>
          <w:rFonts w:hint="eastAsia"/>
        </w:rPr>
        <w:t>”是“Conditional”的缩写；“O”是“Optional”的缩写。</w:t>
      </w:r>
    </w:p>
    <w:p w:rsidR="00A9017A" w:rsidRPr="00B94B52" w:rsidRDefault="00A9017A" w:rsidP="00A9017A">
      <w:pPr>
        <w:pStyle w:val="a5"/>
        <w:rPr>
          <w:rFonts w:hint="eastAsia"/>
          <w:color w:val="000000"/>
        </w:rPr>
      </w:pPr>
      <w:bookmarkStart w:id="81" w:name="_Toc409707352"/>
      <w:bookmarkStart w:id="82" w:name="_Toc409707447"/>
      <w:bookmarkStart w:id="83" w:name="_Toc409795110"/>
      <w:bookmarkStart w:id="84" w:name="_Toc410829701"/>
      <w:bookmarkStart w:id="85" w:name="_Toc425842084"/>
      <w:bookmarkStart w:id="86" w:name="_Toc435515625"/>
      <w:bookmarkStart w:id="87" w:name="_Toc436724226"/>
      <w:r w:rsidRPr="00B94B52">
        <w:rPr>
          <w:rFonts w:hint="eastAsia"/>
          <w:color w:val="000000"/>
        </w:rPr>
        <w:t>描述方法</w:t>
      </w:r>
      <w:bookmarkEnd w:id="81"/>
      <w:bookmarkEnd w:id="82"/>
      <w:bookmarkEnd w:id="83"/>
      <w:bookmarkEnd w:id="84"/>
      <w:bookmarkEnd w:id="85"/>
      <w:bookmarkEnd w:id="86"/>
      <w:bookmarkEnd w:id="87"/>
    </w:p>
    <w:p w:rsidR="00A9017A" w:rsidRPr="00B94B52" w:rsidRDefault="00A9017A" w:rsidP="00A9017A">
      <w:pPr>
        <w:pStyle w:val="aff7"/>
        <w:rPr>
          <w:rFonts w:hint="eastAsia"/>
          <w:color w:val="000000"/>
        </w:rPr>
      </w:pPr>
      <w:r w:rsidRPr="00B94B52">
        <w:rPr>
          <w:rFonts w:hint="eastAsia"/>
          <w:color w:val="000000"/>
        </w:rPr>
        <w:lastRenderedPageBreak/>
        <w:t>本标准采用UML（统一建模语言）图描述</w:t>
      </w:r>
      <w:r>
        <w:rPr>
          <w:rFonts w:hint="eastAsia"/>
          <w:color w:val="000000"/>
        </w:rPr>
        <w:t>和</w:t>
      </w:r>
      <w:r w:rsidRPr="00B94B52">
        <w:rPr>
          <w:rFonts w:hint="eastAsia"/>
          <w:color w:val="000000"/>
        </w:rPr>
        <w:t>摘要描述</w:t>
      </w:r>
      <w:r>
        <w:rPr>
          <w:rFonts w:hint="eastAsia"/>
          <w:color w:val="000000"/>
        </w:rPr>
        <w:t>两种方式</w:t>
      </w:r>
      <w:r w:rsidRPr="00B94B52">
        <w:rPr>
          <w:rFonts w:hint="eastAsia"/>
          <w:color w:val="000000"/>
        </w:rPr>
        <w:t>描述</w:t>
      </w:r>
      <w:r w:rsidR="00211CD3">
        <w:rPr>
          <w:rFonts w:hint="eastAsia"/>
          <w:color w:val="000000"/>
        </w:rPr>
        <w:t>家装建材</w:t>
      </w:r>
      <w:r>
        <w:rPr>
          <w:rFonts w:hint="eastAsia"/>
          <w:color w:val="000000"/>
        </w:rPr>
        <w:t>的</w:t>
      </w:r>
      <w:r w:rsidRPr="00B94B52">
        <w:rPr>
          <w:rFonts w:hint="eastAsia"/>
          <w:color w:val="000000"/>
        </w:rPr>
        <w:t>信息实体和信息元素</w:t>
      </w:r>
      <w:r>
        <w:rPr>
          <w:rFonts w:hint="eastAsia"/>
          <w:color w:val="000000"/>
        </w:rPr>
        <w:t>。其中：</w:t>
      </w:r>
    </w:p>
    <w:p w:rsidR="00A9017A" w:rsidRPr="00807297" w:rsidRDefault="00A9017A" w:rsidP="00A9017A">
      <w:pPr>
        <w:pStyle w:val="aff7"/>
        <w:widowControl w:val="0"/>
        <w:numPr>
          <w:ilvl w:val="0"/>
          <w:numId w:val="19"/>
        </w:numPr>
        <w:tabs>
          <w:tab w:val="clear" w:pos="4201"/>
          <w:tab w:val="clear" w:pos="9298"/>
        </w:tabs>
        <w:ind w:firstLineChars="0"/>
        <w:rPr>
          <w:rFonts w:hAnsi="宋体" w:hint="eastAsia"/>
          <w:color w:val="000000"/>
        </w:rPr>
      </w:pPr>
      <w:r w:rsidRPr="00807297">
        <w:rPr>
          <w:rFonts w:hAnsi="宋体" w:hint="eastAsia"/>
          <w:color w:val="000000"/>
        </w:rPr>
        <w:t>UML图描述</w:t>
      </w:r>
    </w:p>
    <w:p w:rsidR="00A9017A" w:rsidRPr="00B94B52" w:rsidRDefault="00A9017A" w:rsidP="00A9017A">
      <w:pPr>
        <w:pStyle w:val="aff7"/>
        <w:widowControl w:val="0"/>
        <w:rPr>
          <w:rFonts w:ascii="Times New Roman" w:hint="eastAsia"/>
          <w:color w:val="000000"/>
        </w:rPr>
      </w:pPr>
      <w:r w:rsidRPr="00B94B52">
        <w:rPr>
          <w:rFonts w:ascii="Times New Roman" w:hint="eastAsia"/>
          <w:color w:val="000000"/>
        </w:rPr>
        <w:t>本标准</w:t>
      </w:r>
      <w:r w:rsidRPr="00B94B52">
        <w:rPr>
          <w:rFonts w:ascii="Times New Roman"/>
          <w:color w:val="000000"/>
        </w:rPr>
        <w:t>采用</w:t>
      </w:r>
      <w:r w:rsidRPr="00B94B52">
        <w:rPr>
          <w:rFonts w:ascii="Times New Roman"/>
          <w:color w:val="000000"/>
        </w:rPr>
        <w:t>UML</w:t>
      </w:r>
      <w:r w:rsidRPr="00B94B52">
        <w:rPr>
          <w:rFonts w:ascii="Times New Roman" w:hint="eastAsia"/>
          <w:color w:val="000000"/>
        </w:rPr>
        <w:t>图来</w:t>
      </w:r>
      <w:r w:rsidRPr="00B94B52">
        <w:rPr>
          <w:rFonts w:ascii="Times New Roman"/>
          <w:color w:val="000000"/>
        </w:rPr>
        <w:t>描述</w:t>
      </w:r>
      <w:r w:rsidR="00211CD3">
        <w:rPr>
          <w:rFonts w:ascii="Times New Roman" w:hint="eastAsia"/>
          <w:color w:val="000000"/>
        </w:rPr>
        <w:t>家装建材</w:t>
      </w:r>
      <w:bookmarkStart w:id="88" w:name="OLE_LINK1"/>
      <w:r w:rsidRPr="00B94B52">
        <w:rPr>
          <w:rFonts w:ascii="Times New Roman" w:hint="eastAsia"/>
          <w:color w:val="000000"/>
        </w:rPr>
        <w:t>信息</w:t>
      </w:r>
      <w:bookmarkEnd w:id="88"/>
      <w:r w:rsidRPr="00B94B52">
        <w:rPr>
          <w:rFonts w:ascii="Times New Roman" w:hint="eastAsia"/>
          <w:color w:val="000000"/>
        </w:rPr>
        <w:t>模型，信息模型体现了</w:t>
      </w:r>
      <w:r>
        <w:rPr>
          <w:rFonts w:ascii="Times New Roman" w:hint="eastAsia"/>
          <w:color w:val="000000"/>
        </w:rPr>
        <w:t>信息</w:t>
      </w:r>
      <w:r w:rsidRPr="00B94B52">
        <w:rPr>
          <w:rFonts w:ascii="Times New Roman" w:hint="eastAsia"/>
          <w:color w:val="000000"/>
        </w:rPr>
        <w:t>实体和信息元素之间的关系</w:t>
      </w:r>
      <w:r w:rsidRPr="00B94B52">
        <w:rPr>
          <w:rFonts w:ascii="Times New Roman"/>
          <w:color w:val="000000"/>
        </w:rPr>
        <w:t>。</w:t>
      </w:r>
      <w:r w:rsidRPr="00B94B52">
        <w:rPr>
          <w:rFonts w:ascii="Times New Roman" w:hint="eastAsia"/>
          <w:color w:val="000000"/>
        </w:rPr>
        <w:t>在</w:t>
      </w:r>
      <w:r w:rsidRPr="00B94B52">
        <w:rPr>
          <w:rFonts w:ascii="Times New Roman"/>
          <w:color w:val="000000"/>
        </w:rPr>
        <w:t>UML</w:t>
      </w:r>
      <w:r w:rsidRPr="00B94B52">
        <w:rPr>
          <w:rFonts w:ascii="Times New Roman" w:hint="eastAsia"/>
          <w:color w:val="000000"/>
        </w:rPr>
        <w:t>图</w:t>
      </w:r>
      <w:r w:rsidRPr="00B94B52">
        <w:rPr>
          <w:rFonts w:ascii="Times New Roman"/>
          <w:color w:val="000000"/>
        </w:rPr>
        <w:t>中</w:t>
      </w:r>
      <w:r w:rsidRPr="00B94B52">
        <w:rPr>
          <w:rFonts w:ascii="Times New Roman" w:hint="eastAsia"/>
          <w:color w:val="000000"/>
        </w:rPr>
        <w:t>，</w:t>
      </w:r>
      <w:r w:rsidRPr="00B94B52">
        <w:rPr>
          <w:rFonts w:ascii="Times New Roman"/>
          <w:color w:val="000000"/>
        </w:rPr>
        <w:t>用类的概念表示</w:t>
      </w:r>
      <w:r w:rsidRPr="00B94B52">
        <w:rPr>
          <w:rFonts w:ascii="Times New Roman" w:hint="eastAsia"/>
          <w:color w:val="000000"/>
        </w:rPr>
        <w:t>信息实体</w:t>
      </w:r>
      <w:r w:rsidRPr="00B94B52">
        <w:rPr>
          <w:rFonts w:ascii="Times New Roman"/>
          <w:color w:val="000000"/>
        </w:rPr>
        <w:t>，用类的属性的概念表示</w:t>
      </w:r>
      <w:r w:rsidRPr="00B94B52">
        <w:rPr>
          <w:rFonts w:ascii="Times New Roman" w:hint="eastAsia"/>
          <w:color w:val="000000"/>
        </w:rPr>
        <w:t>信息元素。</w:t>
      </w:r>
    </w:p>
    <w:p w:rsidR="00A9017A" w:rsidRPr="00B94B52" w:rsidRDefault="00A9017A" w:rsidP="00A9017A">
      <w:pPr>
        <w:pStyle w:val="aff7"/>
        <w:rPr>
          <w:rFonts w:ascii="Times New Roman" w:hint="eastAsia"/>
          <w:color w:val="000000"/>
        </w:rPr>
      </w:pPr>
      <w:r w:rsidRPr="00B94B52">
        <w:rPr>
          <w:rFonts w:ascii="Times New Roman" w:hint="eastAsia"/>
          <w:color w:val="000000"/>
        </w:rPr>
        <w:t>本标准使用的符号及有关内容</w:t>
      </w:r>
      <w:r>
        <w:rPr>
          <w:rFonts w:ascii="Times New Roman" w:hint="eastAsia"/>
          <w:color w:val="000000"/>
        </w:rPr>
        <w:t>符合</w:t>
      </w:r>
      <w:r w:rsidRPr="00B94B52">
        <w:rPr>
          <w:rFonts w:ascii="Times New Roman"/>
          <w:color w:val="000000"/>
        </w:rPr>
        <w:t>ISO/IEC 19501</w:t>
      </w:r>
      <w:r>
        <w:rPr>
          <w:rFonts w:ascii="Times New Roman" w:hint="eastAsia"/>
          <w:color w:val="000000"/>
        </w:rPr>
        <w:t>:</w:t>
      </w:r>
      <w:r w:rsidRPr="00B94B52">
        <w:rPr>
          <w:rFonts w:ascii="Times New Roman"/>
          <w:color w:val="000000"/>
        </w:rPr>
        <w:t>2005</w:t>
      </w:r>
      <w:r w:rsidR="00BF1C87">
        <w:rPr>
          <w:rFonts w:ascii="Times New Roman"/>
          <w:color w:val="000000"/>
        </w:rPr>
        <w:t>和</w:t>
      </w:r>
      <w:r w:rsidR="00AF2B9F" w:rsidRPr="00AF2B9F">
        <w:rPr>
          <w:rFonts w:ascii="Times New Roman"/>
          <w:color w:val="000000"/>
        </w:rPr>
        <w:t>ISO 24156-1:2014</w:t>
      </w:r>
      <w:r w:rsidRPr="00B94B52">
        <w:rPr>
          <w:rFonts w:ascii="Times New Roman" w:hint="eastAsia"/>
          <w:color w:val="000000"/>
        </w:rPr>
        <w:t>的规定</w:t>
      </w:r>
      <w:r>
        <w:rPr>
          <w:rFonts w:ascii="Times New Roman" w:hint="eastAsia"/>
          <w:color w:val="000000"/>
        </w:rPr>
        <w:t>，</w:t>
      </w:r>
      <w:r w:rsidRPr="00B94B52">
        <w:rPr>
          <w:rFonts w:ascii="Times New Roman"/>
          <w:color w:val="000000"/>
        </w:rPr>
        <w:t>UML</w:t>
      </w:r>
      <w:r w:rsidRPr="00B94B52">
        <w:rPr>
          <w:rFonts w:ascii="Times New Roman" w:hint="eastAsia"/>
          <w:color w:val="000000"/>
        </w:rPr>
        <w:t>符号</w:t>
      </w:r>
      <w:r>
        <w:rPr>
          <w:rFonts w:ascii="Times New Roman" w:hint="eastAsia"/>
          <w:color w:val="000000"/>
        </w:rPr>
        <w:t>及说明</w:t>
      </w:r>
      <w:r w:rsidRPr="00B94B52">
        <w:rPr>
          <w:rFonts w:ascii="Times New Roman" w:hint="eastAsia"/>
          <w:color w:val="000000"/>
        </w:rPr>
        <w:t>如图</w:t>
      </w:r>
      <w:r w:rsidRPr="00B94B52">
        <w:rPr>
          <w:rFonts w:ascii="Times New Roman" w:hint="eastAsia"/>
          <w:color w:val="000000"/>
        </w:rPr>
        <w:t>1</w:t>
      </w:r>
      <w:r w:rsidRPr="00B94B52">
        <w:rPr>
          <w:rFonts w:ascii="Times New Roman" w:hint="eastAsia"/>
          <w:color w:val="000000"/>
        </w:rPr>
        <w:t>所示。</w:t>
      </w:r>
    </w:p>
    <w:p w:rsidR="00A9017A" w:rsidRPr="00B94B52" w:rsidRDefault="00A9017A" w:rsidP="00A9017A">
      <w:pPr>
        <w:pStyle w:val="aff7"/>
        <w:ind w:firstLineChars="0" w:firstLine="0"/>
        <w:jc w:val="center"/>
        <w:rPr>
          <w:rFonts w:hAnsi="宋体" w:hint="eastAsia"/>
          <w:color w:val="000000"/>
          <w:szCs w:val="21"/>
        </w:rPr>
      </w:pPr>
      <w:r w:rsidRPr="00B94B52">
        <w:rPr>
          <w:rFonts w:hAnsi="宋体"/>
          <w:color w:val="000000"/>
          <w:szCs w:val="21"/>
        </w:rPr>
        <w:object w:dxaOrig="8365" w:dyaOrig="2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o:spid="_x0000_i1027" type="#_x0000_t75" style="width:351.65pt;height:103pt;mso-position-horizontal-relative:page;mso-position-vertical-relative:page" o:ole="">
            <v:imagedata r:id="rId13" o:title=""/>
          </v:shape>
          <o:OLEObject Type="Embed" ProgID="Visio.Drawing.11" ShapeID="_x0000_s1032" DrawAspect="Content" ObjectID="_1547618746" r:id="rId14">
            <o:FieldCodes>\* MERGEFORMAT</o:FieldCodes>
          </o:OLEObject>
        </w:object>
      </w:r>
    </w:p>
    <w:p w:rsidR="00A9017A" w:rsidRPr="00B94B52" w:rsidRDefault="00A9017A" w:rsidP="0029093D">
      <w:pPr>
        <w:pStyle w:val="a2"/>
        <w:numPr>
          <w:ilvl w:val="0"/>
          <w:numId w:val="24"/>
        </w:numPr>
        <w:rPr>
          <w:rFonts w:ascii="Times New Roman" w:hint="eastAsia"/>
          <w:color w:val="000000"/>
          <w:szCs w:val="21"/>
        </w:rPr>
      </w:pPr>
      <w:bookmarkStart w:id="89" w:name="OLE_LINK2"/>
      <w:bookmarkStart w:id="90" w:name="OLE_LINK3"/>
      <w:r w:rsidRPr="00B94B52">
        <w:rPr>
          <w:rFonts w:ascii="Times New Roman"/>
          <w:color w:val="000000"/>
          <w:szCs w:val="21"/>
        </w:rPr>
        <w:t>UML</w:t>
      </w:r>
      <w:r w:rsidRPr="00B94B52">
        <w:rPr>
          <w:rFonts w:ascii="Times New Roman"/>
          <w:color w:val="000000"/>
          <w:szCs w:val="21"/>
        </w:rPr>
        <w:t>符号及说明</w:t>
      </w:r>
      <w:bookmarkEnd w:id="89"/>
      <w:bookmarkEnd w:id="90"/>
    </w:p>
    <w:p w:rsidR="00A9017A" w:rsidRPr="00B94B52" w:rsidRDefault="00211CD3" w:rsidP="00A9017A">
      <w:pPr>
        <w:pStyle w:val="aff7"/>
        <w:rPr>
          <w:rFonts w:hint="eastAsia"/>
          <w:color w:val="000000"/>
        </w:rPr>
      </w:pPr>
      <w:r>
        <w:rPr>
          <w:rFonts w:hint="eastAsia"/>
          <w:color w:val="000000"/>
        </w:rPr>
        <w:t>家装建材</w:t>
      </w:r>
      <w:r w:rsidR="00A9017A" w:rsidRPr="00B94B52">
        <w:rPr>
          <w:rFonts w:hint="eastAsia"/>
          <w:color w:val="000000"/>
        </w:rPr>
        <w:t>信息模型见第6章。</w:t>
      </w:r>
    </w:p>
    <w:p w:rsidR="00A9017A" w:rsidRPr="00B94B52" w:rsidRDefault="00A9017A" w:rsidP="00A9017A">
      <w:pPr>
        <w:pStyle w:val="aff7"/>
        <w:widowControl w:val="0"/>
        <w:numPr>
          <w:ilvl w:val="0"/>
          <w:numId w:val="19"/>
        </w:numPr>
        <w:tabs>
          <w:tab w:val="clear" w:pos="4201"/>
          <w:tab w:val="clear" w:pos="9298"/>
        </w:tabs>
        <w:ind w:firstLineChars="0"/>
        <w:rPr>
          <w:rFonts w:ascii="Times New Roman" w:hint="eastAsia"/>
          <w:color w:val="000000"/>
        </w:rPr>
      </w:pPr>
      <w:r w:rsidRPr="00B94B52">
        <w:rPr>
          <w:rFonts w:ascii="Times New Roman" w:hint="eastAsia"/>
          <w:color w:val="000000"/>
        </w:rPr>
        <w:t>摘要描述</w:t>
      </w:r>
    </w:p>
    <w:p w:rsidR="00A9017A" w:rsidRPr="00B94B52" w:rsidRDefault="00A9017A" w:rsidP="00A9017A">
      <w:pPr>
        <w:pStyle w:val="aff7"/>
        <w:widowControl w:val="0"/>
        <w:rPr>
          <w:rFonts w:ascii="Times New Roman" w:hint="eastAsia"/>
          <w:color w:val="000000"/>
        </w:rPr>
      </w:pPr>
      <w:r w:rsidRPr="00B94B52">
        <w:rPr>
          <w:rFonts w:ascii="Times New Roman"/>
          <w:color w:val="000000"/>
        </w:rPr>
        <w:t>以</w:t>
      </w:r>
      <w:r w:rsidRPr="00B94B52">
        <w:rPr>
          <w:rFonts w:ascii="Times New Roman" w:hint="eastAsia"/>
          <w:color w:val="000000"/>
        </w:rPr>
        <w:t>摘要</w:t>
      </w:r>
      <w:r w:rsidRPr="00B94B52">
        <w:rPr>
          <w:rFonts w:ascii="Times New Roman"/>
          <w:color w:val="000000"/>
        </w:rPr>
        <w:t>形式</w:t>
      </w:r>
      <w:r w:rsidRPr="00B94B52">
        <w:rPr>
          <w:rFonts w:ascii="Times New Roman" w:hint="eastAsia"/>
          <w:color w:val="000000"/>
        </w:rPr>
        <w:t>对信息实体和信息元素的中文名称、英文名称、说明、数据类型及格式、约束</w:t>
      </w:r>
      <w:r w:rsidRPr="00B94B52">
        <w:rPr>
          <w:rFonts w:ascii="Times New Roman" w:hint="eastAsia"/>
          <w:color w:val="000000"/>
        </w:rPr>
        <w:t>/</w:t>
      </w:r>
      <w:r w:rsidRPr="00B94B52">
        <w:rPr>
          <w:rFonts w:ascii="Times New Roman" w:hint="eastAsia"/>
          <w:color w:val="000000"/>
        </w:rPr>
        <w:t>条件、同义词、值域、计量单位和备注等九个属性进行完整说明。</w:t>
      </w:r>
    </w:p>
    <w:p w:rsidR="00A9017A" w:rsidRPr="00B94B52" w:rsidRDefault="00211CD3" w:rsidP="00A9017A">
      <w:pPr>
        <w:pStyle w:val="aff7"/>
        <w:rPr>
          <w:rFonts w:ascii="Times New Roman" w:hint="eastAsia"/>
          <w:color w:val="000000"/>
        </w:rPr>
      </w:pPr>
      <w:r>
        <w:rPr>
          <w:rFonts w:ascii="Times New Roman" w:hint="eastAsia"/>
          <w:color w:val="000000"/>
        </w:rPr>
        <w:t>家装建材</w:t>
      </w:r>
      <w:r w:rsidR="00AF4CA8">
        <w:rPr>
          <w:rFonts w:ascii="Times New Roman" w:hint="eastAsia"/>
          <w:color w:val="000000"/>
        </w:rPr>
        <w:t>通用</w:t>
      </w:r>
      <w:r w:rsidR="00A9017A" w:rsidRPr="00B94B52">
        <w:rPr>
          <w:rFonts w:ascii="Times New Roman" w:hint="eastAsia"/>
          <w:color w:val="000000"/>
        </w:rPr>
        <w:t>信息摘要描述见第</w:t>
      </w:r>
      <w:r w:rsidR="00A9017A" w:rsidRPr="00B94B52">
        <w:rPr>
          <w:rFonts w:ascii="Times New Roman" w:hint="eastAsia"/>
          <w:color w:val="000000"/>
        </w:rPr>
        <w:t>7</w:t>
      </w:r>
      <w:r w:rsidR="00A9017A" w:rsidRPr="00B94B52">
        <w:rPr>
          <w:rFonts w:ascii="Times New Roman" w:hint="eastAsia"/>
          <w:color w:val="000000"/>
        </w:rPr>
        <w:t>章</w:t>
      </w:r>
      <w:r w:rsidR="00116A97">
        <w:rPr>
          <w:rFonts w:ascii="Times New Roman" w:hint="eastAsia"/>
          <w:color w:val="000000"/>
        </w:rPr>
        <w:t>，</w:t>
      </w:r>
      <w:r w:rsidR="00AF4CA8">
        <w:rPr>
          <w:rFonts w:ascii="Times New Roman" w:hint="eastAsia"/>
          <w:color w:val="000000"/>
        </w:rPr>
        <w:t>专用信息摘要描述见第</w:t>
      </w:r>
      <w:r w:rsidR="00AF4CA8">
        <w:rPr>
          <w:rFonts w:ascii="Times New Roman" w:hint="eastAsia"/>
          <w:color w:val="000000"/>
        </w:rPr>
        <w:t>8</w:t>
      </w:r>
      <w:r w:rsidR="00AF4CA8">
        <w:rPr>
          <w:rFonts w:ascii="Times New Roman" w:hint="eastAsia"/>
          <w:color w:val="000000"/>
        </w:rPr>
        <w:t>章</w:t>
      </w:r>
      <w:r w:rsidR="00A9017A" w:rsidRPr="00B94B52">
        <w:rPr>
          <w:rFonts w:ascii="Times New Roman" w:hint="eastAsia"/>
          <w:color w:val="000000"/>
        </w:rPr>
        <w:t>。</w:t>
      </w:r>
    </w:p>
    <w:p w:rsidR="00893D7D" w:rsidRPr="008D5A8B" w:rsidRDefault="00B8778F" w:rsidP="00CC34DE">
      <w:pPr>
        <w:pStyle w:val="a5"/>
        <w:rPr>
          <w:rFonts w:ascii="Times New Roman"/>
        </w:rPr>
      </w:pPr>
      <w:bookmarkStart w:id="91" w:name="_Toc425842085"/>
      <w:bookmarkStart w:id="92" w:name="_Toc435515626"/>
      <w:bookmarkStart w:id="93" w:name="_Toc436724227"/>
      <w:r w:rsidRPr="008D5A8B">
        <w:rPr>
          <w:rFonts w:ascii="Times New Roman"/>
          <w:noProof/>
        </w:rPr>
        <w:t>信息</w:t>
      </w:r>
      <w:r w:rsidR="00893D7D" w:rsidRPr="008D5A8B">
        <w:rPr>
          <w:rFonts w:ascii="Times New Roman"/>
        </w:rPr>
        <w:t>模型</w:t>
      </w:r>
      <w:bookmarkEnd w:id="48"/>
      <w:bookmarkEnd w:id="49"/>
      <w:bookmarkEnd w:id="50"/>
      <w:bookmarkEnd w:id="51"/>
      <w:bookmarkEnd w:id="91"/>
      <w:bookmarkEnd w:id="92"/>
      <w:bookmarkEnd w:id="93"/>
    </w:p>
    <w:p w:rsidR="00996459" w:rsidRDefault="00996459" w:rsidP="00CC34DE">
      <w:pPr>
        <w:pStyle w:val="aff7"/>
        <w:rPr>
          <w:rFonts w:ascii="Times New Roman" w:hint="eastAsia"/>
        </w:rPr>
      </w:pPr>
      <w:r>
        <w:rPr>
          <w:rFonts w:ascii="Times New Roman" w:hint="eastAsia"/>
        </w:rPr>
        <w:lastRenderedPageBreak/>
        <w:t>本标准</w:t>
      </w:r>
      <w:r>
        <w:rPr>
          <w:rFonts w:ascii="Times New Roman"/>
        </w:rPr>
        <w:t>中的</w:t>
      </w:r>
      <w:r w:rsidR="00211CD3">
        <w:rPr>
          <w:rFonts w:ascii="Times New Roman"/>
        </w:rPr>
        <w:t>家装建材</w:t>
      </w:r>
      <w:r>
        <w:rPr>
          <w:rFonts w:ascii="Times New Roman"/>
        </w:rPr>
        <w:t>主要是指</w:t>
      </w:r>
      <w:r w:rsidR="009D0443">
        <w:rPr>
          <w:rFonts w:ascii="Times New Roman" w:hint="eastAsia"/>
        </w:rPr>
        <w:t>家庭装修的主要材料</w:t>
      </w:r>
      <w:r w:rsidR="007B031E">
        <w:rPr>
          <w:rFonts w:ascii="Times New Roman" w:hint="eastAsia"/>
        </w:rPr>
        <w:t>及专项设施</w:t>
      </w:r>
      <w:r>
        <w:rPr>
          <w:rFonts w:ascii="Times New Roman" w:hint="eastAsia"/>
        </w:rPr>
        <w:t>，主要</w:t>
      </w:r>
      <w:r>
        <w:rPr>
          <w:rFonts w:ascii="Times New Roman"/>
        </w:rPr>
        <w:t>包括</w:t>
      </w:r>
      <w:r w:rsidR="00613650">
        <w:rPr>
          <w:rFonts w:ascii="Times New Roman" w:hint="eastAsia"/>
        </w:rPr>
        <w:t>灯饰照明</w:t>
      </w:r>
      <w:r>
        <w:rPr>
          <w:rFonts w:ascii="Times New Roman"/>
        </w:rPr>
        <w:t>类产品、厨房</w:t>
      </w:r>
      <w:r w:rsidR="00613650">
        <w:rPr>
          <w:rFonts w:ascii="Times New Roman" w:hint="eastAsia"/>
        </w:rPr>
        <w:t>卫浴类产品</w:t>
      </w:r>
      <w:r>
        <w:rPr>
          <w:rFonts w:ascii="Times New Roman"/>
        </w:rPr>
        <w:t>、</w:t>
      </w:r>
      <w:r w:rsidR="00613650">
        <w:rPr>
          <w:rFonts w:ascii="Times New Roman" w:hint="eastAsia"/>
        </w:rPr>
        <w:t>门类产</w:t>
      </w:r>
      <w:r>
        <w:rPr>
          <w:rFonts w:ascii="Times New Roman"/>
        </w:rPr>
        <w:t>品、</w:t>
      </w:r>
      <w:r w:rsidR="00613650">
        <w:rPr>
          <w:rFonts w:ascii="Times New Roman" w:hint="eastAsia"/>
        </w:rPr>
        <w:t>地面材料类产品</w:t>
      </w:r>
      <w:r>
        <w:rPr>
          <w:rFonts w:ascii="Times New Roman"/>
        </w:rPr>
        <w:t>、</w:t>
      </w:r>
      <w:r w:rsidR="00613650">
        <w:rPr>
          <w:rFonts w:ascii="Times New Roman" w:hint="eastAsia"/>
        </w:rPr>
        <w:t>墙面材料类产</w:t>
      </w:r>
      <w:r>
        <w:rPr>
          <w:rFonts w:ascii="Times New Roman"/>
        </w:rPr>
        <w:t>品</w:t>
      </w:r>
      <w:r w:rsidRPr="008D5A8B">
        <w:rPr>
          <w:rFonts w:ascii="Times New Roman"/>
        </w:rPr>
        <w:t>和</w:t>
      </w:r>
      <w:r w:rsidR="00613650">
        <w:rPr>
          <w:rFonts w:ascii="Times New Roman" w:hint="eastAsia"/>
        </w:rPr>
        <w:t>开关插座</w:t>
      </w:r>
      <w:r w:rsidRPr="008D5A8B">
        <w:rPr>
          <w:rFonts w:ascii="Times New Roman"/>
        </w:rPr>
        <w:t>类</w:t>
      </w:r>
      <w:r w:rsidR="00613650">
        <w:rPr>
          <w:rFonts w:ascii="Times New Roman" w:hint="eastAsia"/>
        </w:rPr>
        <w:t>产</w:t>
      </w:r>
      <w:r>
        <w:rPr>
          <w:rFonts w:ascii="Times New Roman" w:hint="eastAsia"/>
        </w:rPr>
        <w:t>品。</w:t>
      </w:r>
    </w:p>
    <w:p w:rsidR="00CC34DE" w:rsidRPr="008D5A8B" w:rsidRDefault="00211CD3" w:rsidP="00CC34DE">
      <w:pPr>
        <w:pStyle w:val="aff7"/>
        <w:rPr>
          <w:rFonts w:ascii="Times New Roman"/>
        </w:rPr>
      </w:pPr>
      <w:r>
        <w:rPr>
          <w:rFonts w:ascii="Times New Roman"/>
        </w:rPr>
        <w:t>家装建材</w:t>
      </w:r>
      <w:r w:rsidR="00CC34DE" w:rsidRPr="008D5A8B">
        <w:rPr>
          <w:rFonts w:ascii="Times New Roman"/>
        </w:rPr>
        <w:t>信息分为通用信息和专用信息</w:t>
      </w:r>
      <w:r w:rsidR="00AB002C" w:rsidRPr="008D5A8B">
        <w:rPr>
          <w:rFonts w:ascii="Times New Roman"/>
        </w:rPr>
        <w:t>，其中</w:t>
      </w:r>
      <w:r w:rsidR="00CC34DE" w:rsidRPr="008D5A8B">
        <w:rPr>
          <w:rFonts w:ascii="Times New Roman"/>
        </w:rPr>
        <w:t>：</w:t>
      </w:r>
    </w:p>
    <w:p w:rsidR="00CC34DE" w:rsidRPr="008D5A8B" w:rsidRDefault="00306A6E" w:rsidP="00AB002C">
      <w:pPr>
        <w:pStyle w:val="ad"/>
        <w:rPr>
          <w:rFonts w:ascii="Times New Roman"/>
        </w:rPr>
      </w:pPr>
      <w:r>
        <w:rPr>
          <w:rFonts w:ascii="Times New Roman"/>
        </w:rPr>
        <w:t>通用信息是各类</w:t>
      </w:r>
      <w:r w:rsidR="00211CD3">
        <w:rPr>
          <w:rFonts w:ascii="Times New Roman"/>
        </w:rPr>
        <w:t>家装建材</w:t>
      </w:r>
      <w:r w:rsidR="003D76B5">
        <w:rPr>
          <w:rFonts w:ascii="Times New Roman"/>
        </w:rPr>
        <w:t>均具有的共性</w:t>
      </w:r>
      <w:r w:rsidR="00CC34DE" w:rsidRPr="008D5A8B">
        <w:rPr>
          <w:rFonts w:ascii="Times New Roman"/>
        </w:rPr>
        <w:t>信息，包括基本信息、企业信息、联系信息</w:t>
      </w:r>
      <w:r w:rsidR="0014155A" w:rsidRPr="008D5A8B">
        <w:rPr>
          <w:rFonts w:ascii="Times New Roman"/>
        </w:rPr>
        <w:t>等信息实体；</w:t>
      </w:r>
    </w:p>
    <w:p w:rsidR="00CC34DE" w:rsidRDefault="00CC34DE" w:rsidP="00AB002C">
      <w:pPr>
        <w:pStyle w:val="ad"/>
        <w:rPr>
          <w:rFonts w:ascii="Times New Roman" w:hint="eastAsia"/>
        </w:rPr>
      </w:pPr>
      <w:r w:rsidRPr="008D5A8B">
        <w:rPr>
          <w:rFonts w:ascii="Times New Roman"/>
        </w:rPr>
        <w:t>专用信息</w:t>
      </w:r>
      <w:r w:rsidR="003D76B5">
        <w:rPr>
          <w:rFonts w:ascii="Times New Roman"/>
        </w:rPr>
        <w:t>是</w:t>
      </w:r>
      <w:r w:rsidR="001E17D2">
        <w:rPr>
          <w:rFonts w:ascii="Times New Roman"/>
        </w:rPr>
        <w:t>某类</w:t>
      </w:r>
      <w:r w:rsidR="00211CD3">
        <w:rPr>
          <w:rFonts w:ascii="Times New Roman"/>
        </w:rPr>
        <w:t>家装建材</w:t>
      </w:r>
      <w:r w:rsidR="00306A6E">
        <w:rPr>
          <w:rFonts w:ascii="Times New Roman"/>
        </w:rPr>
        <w:t>具有的</w:t>
      </w:r>
      <w:r w:rsidR="001E17D2" w:rsidRPr="001E17D2">
        <w:rPr>
          <w:rFonts w:ascii="Times New Roman"/>
        </w:rPr>
        <w:t>特</w:t>
      </w:r>
      <w:r w:rsidR="00306A6E" w:rsidRPr="001E17D2">
        <w:rPr>
          <w:rFonts w:ascii="Times New Roman"/>
        </w:rPr>
        <w:t>性信</w:t>
      </w:r>
      <w:r w:rsidR="00306A6E">
        <w:rPr>
          <w:rFonts w:ascii="Times New Roman"/>
        </w:rPr>
        <w:t>息</w:t>
      </w:r>
      <w:r w:rsidRPr="008D5A8B">
        <w:rPr>
          <w:rFonts w:ascii="Times New Roman"/>
        </w:rPr>
        <w:t>，</w:t>
      </w:r>
      <w:r w:rsidR="005E51DC">
        <w:rPr>
          <w:rFonts w:ascii="Times New Roman"/>
        </w:rPr>
        <w:t>包括</w:t>
      </w:r>
      <w:r w:rsidR="00F140C3">
        <w:rPr>
          <w:rFonts w:ascii="Times New Roman" w:hint="eastAsia"/>
        </w:rPr>
        <w:t>灯饰照明</w:t>
      </w:r>
      <w:r w:rsidR="00F140C3">
        <w:rPr>
          <w:rFonts w:ascii="Times New Roman"/>
        </w:rPr>
        <w:t>类产品、厨房</w:t>
      </w:r>
      <w:r w:rsidR="00F140C3">
        <w:rPr>
          <w:rFonts w:ascii="Times New Roman" w:hint="eastAsia"/>
        </w:rPr>
        <w:t>卫浴类产品</w:t>
      </w:r>
      <w:r w:rsidR="00F140C3">
        <w:rPr>
          <w:rFonts w:ascii="Times New Roman"/>
        </w:rPr>
        <w:t>、</w:t>
      </w:r>
      <w:r w:rsidR="00F140C3">
        <w:rPr>
          <w:rFonts w:ascii="Times New Roman" w:hint="eastAsia"/>
        </w:rPr>
        <w:t>门类产</w:t>
      </w:r>
      <w:r w:rsidR="00F140C3">
        <w:rPr>
          <w:rFonts w:ascii="Times New Roman"/>
        </w:rPr>
        <w:t>品、</w:t>
      </w:r>
      <w:r w:rsidR="00F140C3">
        <w:rPr>
          <w:rFonts w:ascii="Times New Roman" w:hint="eastAsia"/>
        </w:rPr>
        <w:t>地面材料类产品</w:t>
      </w:r>
      <w:r w:rsidR="00F140C3">
        <w:rPr>
          <w:rFonts w:ascii="Times New Roman"/>
        </w:rPr>
        <w:t>、</w:t>
      </w:r>
      <w:r w:rsidR="00F140C3">
        <w:rPr>
          <w:rFonts w:ascii="Times New Roman" w:hint="eastAsia"/>
        </w:rPr>
        <w:t>墙面材料类产</w:t>
      </w:r>
      <w:r w:rsidR="00F140C3">
        <w:rPr>
          <w:rFonts w:ascii="Times New Roman"/>
        </w:rPr>
        <w:t>品</w:t>
      </w:r>
      <w:r w:rsidR="00F140C3" w:rsidRPr="008D5A8B">
        <w:rPr>
          <w:rFonts w:ascii="Times New Roman"/>
        </w:rPr>
        <w:t>和</w:t>
      </w:r>
      <w:r w:rsidR="00F140C3">
        <w:rPr>
          <w:rFonts w:ascii="Times New Roman" w:hint="eastAsia"/>
        </w:rPr>
        <w:t>开关插座</w:t>
      </w:r>
      <w:r w:rsidR="00F140C3" w:rsidRPr="008D5A8B">
        <w:rPr>
          <w:rFonts w:ascii="Times New Roman"/>
        </w:rPr>
        <w:t>类</w:t>
      </w:r>
      <w:r w:rsidR="00F140C3">
        <w:rPr>
          <w:rFonts w:ascii="Times New Roman" w:hint="eastAsia"/>
        </w:rPr>
        <w:t>产品</w:t>
      </w:r>
      <w:r w:rsidRPr="008D5A8B">
        <w:rPr>
          <w:rFonts w:ascii="Times New Roman"/>
        </w:rPr>
        <w:t>等信息实体。</w:t>
      </w:r>
    </w:p>
    <w:p w:rsidR="008364CD" w:rsidRDefault="00211CD3" w:rsidP="008364CD">
      <w:pPr>
        <w:pStyle w:val="aff7"/>
        <w:rPr>
          <w:rFonts w:hint="eastAsia"/>
        </w:rPr>
      </w:pPr>
      <w:r>
        <w:t>家装建材</w:t>
      </w:r>
      <w:r w:rsidR="008364CD" w:rsidRPr="00B94B52">
        <w:rPr>
          <w:rFonts w:hint="eastAsia"/>
        </w:rPr>
        <w:t>信息模型用UML图描述</w:t>
      </w:r>
      <w:r w:rsidR="008364CD" w:rsidRPr="00B94B52">
        <w:t>如图</w:t>
      </w:r>
      <w:r w:rsidR="008364CD" w:rsidRPr="00B94B52">
        <w:rPr>
          <w:rFonts w:hint="eastAsia"/>
        </w:rPr>
        <w:t>2所示。</w:t>
      </w:r>
    </w:p>
    <w:p w:rsidR="004D1582" w:rsidRDefault="00433B4B" w:rsidP="00A9017A">
      <w:pPr>
        <w:pStyle w:val="aff7"/>
        <w:rPr>
          <w:rFonts w:ascii="Times New Roman" w:hint="eastAsia"/>
        </w:rPr>
      </w:pPr>
      <w:r w:rsidRPr="008D5A8B">
        <w:rPr>
          <w:rFonts w:ascii="Times New Roman"/>
        </w:rPr>
        <w:t>每种</w:t>
      </w:r>
      <w:r w:rsidR="00211CD3">
        <w:rPr>
          <w:rFonts w:ascii="Times New Roman"/>
        </w:rPr>
        <w:t>家装建材</w:t>
      </w:r>
      <w:r w:rsidR="00CC34DE" w:rsidRPr="008D5A8B">
        <w:rPr>
          <w:rFonts w:ascii="Times New Roman"/>
        </w:rPr>
        <w:t>信息</w:t>
      </w:r>
      <w:r w:rsidR="004F7914" w:rsidRPr="008D5A8B">
        <w:rPr>
          <w:rFonts w:ascii="Times New Roman"/>
        </w:rPr>
        <w:t>的</w:t>
      </w:r>
      <w:r w:rsidR="008364CD">
        <w:rPr>
          <w:rFonts w:ascii="Times New Roman"/>
        </w:rPr>
        <w:t>完整描述由通用信息</w:t>
      </w:r>
      <w:r w:rsidR="001A0B59">
        <w:rPr>
          <w:rFonts w:ascii="Times New Roman" w:hint="eastAsia"/>
        </w:rPr>
        <w:t>和</w:t>
      </w:r>
      <w:r w:rsidR="00CC34DE" w:rsidRPr="008D5A8B">
        <w:rPr>
          <w:rFonts w:ascii="Times New Roman"/>
        </w:rPr>
        <w:t>专用信息组成</w:t>
      </w:r>
      <w:r w:rsidR="008364CD">
        <w:rPr>
          <w:rFonts w:ascii="Times New Roman" w:hint="eastAsia"/>
        </w:rPr>
        <w:t>。</w:t>
      </w:r>
    </w:p>
    <w:p w:rsidR="00A9017A" w:rsidRPr="00B94B52" w:rsidRDefault="00A9017A" w:rsidP="00A9017A">
      <w:pPr>
        <w:pStyle w:val="aff7"/>
        <w:rPr>
          <w:rFonts w:hint="eastAsia"/>
        </w:rPr>
      </w:pPr>
      <w:r w:rsidRPr="00B94B52">
        <w:rPr>
          <w:rFonts w:hint="eastAsia"/>
        </w:rPr>
        <w:t>用户根据实际需要，在</w:t>
      </w:r>
      <w:r>
        <w:rPr>
          <w:rFonts w:hint="eastAsia"/>
        </w:rPr>
        <w:t>本标准的</w:t>
      </w:r>
      <w:r w:rsidRPr="00B94B52">
        <w:rPr>
          <w:rFonts w:hint="eastAsia"/>
        </w:rPr>
        <w:t>信息无法满足对</w:t>
      </w:r>
      <w:r w:rsidR="00211CD3">
        <w:rPr>
          <w:rFonts w:hint="eastAsia"/>
        </w:rPr>
        <w:t>家装建材</w:t>
      </w:r>
      <w:r w:rsidRPr="00B94B52">
        <w:rPr>
          <w:rFonts w:hint="eastAsia"/>
        </w:rPr>
        <w:t>描述的特殊需要时，可以</w:t>
      </w:r>
      <w:r>
        <w:rPr>
          <w:rFonts w:hint="eastAsia"/>
        </w:rPr>
        <w:t>对</w:t>
      </w:r>
      <w:r w:rsidR="00211CD3">
        <w:rPr>
          <w:rFonts w:hint="eastAsia"/>
        </w:rPr>
        <w:t>家装建材</w:t>
      </w:r>
      <w:r w:rsidRPr="00B94B52">
        <w:rPr>
          <w:rFonts w:hint="eastAsia"/>
        </w:rPr>
        <w:t>信息</w:t>
      </w:r>
      <w:r>
        <w:rPr>
          <w:rFonts w:hint="eastAsia"/>
        </w:rPr>
        <w:t>进行</w:t>
      </w:r>
      <w:r w:rsidRPr="00B94B52">
        <w:rPr>
          <w:rFonts w:hint="eastAsia"/>
        </w:rPr>
        <w:t>扩展</w:t>
      </w:r>
      <w:r>
        <w:rPr>
          <w:rFonts w:hint="eastAsia"/>
        </w:rPr>
        <w:t>。扩展</w:t>
      </w:r>
      <w:r w:rsidRPr="00B94B52">
        <w:rPr>
          <w:rFonts w:hint="eastAsia"/>
        </w:rPr>
        <w:t>方法见第</w:t>
      </w:r>
      <w:r w:rsidR="00AF4CA8">
        <w:rPr>
          <w:rFonts w:hint="eastAsia"/>
        </w:rPr>
        <w:t>9</w:t>
      </w:r>
      <w:r w:rsidRPr="00B94B52">
        <w:rPr>
          <w:rFonts w:hint="eastAsia"/>
        </w:rPr>
        <w:t>章。</w:t>
      </w:r>
    </w:p>
    <w:p w:rsidR="00A152F8" w:rsidRPr="008D5A8B" w:rsidRDefault="00B020BB" w:rsidP="00D143B9">
      <w:pPr>
        <w:pStyle w:val="aff7"/>
        <w:ind w:firstLineChars="0" w:firstLine="0"/>
        <w:jc w:val="center"/>
        <w:rPr>
          <w:rFonts w:ascii="Times New Roman"/>
        </w:rPr>
      </w:pPr>
      <w:r w:rsidRPr="008D5A8B">
        <w:rPr>
          <w:rFonts w:ascii="Times New Roman"/>
        </w:rPr>
        <w:object w:dxaOrig="17412" w:dyaOrig="12419">
          <v:shape id="_x0000_i1028" type="#_x0000_t75" style="width:471.35pt;height:336.55pt" o:ole="">
            <v:imagedata r:id="rId15" o:title=""/>
          </v:shape>
          <o:OLEObject Type="Embed" ProgID="Visio.Drawing.11" ShapeID="_x0000_i1028" DrawAspect="Content" ObjectID="_1547618747" r:id="rId16"/>
        </w:object>
      </w:r>
    </w:p>
    <w:p w:rsidR="00A152F8" w:rsidRPr="008D5A8B" w:rsidRDefault="00211CD3" w:rsidP="00084CEF">
      <w:pPr>
        <w:pStyle w:val="a2"/>
        <w:numPr>
          <w:ilvl w:val="0"/>
          <w:numId w:val="24"/>
        </w:numPr>
        <w:rPr>
          <w:rFonts w:ascii="Times New Roman"/>
        </w:rPr>
      </w:pPr>
      <w:bookmarkStart w:id="94" w:name="_Toc409707354"/>
      <w:bookmarkStart w:id="95" w:name="_Toc409707449"/>
      <w:bookmarkStart w:id="96" w:name="_Toc409795112"/>
      <w:bookmarkStart w:id="97" w:name="_Toc410829703"/>
      <w:r>
        <w:rPr>
          <w:rFonts w:ascii="Times New Roman"/>
        </w:rPr>
        <w:t>家装建材</w:t>
      </w:r>
      <w:r w:rsidR="00B8778F" w:rsidRPr="008D5A8B">
        <w:rPr>
          <w:rFonts w:ascii="Times New Roman"/>
        </w:rPr>
        <w:t>信息模型</w:t>
      </w:r>
    </w:p>
    <w:p w:rsidR="00A3784C" w:rsidRPr="008D5A8B" w:rsidRDefault="00013269" w:rsidP="00B47A27">
      <w:pPr>
        <w:pStyle w:val="a5"/>
        <w:rPr>
          <w:rFonts w:ascii="Times New Roman"/>
        </w:rPr>
      </w:pPr>
      <w:bookmarkStart w:id="98" w:name="_Toc425842086"/>
      <w:bookmarkStart w:id="99" w:name="_Toc435515627"/>
      <w:bookmarkStart w:id="100" w:name="_Toc436724228"/>
      <w:r w:rsidRPr="008D5A8B">
        <w:rPr>
          <w:rFonts w:ascii="Times New Roman"/>
        </w:rPr>
        <w:t>通用信息</w:t>
      </w:r>
      <w:r w:rsidR="00A3784C" w:rsidRPr="008D5A8B">
        <w:rPr>
          <w:rFonts w:ascii="Times New Roman"/>
        </w:rPr>
        <w:t>摘要描述</w:t>
      </w:r>
      <w:bookmarkEnd w:id="94"/>
      <w:bookmarkEnd w:id="95"/>
      <w:bookmarkEnd w:id="96"/>
      <w:bookmarkEnd w:id="97"/>
      <w:bookmarkEnd w:id="98"/>
      <w:bookmarkEnd w:id="99"/>
      <w:bookmarkEnd w:id="100"/>
    </w:p>
    <w:p w:rsidR="00E7147D" w:rsidRPr="008D5A8B" w:rsidRDefault="00E7147D" w:rsidP="00013269">
      <w:pPr>
        <w:pStyle w:val="a6"/>
        <w:rPr>
          <w:rFonts w:ascii="Times New Roman"/>
        </w:rPr>
      </w:pPr>
      <w:bookmarkStart w:id="101" w:name="_Toc410743738"/>
      <w:bookmarkStart w:id="102" w:name="_Toc410743732"/>
      <w:bookmarkStart w:id="103" w:name="_Toc425842087"/>
      <w:bookmarkStart w:id="104" w:name="_Toc436724229"/>
      <w:r w:rsidRPr="008D5A8B">
        <w:rPr>
          <w:rFonts w:ascii="Times New Roman"/>
        </w:rPr>
        <w:t>信息实体</w:t>
      </w:r>
      <w:bookmarkEnd w:id="102"/>
      <w:bookmarkEnd w:id="103"/>
      <w:bookmarkEnd w:id="104"/>
    </w:p>
    <w:p w:rsidR="0095458B" w:rsidRDefault="0095458B" w:rsidP="005663C8">
      <w:pPr>
        <w:pStyle w:val="a7"/>
        <w:spacing w:before="156" w:after="156"/>
        <w:ind w:left="0"/>
        <w:rPr>
          <w:rFonts w:hint="eastAsia"/>
        </w:rPr>
      </w:pPr>
      <w:bookmarkStart w:id="105" w:name="_Toc425842088"/>
      <w:r w:rsidRPr="0095458B">
        <w:rPr>
          <w:rFonts w:hint="eastAsia"/>
        </w:rPr>
        <w:t>通用信息</w:t>
      </w:r>
      <w:bookmarkEnd w:id="105"/>
    </w:p>
    <w:p w:rsidR="00E7147D" w:rsidRPr="007163EB" w:rsidRDefault="0095458B" w:rsidP="00E7147D">
      <w:pPr>
        <w:pStyle w:val="aff7"/>
        <w:rPr>
          <w:rFonts w:hAnsi="宋体"/>
        </w:rPr>
      </w:pPr>
      <w:r w:rsidRPr="007163EB">
        <w:rPr>
          <w:rFonts w:hAnsi="宋体"/>
        </w:rPr>
        <w:t>中文名称：</w:t>
      </w:r>
      <w:r w:rsidR="00E7147D" w:rsidRPr="007163EB">
        <w:rPr>
          <w:rFonts w:hAnsi="宋体"/>
        </w:rPr>
        <w:t>通用信息</w:t>
      </w:r>
    </w:p>
    <w:p w:rsidR="0095458B" w:rsidRPr="007163EB" w:rsidRDefault="0095458B" w:rsidP="0095458B">
      <w:pPr>
        <w:pStyle w:val="aff7"/>
        <w:rPr>
          <w:rFonts w:hAnsi="宋体"/>
        </w:rPr>
      </w:pPr>
      <w:r w:rsidRPr="007163EB">
        <w:rPr>
          <w:rFonts w:hAnsi="宋体"/>
        </w:rPr>
        <w:t>英文名称：general informatiion</w:t>
      </w:r>
    </w:p>
    <w:p w:rsidR="00E7147D" w:rsidRPr="007163EB" w:rsidRDefault="00084CEF" w:rsidP="00E7147D">
      <w:pPr>
        <w:pStyle w:val="aff7"/>
        <w:rPr>
          <w:rFonts w:hAnsi="宋体"/>
        </w:rPr>
      </w:pPr>
      <w:r w:rsidRPr="007163EB">
        <w:rPr>
          <w:rFonts w:hAnsi="宋体"/>
        </w:rPr>
        <w:t>说明：</w:t>
      </w:r>
      <w:r w:rsidRPr="007163EB">
        <w:rPr>
          <w:rFonts w:hAnsi="宋体" w:hint="eastAsia"/>
        </w:rPr>
        <w:t>本</w:t>
      </w:r>
      <w:r w:rsidRPr="007163EB">
        <w:rPr>
          <w:rFonts w:hAnsi="宋体"/>
        </w:rPr>
        <w:t>标准中涉及的</w:t>
      </w:r>
      <w:r w:rsidR="00211CD3">
        <w:rPr>
          <w:rFonts w:hAnsi="宋体"/>
        </w:rPr>
        <w:t>家装建材</w:t>
      </w:r>
      <w:r w:rsidR="00E7147D" w:rsidRPr="007163EB">
        <w:rPr>
          <w:rFonts w:hAnsi="宋体"/>
        </w:rPr>
        <w:t>所共有的信息</w:t>
      </w:r>
      <w:r w:rsidR="00D47EC8" w:rsidRPr="007163EB">
        <w:rPr>
          <w:rFonts w:hAnsi="宋体" w:hint="eastAsia"/>
        </w:rPr>
        <w:t>，</w:t>
      </w:r>
      <w:r w:rsidR="00D47EC8" w:rsidRPr="007163EB">
        <w:rPr>
          <w:rFonts w:hAnsi="宋体"/>
        </w:rPr>
        <w:t>由</w:t>
      </w:r>
      <w:r w:rsidR="00E7147D" w:rsidRPr="007163EB">
        <w:rPr>
          <w:rFonts w:hAnsi="宋体"/>
        </w:rPr>
        <w:t>基本信息、企业信息和联系信息实体组成。</w:t>
      </w:r>
    </w:p>
    <w:p w:rsidR="00E7147D" w:rsidRPr="007163EB" w:rsidRDefault="00E7147D" w:rsidP="00E7147D">
      <w:pPr>
        <w:pStyle w:val="aff7"/>
        <w:rPr>
          <w:rFonts w:hAnsi="宋体"/>
        </w:rPr>
      </w:pPr>
      <w:r w:rsidRPr="007163EB">
        <w:rPr>
          <w:rFonts w:hAnsi="宋体"/>
        </w:rPr>
        <w:lastRenderedPageBreak/>
        <w:t>数据类型及格式：复合型</w:t>
      </w:r>
    </w:p>
    <w:p w:rsidR="00E7147D" w:rsidRPr="007163EB" w:rsidRDefault="00E7147D" w:rsidP="00E7147D">
      <w:pPr>
        <w:pStyle w:val="aff7"/>
        <w:rPr>
          <w:rFonts w:hAnsi="宋体"/>
        </w:rPr>
      </w:pPr>
      <w:r w:rsidRPr="007163EB">
        <w:rPr>
          <w:rFonts w:hAnsi="宋体"/>
        </w:rPr>
        <w:t>约束/条件：M</w:t>
      </w:r>
    </w:p>
    <w:p w:rsidR="006358C0" w:rsidRPr="00F260A8" w:rsidRDefault="00F260A8" w:rsidP="005663C8">
      <w:pPr>
        <w:pStyle w:val="a7"/>
        <w:spacing w:before="156" w:after="156"/>
        <w:ind w:left="0"/>
      </w:pPr>
      <w:bookmarkStart w:id="106" w:name="_Toc425842089"/>
      <w:r w:rsidRPr="008D5A8B">
        <w:t>基本信息</w:t>
      </w:r>
      <w:bookmarkEnd w:id="106"/>
    </w:p>
    <w:p w:rsidR="00E7147D" w:rsidRPr="007163EB" w:rsidRDefault="0095458B" w:rsidP="00E7147D">
      <w:pPr>
        <w:pStyle w:val="aff7"/>
        <w:rPr>
          <w:rFonts w:hAnsi="宋体"/>
        </w:rPr>
      </w:pPr>
      <w:r w:rsidRPr="007163EB">
        <w:rPr>
          <w:rFonts w:hAnsi="宋体"/>
        </w:rPr>
        <w:t>中文名称：</w:t>
      </w:r>
      <w:r w:rsidR="00E7147D" w:rsidRPr="007163EB">
        <w:rPr>
          <w:rFonts w:hAnsi="宋体"/>
        </w:rPr>
        <w:t>基本信息</w:t>
      </w:r>
    </w:p>
    <w:p w:rsidR="0095458B" w:rsidRPr="007163EB" w:rsidRDefault="0095458B" w:rsidP="0095458B">
      <w:pPr>
        <w:pStyle w:val="aff7"/>
        <w:rPr>
          <w:rFonts w:hAnsi="宋体"/>
        </w:rPr>
      </w:pPr>
      <w:r w:rsidRPr="007163EB">
        <w:rPr>
          <w:rFonts w:hAnsi="宋体"/>
        </w:rPr>
        <w:t xml:space="preserve">英文名称：basic information </w:t>
      </w:r>
    </w:p>
    <w:p w:rsidR="00E7147D" w:rsidRPr="007163EB" w:rsidRDefault="00163982" w:rsidP="00E7147D">
      <w:pPr>
        <w:pStyle w:val="aff7"/>
        <w:rPr>
          <w:rFonts w:hAnsi="宋体"/>
        </w:rPr>
      </w:pPr>
      <w:r w:rsidRPr="007163EB">
        <w:rPr>
          <w:rFonts w:hAnsi="宋体"/>
        </w:rPr>
        <w:t>说明：</w:t>
      </w:r>
      <w:r w:rsidR="00211CD3">
        <w:rPr>
          <w:rFonts w:hAnsi="宋体"/>
        </w:rPr>
        <w:t>家装建材</w:t>
      </w:r>
      <w:r w:rsidR="00E7147D" w:rsidRPr="007163EB">
        <w:rPr>
          <w:rFonts w:hAnsi="宋体"/>
        </w:rPr>
        <w:t>最基础的信息</w:t>
      </w:r>
      <w:r w:rsidR="0054638D" w:rsidRPr="007163EB">
        <w:rPr>
          <w:rFonts w:hAnsi="宋体"/>
        </w:rPr>
        <w:t>。</w:t>
      </w:r>
    </w:p>
    <w:p w:rsidR="00E7147D" w:rsidRPr="007163EB" w:rsidRDefault="00E7147D" w:rsidP="00E7147D">
      <w:pPr>
        <w:pStyle w:val="aff7"/>
        <w:rPr>
          <w:rFonts w:hAnsi="宋体"/>
        </w:rPr>
      </w:pPr>
      <w:r w:rsidRPr="007163EB">
        <w:rPr>
          <w:rFonts w:hAnsi="宋体"/>
        </w:rPr>
        <w:t>数据类型及格式：复合型</w:t>
      </w:r>
    </w:p>
    <w:p w:rsidR="00E7147D" w:rsidRPr="007163EB" w:rsidRDefault="00E7147D" w:rsidP="00E7147D">
      <w:pPr>
        <w:pStyle w:val="aff7"/>
        <w:rPr>
          <w:rFonts w:hAnsi="宋体"/>
        </w:rPr>
      </w:pPr>
      <w:r w:rsidRPr="007163EB">
        <w:rPr>
          <w:rFonts w:hAnsi="宋体"/>
        </w:rPr>
        <w:t>约束/条件：M</w:t>
      </w:r>
    </w:p>
    <w:p w:rsidR="006358C0" w:rsidRPr="00F260A8" w:rsidRDefault="00F260A8" w:rsidP="005663C8">
      <w:pPr>
        <w:pStyle w:val="a7"/>
        <w:spacing w:before="156" w:after="156"/>
        <w:ind w:left="0"/>
      </w:pPr>
      <w:bookmarkStart w:id="107" w:name="_Toc425842090"/>
      <w:r w:rsidRPr="008D5A8B">
        <w:t>企业信息</w:t>
      </w:r>
      <w:bookmarkEnd w:id="107"/>
      <w:r>
        <w:rPr>
          <w:rFonts w:hint="eastAsia"/>
        </w:rPr>
        <w:t xml:space="preserve"> </w:t>
      </w:r>
    </w:p>
    <w:p w:rsidR="00E7147D" w:rsidRPr="007163EB" w:rsidRDefault="0095458B" w:rsidP="00E7147D">
      <w:pPr>
        <w:pStyle w:val="aff7"/>
        <w:rPr>
          <w:rFonts w:hAnsi="宋体"/>
        </w:rPr>
      </w:pPr>
      <w:r w:rsidRPr="007163EB">
        <w:rPr>
          <w:rFonts w:hAnsi="宋体"/>
        </w:rPr>
        <w:t>中文名称：</w:t>
      </w:r>
      <w:r w:rsidR="00E7147D" w:rsidRPr="007163EB">
        <w:rPr>
          <w:rFonts w:hAnsi="宋体"/>
        </w:rPr>
        <w:t>企业信息</w:t>
      </w:r>
    </w:p>
    <w:p w:rsidR="0095458B" w:rsidRPr="007163EB" w:rsidRDefault="0095458B" w:rsidP="0095458B">
      <w:pPr>
        <w:pStyle w:val="aff7"/>
        <w:rPr>
          <w:rFonts w:hAnsi="宋体"/>
        </w:rPr>
      </w:pPr>
      <w:r w:rsidRPr="007163EB">
        <w:rPr>
          <w:rFonts w:hAnsi="宋体"/>
        </w:rPr>
        <w:t>英文名称：company information</w:t>
      </w:r>
    </w:p>
    <w:p w:rsidR="00E7147D" w:rsidRPr="007163EB" w:rsidRDefault="00163982" w:rsidP="00E7147D">
      <w:pPr>
        <w:pStyle w:val="aff7"/>
        <w:rPr>
          <w:rFonts w:hAnsi="宋体"/>
        </w:rPr>
      </w:pPr>
      <w:r w:rsidRPr="007163EB">
        <w:rPr>
          <w:rFonts w:hAnsi="宋体"/>
        </w:rPr>
        <w:t>说明：参与</w:t>
      </w:r>
      <w:r w:rsidR="00211CD3">
        <w:rPr>
          <w:rFonts w:hAnsi="宋体"/>
        </w:rPr>
        <w:t>家装建材</w:t>
      </w:r>
      <w:r w:rsidR="00BD49EA" w:rsidRPr="007163EB">
        <w:rPr>
          <w:rFonts w:hAnsi="宋体"/>
        </w:rPr>
        <w:t>制造</w:t>
      </w:r>
      <w:r w:rsidR="00E7147D" w:rsidRPr="007163EB">
        <w:rPr>
          <w:rFonts w:hAnsi="宋体"/>
        </w:rPr>
        <w:t>和电子商务经营流通活动的企业的相关信息。</w:t>
      </w:r>
    </w:p>
    <w:p w:rsidR="00E7147D" w:rsidRPr="007163EB" w:rsidRDefault="00E7147D" w:rsidP="00E7147D">
      <w:pPr>
        <w:pStyle w:val="aff7"/>
        <w:rPr>
          <w:rFonts w:hAnsi="宋体"/>
        </w:rPr>
      </w:pPr>
      <w:r w:rsidRPr="007163EB">
        <w:rPr>
          <w:rFonts w:hAnsi="宋体"/>
        </w:rPr>
        <w:t>数据类型及格式：复合型</w:t>
      </w:r>
    </w:p>
    <w:p w:rsidR="00E7147D" w:rsidRPr="007163EB" w:rsidRDefault="00E7147D" w:rsidP="00E7147D">
      <w:pPr>
        <w:pStyle w:val="aff7"/>
        <w:rPr>
          <w:rFonts w:hAnsi="宋体"/>
        </w:rPr>
      </w:pPr>
      <w:r w:rsidRPr="007163EB">
        <w:rPr>
          <w:rFonts w:hAnsi="宋体"/>
        </w:rPr>
        <w:t>约束/条件：M</w:t>
      </w:r>
    </w:p>
    <w:p w:rsidR="00E7147D" w:rsidRPr="007163EB" w:rsidRDefault="00E7147D" w:rsidP="00E7147D">
      <w:pPr>
        <w:pStyle w:val="aff7"/>
        <w:rPr>
          <w:rFonts w:hAnsi="宋体"/>
        </w:rPr>
      </w:pPr>
      <w:r w:rsidRPr="007163EB">
        <w:rPr>
          <w:rFonts w:hAnsi="宋体"/>
        </w:rPr>
        <w:t>备注：</w:t>
      </w:r>
      <w:r w:rsidR="00BD49EA" w:rsidRPr="007163EB">
        <w:rPr>
          <w:rFonts w:hAnsi="宋体"/>
        </w:rPr>
        <w:t>制造商为国内企业，则制造商信息是必备信息实体；制造商为国外企业，则代理商信息为必备信息实体</w:t>
      </w:r>
      <w:r w:rsidRPr="007163EB">
        <w:rPr>
          <w:rFonts w:hAnsi="宋体"/>
        </w:rPr>
        <w:t>。</w:t>
      </w:r>
    </w:p>
    <w:p w:rsidR="006358C0" w:rsidRPr="00F260A8" w:rsidRDefault="00F260A8" w:rsidP="005663C8">
      <w:pPr>
        <w:pStyle w:val="a7"/>
        <w:spacing w:before="156" w:after="156"/>
        <w:ind w:left="0"/>
      </w:pPr>
      <w:bookmarkStart w:id="108" w:name="_Toc410743733"/>
      <w:bookmarkStart w:id="109" w:name="_Toc425842091"/>
      <w:r w:rsidRPr="008D5A8B">
        <w:t>联系信息</w:t>
      </w:r>
      <w:bookmarkEnd w:id="109"/>
    </w:p>
    <w:p w:rsidR="00E7147D" w:rsidRPr="007163EB" w:rsidRDefault="003E10AE" w:rsidP="00E7147D">
      <w:pPr>
        <w:pStyle w:val="aff7"/>
        <w:rPr>
          <w:rFonts w:hAnsi="宋体"/>
        </w:rPr>
      </w:pPr>
      <w:r w:rsidRPr="007163EB">
        <w:rPr>
          <w:rFonts w:hAnsi="宋体"/>
        </w:rPr>
        <w:t>中文名称：</w:t>
      </w:r>
      <w:r w:rsidR="00E7147D" w:rsidRPr="007163EB">
        <w:rPr>
          <w:rFonts w:hAnsi="宋体"/>
        </w:rPr>
        <w:t>联系信息</w:t>
      </w:r>
      <w:bookmarkEnd w:id="108"/>
    </w:p>
    <w:p w:rsidR="003E10AE" w:rsidRPr="007163EB" w:rsidRDefault="003E10AE" w:rsidP="003E10AE">
      <w:pPr>
        <w:pStyle w:val="aff7"/>
        <w:rPr>
          <w:rFonts w:hAnsi="宋体"/>
        </w:rPr>
      </w:pPr>
      <w:bookmarkStart w:id="110" w:name="_Toc410743734"/>
      <w:r w:rsidRPr="007163EB">
        <w:rPr>
          <w:rFonts w:hAnsi="宋体"/>
        </w:rPr>
        <w:t>英文名称：contact informatiion</w:t>
      </w:r>
    </w:p>
    <w:p w:rsidR="00E7147D" w:rsidRPr="007163EB" w:rsidRDefault="00E7147D" w:rsidP="00E7147D">
      <w:pPr>
        <w:pStyle w:val="aff7"/>
        <w:rPr>
          <w:rFonts w:hAnsi="宋体"/>
        </w:rPr>
      </w:pPr>
      <w:r w:rsidRPr="007163EB">
        <w:rPr>
          <w:rFonts w:hAnsi="宋体"/>
        </w:rPr>
        <w:lastRenderedPageBreak/>
        <w:t>说明：与企业联系方式有关的信息。</w:t>
      </w:r>
      <w:bookmarkEnd w:id="110"/>
    </w:p>
    <w:p w:rsidR="00E7147D" w:rsidRPr="007163EB" w:rsidRDefault="00E7147D" w:rsidP="00E7147D">
      <w:pPr>
        <w:pStyle w:val="aff7"/>
        <w:rPr>
          <w:rFonts w:hAnsi="宋体"/>
        </w:rPr>
      </w:pPr>
      <w:bookmarkStart w:id="111" w:name="_Toc410743735"/>
      <w:r w:rsidRPr="007163EB">
        <w:rPr>
          <w:rFonts w:hAnsi="宋体"/>
        </w:rPr>
        <w:t>数据类型及格式：复合型</w:t>
      </w:r>
      <w:bookmarkEnd w:id="111"/>
    </w:p>
    <w:p w:rsidR="00E7147D" w:rsidRPr="007163EB" w:rsidRDefault="00E7147D" w:rsidP="00E7147D">
      <w:pPr>
        <w:pStyle w:val="aff7"/>
        <w:rPr>
          <w:rFonts w:hAnsi="宋体"/>
        </w:rPr>
      </w:pPr>
      <w:bookmarkStart w:id="112" w:name="_Toc410743736"/>
      <w:r w:rsidRPr="007163EB">
        <w:rPr>
          <w:rFonts w:hAnsi="宋体"/>
        </w:rPr>
        <w:t>约束/条件：M</w:t>
      </w:r>
      <w:bookmarkEnd w:id="112"/>
    </w:p>
    <w:p w:rsidR="00E7147D" w:rsidRPr="008D5A8B" w:rsidRDefault="00B47A27" w:rsidP="00013269">
      <w:pPr>
        <w:pStyle w:val="a6"/>
        <w:rPr>
          <w:rFonts w:ascii="Times New Roman"/>
        </w:rPr>
      </w:pPr>
      <w:bookmarkStart w:id="113" w:name="_Toc425842092"/>
      <w:bookmarkStart w:id="114" w:name="_Toc436724230"/>
      <w:r w:rsidRPr="008D5A8B">
        <w:rPr>
          <w:rFonts w:ascii="Times New Roman"/>
        </w:rPr>
        <w:t>基本</w:t>
      </w:r>
      <w:r w:rsidR="00E7147D" w:rsidRPr="008D5A8B">
        <w:rPr>
          <w:rFonts w:ascii="Times New Roman"/>
        </w:rPr>
        <w:t>信息</w:t>
      </w:r>
      <w:bookmarkEnd w:id="113"/>
      <w:r w:rsidR="005E51DC">
        <w:rPr>
          <w:rFonts w:ascii="Times New Roman"/>
        </w:rPr>
        <w:t>元素</w:t>
      </w:r>
      <w:bookmarkEnd w:id="114"/>
    </w:p>
    <w:p w:rsidR="00A80FB7" w:rsidRPr="0035410C" w:rsidRDefault="0035410C" w:rsidP="005663C8">
      <w:pPr>
        <w:pStyle w:val="a7"/>
        <w:spacing w:before="156" w:after="156"/>
        <w:ind w:left="0"/>
      </w:pPr>
      <w:bookmarkStart w:id="115" w:name="_Toc425842093"/>
      <w:r w:rsidRPr="008D5A8B">
        <w:t>产品名称</w:t>
      </w:r>
      <w:bookmarkEnd w:id="115"/>
    </w:p>
    <w:p w:rsidR="00525615" w:rsidRPr="00807297" w:rsidRDefault="00525615" w:rsidP="00525615">
      <w:pPr>
        <w:pStyle w:val="aff7"/>
        <w:rPr>
          <w:rFonts w:hAnsi="宋体"/>
        </w:rPr>
      </w:pPr>
      <w:r w:rsidRPr="00807297">
        <w:rPr>
          <w:rFonts w:hAnsi="宋体"/>
        </w:rPr>
        <w:t>中文名称：</w:t>
      </w:r>
      <w:r w:rsidR="00F260A8" w:rsidRPr="00807297">
        <w:rPr>
          <w:rFonts w:hAnsi="宋体"/>
        </w:rPr>
        <w:t>产品名称</w:t>
      </w:r>
    </w:p>
    <w:p w:rsidR="00525615" w:rsidRPr="00807297" w:rsidRDefault="00525615" w:rsidP="00525615">
      <w:pPr>
        <w:pStyle w:val="aff7"/>
        <w:rPr>
          <w:rFonts w:hAnsi="宋体"/>
        </w:rPr>
      </w:pPr>
      <w:r w:rsidRPr="00807297">
        <w:rPr>
          <w:rFonts w:hAnsi="宋体"/>
        </w:rPr>
        <w:t>英文名称：</w:t>
      </w:r>
      <w:r w:rsidR="00444C6A" w:rsidRPr="00807297">
        <w:rPr>
          <w:rFonts w:hAnsi="宋体" w:hint="eastAsia"/>
        </w:rPr>
        <w:t xml:space="preserve">product </w:t>
      </w:r>
      <w:r w:rsidRPr="00807297">
        <w:rPr>
          <w:rFonts w:hAnsi="宋体"/>
        </w:rPr>
        <w:t>name</w:t>
      </w:r>
    </w:p>
    <w:p w:rsidR="00525615" w:rsidRPr="00807297" w:rsidRDefault="00BD49EA" w:rsidP="00525615">
      <w:pPr>
        <w:pStyle w:val="aff7"/>
        <w:rPr>
          <w:rFonts w:hAnsi="宋体"/>
        </w:rPr>
      </w:pPr>
      <w:r w:rsidRPr="00807297">
        <w:rPr>
          <w:rFonts w:hAnsi="宋体"/>
        </w:rPr>
        <w:t>说明：</w:t>
      </w:r>
      <w:r w:rsidR="00211CD3">
        <w:rPr>
          <w:rFonts w:hAnsi="宋体"/>
        </w:rPr>
        <w:t>家装建材</w:t>
      </w:r>
      <w:r w:rsidRPr="00807297">
        <w:rPr>
          <w:rFonts w:hAnsi="宋体"/>
        </w:rPr>
        <w:t>的</w:t>
      </w:r>
      <w:r w:rsidR="00525615" w:rsidRPr="00807297">
        <w:rPr>
          <w:rFonts w:hAnsi="宋体"/>
        </w:rPr>
        <w:t>名称。</w:t>
      </w:r>
    </w:p>
    <w:p w:rsidR="005E46C6" w:rsidRPr="00807297" w:rsidRDefault="005E46C6" w:rsidP="005E46C6">
      <w:pPr>
        <w:pStyle w:val="aff7"/>
        <w:rPr>
          <w:rFonts w:hAnsi="宋体"/>
        </w:rPr>
      </w:pPr>
      <w:r w:rsidRPr="00807297">
        <w:rPr>
          <w:rFonts w:hAnsi="宋体"/>
        </w:rPr>
        <w:t>数据类型及格式：C..200</w:t>
      </w:r>
    </w:p>
    <w:p w:rsidR="00525615" w:rsidRPr="00807297" w:rsidRDefault="00525615" w:rsidP="00525615">
      <w:pPr>
        <w:pStyle w:val="aff7"/>
        <w:rPr>
          <w:rFonts w:hAnsi="宋体"/>
        </w:rPr>
      </w:pPr>
      <w:r w:rsidRPr="00807297">
        <w:rPr>
          <w:rFonts w:hAnsi="宋体"/>
        </w:rPr>
        <w:t>约束/条件：M</w:t>
      </w:r>
    </w:p>
    <w:p w:rsidR="00525615" w:rsidRPr="00807297" w:rsidRDefault="00525615" w:rsidP="00525615">
      <w:pPr>
        <w:pStyle w:val="aff7"/>
        <w:rPr>
          <w:rFonts w:hAnsi="宋体"/>
        </w:rPr>
      </w:pPr>
      <w:r w:rsidRPr="00807297">
        <w:rPr>
          <w:rFonts w:hAnsi="宋体"/>
        </w:rPr>
        <w:t>同义词：商品名称、</w:t>
      </w:r>
      <w:r w:rsidR="00F260A8" w:rsidRPr="00807297">
        <w:rPr>
          <w:rFonts w:hAnsi="宋体" w:hint="eastAsia"/>
        </w:rPr>
        <w:t>中文</w:t>
      </w:r>
      <w:r w:rsidRPr="00807297">
        <w:rPr>
          <w:rFonts w:hAnsi="宋体"/>
        </w:rPr>
        <w:t>名称</w:t>
      </w:r>
    </w:p>
    <w:p w:rsidR="00C26EB7" w:rsidRPr="0035410C" w:rsidRDefault="00C26EB7" w:rsidP="00C26EB7">
      <w:pPr>
        <w:pStyle w:val="a7"/>
        <w:spacing w:before="156" w:after="156"/>
        <w:ind w:left="0"/>
      </w:pPr>
      <w:bookmarkStart w:id="116" w:name="_Toc425842095"/>
      <w:bookmarkStart w:id="117" w:name="_Toc425842097"/>
      <w:r w:rsidRPr="008D5A8B">
        <w:t>产地</w:t>
      </w:r>
      <w:bookmarkEnd w:id="117"/>
    </w:p>
    <w:p w:rsidR="00C26EB7" w:rsidRPr="007163EB" w:rsidRDefault="00C26EB7" w:rsidP="00C26EB7">
      <w:pPr>
        <w:pStyle w:val="aff7"/>
        <w:rPr>
          <w:rFonts w:hAnsi="宋体"/>
        </w:rPr>
      </w:pPr>
      <w:r w:rsidRPr="007163EB">
        <w:rPr>
          <w:rFonts w:hAnsi="宋体"/>
        </w:rPr>
        <w:t>中文名称：产地</w:t>
      </w:r>
    </w:p>
    <w:p w:rsidR="00C26EB7" w:rsidRPr="007163EB" w:rsidRDefault="00C26EB7" w:rsidP="00C26EB7">
      <w:pPr>
        <w:pStyle w:val="aff7"/>
        <w:rPr>
          <w:rFonts w:hAnsi="宋体"/>
        </w:rPr>
      </w:pPr>
      <w:r w:rsidRPr="007163EB">
        <w:rPr>
          <w:rFonts w:hAnsi="宋体"/>
        </w:rPr>
        <w:t>英文名称：producing area</w:t>
      </w:r>
    </w:p>
    <w:p w:rsidR="00C26EB7" w:rsidRPr="007163EB" w:rsidRDefault="00C26EB7" w:rsidP="00C26EB7">
      <w:pPr>
        <w:pStyle w:val="aff7"/>
        <w:rPr>
          <w:rFonts w:hAnsi="宋体"/>
        </w:rPr>
      </w:pPr>
      <w:r w:rsidRPr="007163EB">
        <w:rPr>
          <w:rFonts w:hAnsi="宋体"/>
        </w:rPr>
        <w:t>说明：生产产品的地域。</w:t>
      </w:r>
    </w:p>
    <w:p w:rsidR="005E46C6" w:rsidRPr="007163EB" w:rsidRDefault="005E46C6" w:rsidP="005E46C6">
      <w:pPr>
        <w:pStyle w:val="aff7"/>
        <w:rPr>
          <w:rFonts w:hAnsi="宋体"/>
        </w:rPr>
      </w:pPr>
      <w:r w:rsidRPr="007163EB">
        <w:rPr>
          <w:rFonts w:hAnsi="宋体"/>
        </w:rPr>
        <w:t>数据类型及格式：C..200</w:t>
      </w:r>
    </w:p>
    <w:p w:rsidR="00C26EB7" w:rsidRPr="007163EB" w:rsidRDefault="00C26EB7" w:rsidP="00C26EB7">
      <w:pPr>
        <w:pStyle w:val="aff7"/>
        <w:rPr>
          <w:rFonts w:hAnsi="宋体"/>
        </w:rPr>
      </w:pPr>
      <w:r w:rsidRPr="007163EB">
        <w:rPr>
          <w:rFonts w:hAnsi="宋体"/>
        </w:rPr>
        <w:t>约束/条件：M</w:t>
      </w:r>
    </w:p>
    <w:p w:rsidR="00525615" w:rsidRPr="0035410C" w:rsidRDefault="0035410C" w:rsidP="005663C8">
      <w:pPr>
        <w:pStyle w:val="a7"/>
        <w:spacing w:before="156" w:after="156"/>
        <w:ind w:left="0"/>
      </w:pPr>
      <w:r w:rsidRPr="008D5A8B">
        <w:t>型号</w:t>
      </w:r>
      <w:bookmarkEnd w:id="116"/>
    </w:p>
    <w:p w:rsidR="00525615" w:rsidRPr="007163EB" w:rsidRDefault="00525615" w:rsidP="00525615">
      <w:pPr>
        <w:pStyle w:val="aff7"/>
        <w:rPr>
          <w:rFonts w:hAnsi="宋体"/>
        </w:rPr>
      </w:pPr>
      <w:r w:rsidRPr="007163EB">
        <w:rPr>
          <w:rFonts w:hAnsi="宋体"/>
        </w:rPr>
        <w:lastRenderedPageBreak/>
        <w:t>中文名称：型号</w:t>
      </w:r>
    </w:p>
    <w:p w:rsidR="00525615" w:rsidRPr="007163EB" w:rsidRDefault="00525615" w:rsidP="00525615">
      <w:pPr>
        <w:pStyle w:val="aff7"/>
        <w:rPr>
          <w:rFonts w:hAnsi="宋体"/>
        </w:rPr>
      </w:pPr>
      <w:r w:rsidRPr="007163EB">
        <w:rPr>
          <w:rFonts w:hAnsi="宋体"/>
        </w:rPr>
        <w:t>英文名称：model</w:t>
      </w:r>
    </w:p>
    <w:p w:rsidR="00525615" w:rsidRPr="007163EB" w:rsidRDefault="00525615" w:rsidP="00525615">
      <w:pPr>
        <w:pStyle w:val="aff7"/>
        <w:rPr>
          <w:rFonts w:hAnsi="宋体"/>
        </w:rPr>
      </w:pPr>
      <w:r w:rsidRPr="007163EB">
        <w:rPr>
          <w:rFonts w:hAnsi="宋体"/>
        </w:rPr>
        <w:t>说明：产品的型号。</w:t>
      </w:r>
    </w:p>
    <w:p w:rsidR="005E46C6" w:rsidRPr="007163EB" w:rsidRDefault="005E46C6" w:rsidP="005E46C6">
      <w:pPr>
        <w:pStyle w:val="aff7"/>
        <w:rPr>
          <w:rFonts w:hAnsi="宋体"/>
        </w:rPr>
      </w:pPr>
      <w:r w:rsidRPr="007163EB">
        <w:rPr>
          <w:rFonts w:hAnsi="宋体"/>
        </w:rPr>
        <w:t>数据类型及格式：C..200</w:t>
      </w:r>
    </w:p>
    <w:p w:rsidR="00525615" w:rsidRDefault="00525615" w:rsidP="00525615">
      <w:pPr>
        <w:pStyle w:val="aff7"/>
        <w:rPr>
          <w:rFonts w:hAnsi="宋体" w:hint="eastAsia"/>
        </w:rPr>
      </w:pPr>
      <w:r w:rsidRPr="007163EB">
        <w:rPr>
          <w:rFonts w:hAnsi="宋体"/>
        </w:rPr>
        <w:t>约束/条件：M</w:t>
      </w:r>
    </w:p>
    <w:p w:rsidR="00CF2C17" w:rsidRDefault="00CF2C17" w:rsidP="00960E1D">
      <w:pPr>
        <w:pStyle w:val="a7"/>
        <w:spacing w:before="156" w:after="156"/>
        <w:ind w:left="0"/>
        <w:rPr>
          <w:rFonts w:hint="eastAsia"/>
        </w:rPr>
      </w:pPr>
      <w:r>
        <w:rPr>
          <w:rFonts w:hint="eastAsia"/>
        </w:rPr>
        <w:t>系列</w:t>
      </w:r>
    </w:p>
    <w:p w:rsidR="00960E1D" w:rsidRPr="00CF2C17" w:rsidRDefault="00960E1D" w:rsidP="00CF2C17">
      <w:pPr>
        <w:pStyle w:val="aff7"/>
        <w:rPr>
          <w:rFonts w:hAnsi="宋体"/>
        </w:rPr>
      </w:pPr>
      <w:r w:rsidRPr="00CF2C17">
        <w:rPr>
          <w:rFonts w:hAnsi="宋体" w:hint="eastAsia"/>
        </w:rPr>
        <w:t>中文名称：系列</w:t>
      </w:r>
    </w:p>
    <w:p w:rsidR="00960E1D" w:rsidRPr="00CF2C17" w:rsidRDefault="00960E1D" w:rsidP="00CF2C17">
      <w:pPr>
        <w:pStyle w:val="aff7"/>
        <w:rPr>
          <w:rFonts w:hAnsi="宋体"/>
        </w:rPr>
      </w:pPr>
      <w:r w:rsidRPr="00CF2C17">
        <w:rPr>
          <w:rFonts w:hAnsi="宋体" w:hint="eastAsia"/>
        </w:rPr>
        <w:t>英文名称：</w:t>
      </w:r>
      <w:r w:rsidRPr="00CF2C17">
        <w:rPr>
          <w:rFonts w:hAnsi="宋体"/>
        </w:rPr>
        <w:t>series</w:t>
      </w:r>
    </w:p>
    <w:p w:rsidR="00960E1D" w:rsidRPr="00CF2C17" w:rsidRDefault="00960E1D" w:rsidP="00CF2C17">
      <w:pPr>
        <w:pStyle w:val="aff7"/>
        <w:rPr>
          <w:rFonts w:hAnsi="宋体"/>
        </w:rPr>
      </w:pPr>
      <w:r w:rsidRPr="00CF2C17">
        <w:rPr>
          <w:rFonts w:hAnsi="宋体" w:hint="eastAsia"/>
        </w:rPr>
        <w:t>说明：产品所属</w:t>
      </w:r>
      <w:r w:rsidR="004410D2">
        <w:rPr>
          <w:rFonts w:hAnsi="宋体" w:hint="eastAsia"/>
        </w:rPr>
        <w:t>品牌</w:t>
      </w:r>
      <w:r w:rsidRPr="00CF2C17">
        <w:rPr>
          <w:rFonts w:hAnsi="宋体" w:hint="eastAsia"/>
        </w:rPr>
        <w:t>系列。如：如科勒珂悦系列。</w:t>
      </w:r>
    </w:p>
    <w:p w:rsidR="00960E1D" w:rsidRPr="00CF2C17" w:rsidRDefault="00960E1D" w:rsidP="00CF2C17">
      <w:pPr>
        <w:pStyle w:val="aff7"/>
        <w:rPr>
          <w:rFonts w:hAnsi="宋体"/>
        </w:rPr>
      </w:pPr>
      <w:r w:rsidRPr="00CF2C17">
        <w:rPr>
          <w:rFonts w:hAnsi="宋体" w:hint="eastAsia"/>
        </w:rPr>
        <w:t>约束条件：</w:t>
      </w:r>
      <w:r w:rsidRPr="00CF2C17">
        <w:rPr>
          <w:rFonts w:hAnsi="宋体"/>
        </w:rPr>
        <w:t>M</w:t>
      </w:r>
    </w:p>
    <w:p w:rsidR="00960E1D" w:rsidRPr="007163EB" w:rsidRDefault="00960E1D" w:rsidP="00810EA4">
      <w:pPr>
        <w:pStyle w:val="aff7"/>
        <w:rPr>
          <w:rFonts w:hAnsi="宋体"/>
        </w:rPr>
      </w:pPr>
      <w:r w:rsidRPr="00CF2C17">
        <w:rPr>
          <w:rFonts w:hAnsi="宋体" w:hint="eastAsia"/>
        </w:rPr>
        <w:t>数据类型及格式：</w:t>
      </w:r>
      <w:r w:rsidRPr="00CF2C17">
        <w:rPr>
          <w:rFonts w:hAnsi="宋体"/>
        </w:rPr>
        <w:t>C..50</w:t>
      </w:r>
    </w:p>
    <w:p w:rsidR="00525615" w:rsidRPr="0035410C" w:rsidRDefault="0035410C" w:rsidP="005663C8">
      <w:pPr>
        <w:pStyle w:val="a7"/>
        <w:spacing w:before="156" w:after="156"/>
        <w:ind w:left="0"/>
      </w:pPr>
      <w:bookmarkStart w:id="118" w:name="_Toc425842096"/>
      <w:r w:rsidRPr="008D5A8B">
        <w:t>价格</w:t>
      </w:r>
      <w:bookmarkEnd w:id="118"/>
    </w:p>
    <w:p w:rsidR="00E662C5" w:rsidRPr="007163EB" w:rsidRDefault="00E662C5" w:rsidP="00E662C5">
      <w:pPr>
        <w:pStyle w:val="aff7"/>
        <w:rPr>
          <w:rFonts w:hAnsi="宋体"/>
        </w:rPr>
      </w:pPr>
      <w:r w:rsidRPr="007163EB">
        <w:rPr>
          <w:rFonts w:hAnsi="宋体"/>
        </w:rPr>
        <w:t>中文名称：价格</w:t>
      </w:r>
    </w:p>
    <w:p w:rsidR="00E662C5" w:rsidRPr="007163EB" w:rsidRDefault="00E662C5" w:rsidP="00E662C5">
      <w:pPr>
        <w:pStyle w:val="aff7"/>
        <w:rPr>
          <w:rFonts w:hAnsi="宋体"/>
        </w:rPr>
      </w:pPr>
      <w:r w:rsidRPr="007163EB">
        <w:rPr>
          <w:rFonts w:hAnsi="宋体"/>
        </w:rPr>
        <w:t>英文名称：price</w:t>
      </w:r>
    </w:p>
    <w:p w:rsidR="00E662C5" w:rsidRPr="007163EB" w:rsidRDefault="00E662C5" w:rsidP="00E662C5">
      <w:pPr>
        <w:pStyle w:val="aff7"/>
        <w:rPr>
          <w:rFonts w:hAnsi="宋体"/>
        </w:rPr>
      </w:pPr>
      <w:r w:rsidRPr="007163EB">
        <w:rPr>
          <w:rFonts w:hAnsi="宋体"/>
        </w:rPr>
        <w:t>说明：产品的出售价格。</w:t>
      </w:r>
    </w:p>
    <w:p w:rsidR="005E46C6" w:rsidRPr="007163EB" w:rsidRDefault="005E46C6" w:rsidP="005E46C6">
      <w:pPr>
        <w:pStyle w:val="aff7"/>
        <w:rPr>
          <w:rFonts w:hAnsi="宋体"/>
        </w:rPr>
      </w:pPr>
      <w:r w:rsidRPr="007163EB">
        <w:rPr>
          <w:rFonts w:hAnsi="宋体"/>
        </w:rPr>
        <w:t>数据类型及格式：N..7,2</w:t>
      </w:r>
    </w:p>
    <w:p w:rsidR="00E662C5" w:rsidRPr="007163EB" w:rsidRDefault="00E662C5" w:rsidP="00E662C5">
      <w:pPr>
        <w:pStyle w:val="aff7"/>
        <w:rPr>
          <w:rFonts w:hAnsi="宋体"/>
        </w:rPr>
      </w:pPr>
      <w:r w:rsidRPr="007163EB">
        <w:rPr>
          <w:rFonts w:hAnsi="宋体"/>
        </w:rPr>
        <w:t>约束/条件：M</w:t>
      </w:r>
    </w:p>
    <w:p w:rsidR="00E662C5" w:rsidRPr="007163EB" w:rsidRDefault="00E662C5" w:rsidP="00E662C5">
      <w:pPr>
        <w:pStyle w:val="aff7"/>
        <w:rPr>
          <w:rFonts w:hAnsi="宋体"/>
        </w:rPr>
      </w:pPr>
      <w:r w:rsidRPr="007163EB">
        <w:rPr>
          <w:rFonts w:hAnsi="宋体"/>
        </w:rPr>
        <w:t>计量单位：使用GB/T 12406中规定的货币名称或代码</w:t>
      </w:r>
      <w:r w:rsidR="003D1BDC" w:rsidRPr="007163EB">
        <w:rPr>
          <w:rFonts w:hAnsi="宋体"/>
        </w:rPr>
        <w:t>。</w:t>
      </w:r>
    </w:p>
    <w:p w:rsidR="00525615" w:rsidRPr="0035410C" w:rsidRDefault="0035410C" w:rsidP="005663C8">
      <w:pPr>
        <w:pStyle w:val="a7"/>
        <w:spacing w:before="156" w:after="156"/>
        <w:ind w:left="0"/>
      </w:pPr>
      <w:bookmarkStart w:id="119" w:name="_Toc425842098"/>
      <w:r w:rsidRPr="008D5A8B">
        <w:t>规格尺寸</w:t>
      </w:r>
      <w:bookmarkEnd w:id="119"/>
    </w:p>
    <w:p w:rsidR="00525615" w:rsidRPr="007163EB" w:rsidRDefault="00525615" w:rsidP="00525615">
      <w:pPr>
        <w:pStyle w:val="aff7"/>
        <w:rPr>
          <w:rFonts w:hAnsi="宋体"/>
        </w:rPr>
      </w:pPr>
      <w:r w:rsidRPr="007163EB">
        <w:rPr>
          <w:rFonts w:hAnsi="宋体"/>
        </w:rPr>
        <w:lastRenderedPageBreak/>
        <w:t>中文名称：规格尺寸</w:t>
      </w:r>
    </w:p>
    <w:p w:rsidR="00525615" w:rsidRPr="007163EB" w:rsidRDefault="00525615" w:rsidP="00525615">
      <w:pPr>
        <w:pStyle w:val="aff7"/>
        <w:rPr>
          <w:rFonts w:hAnsi="宋体"/>
        </w:rPr>
      </w:pPr>
      <w:r w:rsidRPr="007163EB">
        <w:rPr>
          <w:rFonts w:hAnsi="宋体"/>
        </w:rPr>
        <w:t>英文名称：specification and dimension</w:t>
      </w:r>
    </w:p>
    <w:p w:rsidR="00525615" w:rsidRPr="007163EB" w:rsidRDefault="00525615" w:rsidP="00525615">
      <w:pPr>
        <w:pStyle w:val="aff7"/>
        <w:rPr>
          <w:rFonts w:hAnsi="宋体"/>
        </w:rPr>
      </w:pPr>
      <w:r w:rsidRPr="007163EB">
        <w:rPr>
          <w:rFonts w:hAnsi="宋体"/>
        </w:rPr>
        <w:t>说明：</w:t>
      </w:r>
      <w:r w:rsidR="003D1BDC" w:rsidRPr="007163EB">
        <w:rPr>
          <w:rFonts w:hAnsi="宋体"/>
        </w:rPr>
        <w:t>除去包装后</w:t>
      </w:r>
      <w:r w:rsidRPr="007163EB">
        <w:rPr>
          <w:rFonts w:hAnsi="宋体"/>
        </w:rPr>
        <w:t>产品的尺寸，如产品的长、宽、高、直径、口径、底径等参数。</w:t>
      </w:r>
    </w:p>
    <w:p w:rsidR="005E46C6" w:rsidRPr="007163EB" w:rsidRDefault="005E46C6" w:rsidP="005E46C6">
      <w:pPr>
        <w:pStyle w:val="aff7"/>
        <w:rPr>
          <w:rFonts w:hAnsi="宋体"/>
        </w:rPr>
      </w:pPr>
      <w:r w:rsidRPr="007163EB">
        <w:rPr>
          <w:rFonts w:hAnsi="宋体"/>
        </w:rPr>
        <w:t>数据类型及格式：C..100</w:t>
      </w:r>
    </w:p>
    <w:p w:rsidR="00525615" w:rsidRDefault="00525615" w:rsidP="00525615">
      <w:pPr>
        <w:pStyle w:val="aff7"/>
        <w:rPr>
          <w:rFonts w:hAnsi="宋体"/>
        </w:rPr>
      </w:pPr>
      <w:r w:rsidRPr="007163EB">
        <w:rPr>
          <w:rFonts w:hAnsi="宋体"/>
        </w:rPr>
        <w:t>约束/条件：M</w:t>
      </w:r>
    </w:p>
    <w:p w:rsidR="00EB2F81" w:rsidRPr="007163EB" w:rsidRDefault="00EB2F81" w:rsidP="00525615">
      <w:pPr>
        <w:pStyle w:val="aff7"/>
        <w:rPr>
          <w:rFonts w:hAnsi="宋体" w:hint="eastAsia"/>
        </w:rPr>
      </w:pPr>
      <w:r>
        <w:rPr>
          <w:rFonts w:hAnsi="宋体"/>
        </w:rPr>
        <w:t>计量单位：m或cm</w:t>
      </w:r>
    </w:p>
    <w:p w:rsidR="00525615" w:rsidRPr="0035410C" w:rsidRDefault="0035410C" w:rsidP="005663C8">
      <w:pPr>
        <w:pStyle w:val="a7"/>
        <w:spacing w:before="156" w:after="156"/>
        <w:ind w:left="0"/>
      </w:pPr>
      <w:bookmarkStart w:id="120" w:name="_Toc425842099"/>
      <w:r w:rsidRPr="008D5A8B">
        <w:t>净重</w:t>
      </w:r>
      <w:bookmarkEnd w:id="120"/>
    </w:p>
    <w:p w:rsidR="00525615" w:rsidRPr="007163EB" w:rsidRDefault="00525615" w:rsidP="00525615">
      <w:pPr>
        <w:pStyle w:val="aff7"/>
        <w:rPr>
          <w:rFonts w:hAnsi="宋体"/>
        </w:rPr>
      </w:pPr>
      <w:r w:rsidRPr="007163EB">
        <w:rPr>
          <w:rFonts w:hAnsi="宋体"/>
        </w:rPr>
        <w:t>中文名称：净重</w:t>
      </w:r>
    </w:p>
    <w:p w:rsidR="00525615" w:rsidRPr="007163EB" w:rsidRDefault="00525615" w:rsidP="00525615">
      <w:pPr>
        <w:pStyle w:val="aff7"/>
        <w:rPr>
          <w:rFonts w:hAnsi="宋体"/>
        </w:rPr>
      </w:pPr>
      <w:r w:rsidRPr="007163EB">
        <w:rPr>
          <w:rFonts w:hAnsi="宋体"/>
        </w:rPr>
        <w:t>英文名称：net weight</w:t>
      </w:r>
    </w:p>
    <w:p w:rsidR="00525615" w:rsidRPr="007163EB" w:rsidRDefault="00084CEF" w:rsidP="00525615">
      <w:pPr>
        <w:pStyle w:val="aff7"/>
        <w:rPr>
          <w:rFonts w:hAnsi="宋体"/>
        </w:rPr>
      </w:pPr>
      <w:r w:rsidRPr="007163EB">
        <w:rPr>
          <w:rFonts w:hAnsi="宋体"/>
        </w:rPr>
        <w:t>说明：</w:t>
      </w:r>
      <w:r w:rsidR="00262C2F" w:rsidRPr="007163EB">
        <w:rPr>
          <w:rFonts w:hAnsi="宋体"/>
        </w:rPr>
        <w:t>除去包装后</w:t>
      </w:r>
      <w:r w:rsidRPr="007163EB">
        <w:rPr>
          <w:rFonts w:hAnsi="宋体"/>
        </w:rPr>
        <w:t>产品</w:t>
      </w:r>
      <w:r w:rsidR="00525615" w:rsidRPr="007163EB">
        <w:rPr>
          <w:rFonts w:hAnsi="宋体"/>
        </w:rPr>
        <w:t>本身的重量。</w:t>
      </w:r>
    </w:p>
    <w:p w:rsidR="005E46C6" w:rsidRPr="007163EB" w:rsidRDefault="005E46C6" w:rsidP="005E46C6">
      <w:pPr>
        <w:pStyle w:val="aff7"/>
        <w:rPr>
          <w:rFonts w:hAnsi="宋体"/>
        </w:rPr>
      </w:pPr>
      <w:r w:rsidRPr="007163EB">
        <w:rPr>
          <w:rFonts w:hAnsi="宋体"/>
        </w:rPr>
        <w:t>数据类型及格式：N..6,2</w:t>
      </w:r>
    </w:p>
    <w:p w:rsidR="00525615" w:rsidRPr="007163EB" w:rsidRDefault="00525615" w:rsidP="00525615">
      <w:pPr>
        <w:pStyle w:val="aff7"/>
        <w:rPr>
          <w:rFonts w:hAnsi="宋体"/>
        </w:rPr>
      </w:pPr>
      <w:r w:rsidRPr="007163EB">
        <w:rPr>
          <w:rFonts w:hAnsi="宋体"/>
        </w:rPr>
        <w:t>约束/条件：M</w:t>
      </w:r>
    </w:p>
    <w:p w:rsidR="00525615" w:rsidRPr="007163EB" w:rsidRDefault="00525615" w:rsidP="00525615">
      <w:pPr>
        <w:pStyle w:val="aff7"/>
        <w:rPr>
          <w:rFonts w:hAnsi="宋体"/>
        </w:rPr>
      </w:pPr>
      <w:r w:rsidRPr="007163EB">
        <w:rPr>
          <w:rFonts w:hAnsi="宋体"/>
        </w:rPr>
        <w:t>计量单位：g或kg</w:t>
      </w:r>
    </w:p>
    <w:p w:rsidR="00525615" w:rsidRPr="0035410C" w:rsidRDefault="0035410C" w:rsidP="005663C8">
      <w:pPr>
        <w:pStyle w:val="a7"/>
        <w:spacing w:before="156" w:after="156"/>
        <w:ind w:left="0"/>
      </w:pPr>
      <w:bookmarkStart w:id="121" w:name="_Toc425842100"/>
      <w:r w:rsidRPr="008D5A8B">
        <w:t>材</w:t>
      </w:r>
      <w:r>
        <w:rPr>
          <w:rFonts w:hint="eastAsia"/>
        </w:rPr>
        <w:t>质</w:t>
      </w:r>
      <w:bookmarkEnd w:id="121"/>
    </w:p>
    <w:p w:rsidR="00525615" w:rsidRPr="007163EB" w:rsidRDefault="00525615" w:rsidP="00525615">
      <w:pPr>
        <w:pStyle w:val="aff7"/>
        <w:rPr>
          <w:rFonts w:hAnsi="宋体"/>
        </w:rPr>
      </w:pPr>
      <w:r w:rsidRPr="007163EB">
        <w:rPr>
          <w:rFonts w:hAnsi="宋体"/>
        </w:rPr>
        <w:t>中文名称：材质</w:t>
      </w:r>
    </w:p>
    <w:p w:rsidR="00525615" w:rsidRPr="007163EB" w:rsidRDefault="00525615" w:rsidP="00525615">
      <w:pPr>
        <w:pStyle w:val="aff7"/>
        <w:rPr>
          <w:rFonts w:hAnsi="宋体"/>
        </w:rPr>
      </w:pPr>
      <w:r w:rsidRPr="007163EB">
        <w:rPr>
          <w:rFonts w:hAnsi="宋体"/>
        </w:rPr>
        <w:t>英文名称：material</w:t>
      </w:r>
    </w:p>
    <w:p w:rsidR="00525615" w:rsidRPr="007163EB" w:rsidRDefault="00525615" w:rsidP="00525615">
      <w:pPr>
        <w:pStyle w:val="aff7"/>
        <w:rPr>
          <w:rFonts w:hAnsi="宋体"/>
        </w:rPr>
      </w:pPr>
      <w:r w:rsidRPr="007163EB">
        <w:rPr>
          <w:rFonts w:hAnsi="宋体"/>
        </w:rPr>
        <w:t>说明：产品的材质，宜对产品的不同部分的材质分别进行说明。</w:t>
      </w:r>
    </w:p>
    <w:p w:rsidR="005E46C6" w:rsidRPr="007163EB" w:rsidRDefault="005E46C6" w:rsidP="005E46C6">
      <w:pPr>
        <w:pStyle w:val="aff7"/>
        <w:rPr>
          <w:rFonts w:hAnsi="宋体"/>
        </w:rPr>
      </w:pPr>
      <w:r w:rsidRPr="007163EB">
        <w:rPr>
          <w:rFonts w:hAnsi="宋体"/>
        </w:rPr>
        <w:t>数据类型及格式：C..200</w:t>
      </w:r>
    </w:p>
    <w:p w:rsidR="00525615" w:rsidRPr="007163EB" w:rsidRDefault="00525615" w:rsidP="00525615">
      <w:pPr>
        <w:pStyle w:val="aff7"/>
        <w:rPr>
          <w:rFonts w:hAnsi="宋体"/>
        </w:rPr>
      </w:pPr>
      <w:r w:rsidRPr="007163EB">
        <w:rPr>
          <w:rFonts w:hAnsi="宋体"/>
        </w:rPr>
        <w:t>约束/条件：M</w:t>
      </w:r>
    </w:p>
    <w:p w:rsidR="00525615" w:rsidRPr="005C77AB" w:rsidRDefault="005C77AB" w:rsidP="005663C8">
      <w:pPr>
        <w:pStyle w:val="a7"/>
        <w:spacing w:before="156" w:after="156"/>
        <w:ind w:left="0"/>
      </w:pPr>
      <w:bookmarkStart w:id="122" w:name="_Toc425842101"/>
      <w:r w:rsidRPr="008D5A8B">
        <w:lastRenderedPageBreak/>
        <w:t>功能说明</w:t>
      </w:r>
      <w:bookmarkEnd w:id="122"/>
    </w:p>
    <w:p w:rsidR="00491661" w:rsidRPr="007163EB" w:rsidRDefault="00491661" w:rsidP="00491661">
      <w:pPr>
        <w:pStyle w:val="aff7"/>
        <w:rPr>
          <w:rFonts w:hAnsi="宋体"/>
        </w:rPr>
      </w:pPr>
      <w:r w:rsidRPr="007163EB">
        <w:rPr>
          <w:rFonts w:hAnsi="宋体"/>
        </w:rPr>
        <w:t>中文名称：功能说明</w:t>
      </w:r>
    </w:p>
    <w:p w:rsidR="00491661" w:rsidRPr="007163EB" w:rsidRDefault="00491661" w:rsidP="00491661">
      <w:pPr>
        <w:pStyle w:val="aff7"/>
        <w:rPr>
          <w:rFonts w:hAnsi="宋体"/>
        </w:rPr>
      </w:pPr>
      <w:r w:rsidRPr="007163EB">
        <w:rPr>
          <w:rFonts w:hAnsi="宋体"/>
        </w:rPr>
        <w:t>英文名称：function description</w:t>
      </w:r>
    </w:p>
    <w:p w:rsidR="00491661" w:rsidRPr="007163EB" w:rsidRDefault="00491661" w:rsidP="00491661">
      <w:pPr>
        <w:pStyle w:val="aff7"/>
        <w:rPr>
          <w:rFonts w:hAnsi="宋体"/>
        </w:rPr>
      </w:pPr>
      <w:r w:rsidRPr="007163EB">
        <w:rPr>
          <w:rFonts w:hAnsi="宋体"/>
        </w:rPr>
        <w:t>说明：产品主要功能的简要说明。</w:t>
      </w:r>
    </w:p>
    <w:p w:rsidR="005E46C6" w:rsidRPr="007163EB" w:rsidRDefault="005E46C6" w:rsidP="00491661">
      <w:pPr>
        <w:pStyle w:val="aff7"/>
        <w:rPr>
          <w:rFonts w:hAnsi="宋体"/>
        </w:rPr>
      </w:pPr>
      <w:r w:rsidRPr="007163EB">
        <w:rPr>
          <w:rFonts w:hAnsi="宋体"/>
        </w:rPr>
        <w:t>数据类型及格式：C..ul</w:t>
      </w:r>
    </w:p>
    <w:p w:rsidR="00491661" w:rsidRPr="007163EB" w:rsidRDefault="00491661" w:rsidP="00491661">
      <w:pPr>
        <w:pStyle w:val="aff7"/>
        <w:rPr>
          <w:rFonts w:hAnsi="宋体"/>
        </w:rPr>
      </w:pPr>
      <w:r w:rsidRPr="007163EB">
        <w:rPr>
          <w:rFonts w:hAnsi="宋体"/>
        </w:rPr>
        <w:t>约束/条件：M</w:t>
      </w:r>
    </w:p>
    <w:p w:rsidR="004D7F03" w:rsidRPr="007163EB" w:rsidRDefault="004D7F03" w:rsidP="00491661">
      <w:pPr>
        <w:pStyle w:val="aff7"/>
        <w:rPr>
          <w:rFonts w:hAnsi="宋体"/>
        </w:rPr>
      </w:pPr>
      <w:r w:rsidRPr="007163EB">
        <w:rPr>
          <w:rFonts w:hAnsi="宋体"/>
        </w:rPr>
        <w:t>同义词：商品简介</w:t>
      </w:r>
    </w:p>
    <w:p w:rsidR="00525615" w:rsidRPr="005C77AB" w:rsidRDefault="005C77AB" w:rsidP="005663C8">
      <w:pPr>
        <w:pStyle w:val="a7"/>
        <w:spacing w:before="156" w:after="156"/>
        <w:ind w:left="0"/>
      </w:pPr>
      <w:bookmarkStart w:id="123" w:name="_Toc425842103"/>
      <w:r w:rsidRPr="008D5A8B">
        <w:t>图片</w:t>
      </w:r>
      <w:bookmarkEnd w:id="123"/>
    </w:p>
    <w:p w:rsidR="00525615" w:rsidRPr="007163EB" w:rsidRDefault="00525615" w:rsidP="00525615">
      <w:pPr>
        <w:pStyle w:val="aff7"/>
        <w:rPr>
          <w:rFonts w:hAnsi="宋体"/>
        </w:rPr>
      </w:pPr>
      <w:r w:rsidRPr="007163EB">
        <w:rPr>
          <w:rFonts w:hAnsi="宋体"/>
        </w:rPr>
        <w:t>中文名称：图片</w:t>
      </w:r>
    </w:p>
    <w:p w:rsidR="00525615" w:rsidRPr="007163EB" w:rsidRDefault="00525615" w:rsidP="00525615">
      <w:pPr>
        <w:pStyle w:val="aff7"/>
        <w:rPr>
          <w:rFonts w:hAnsi="宋体"/>
        </w:rPr>
      </w:pPr>
      <w:r w:rsidRPr="007163EB">
        <w:rPr>
          <w:rFonts w:hAnsi="宋体"/>
        </w:rPr>
        <w:t>英文名称：picture</w:t>
      </w:r>
    </w:p>
    <w:p w:rsidR="00525615" w:rsidRPr="007163EB" w:rsidRDefault="00525615" w:rsidP="00525615">
      <w:pPr>
        <w:pStyle w:val="aff7"/>
        <w:rPr>
          <w:rFonts w:hAnsi="宋体"/>
        </w:rPr>
      </w:pPr>
      <w:r w:rsidRPr="007163EB">
        <w:rPr>
          <w:rFonts w:hAnsi="宋体"/>
        </w:rPr>
        <w:t>说明：展示</w:t>
      </w:r>
      <w:r w:rsidR="00211CD3">
        <w:rPr>
          <w:rFonts w:hAnsi="宋体"/>
        </w:rPr>
        <w:t>家装建材</w:t>
      </w:r>
      <w:r w:rsidRPr="007163EB">
        <w:rPr>
          <w:rFonts w:hAnsi="宋体"/>
        </w:rPr>
        <w:t>的说明、标识和特征的全方位图片，应从不同角度能够真实反映产品的尺寸、颜色、特征等内容。</w:t>
      </w:r>
    </w:p>
    <w:p w:rsidR="005E46C6" w:rsidRPr="007163EB" w:rsidRDefault="005E46C6" w:rsidP="005E46C6">
      <w:pPr>
        <w:pStyle w:val="aff7"/>
        <w:rPr>
          <w:rFonts w:hAnsi="宋体"/>
        </w:rPr>
      </w:pPr>
      <w:r w:rsidRPr="007163EB">
        <w:rPr>
          <w:rFonts w:hAnsi="宋体"/>
        </w:rPr>
        <w:t>数据类型及格式：BY</w:t>
      </w:r>
    </w:p>
    <w:p w:rsidR="00525615" w:rsidRPr="007163EB" w:rsidRDefault="00525615" w:rsidP="00525615">
      <w:pPr>
        <w:pStyle w:val="aff7"/>
        <w:rPr>
          <w:rFonts w:hAnsi="宋体"/>
        </w:rPr>
      </w:pPr>
      <w:r w:rsidRPr="007163EB">
        <w:rPr>
          <w:rFonts w:hAnsi="宋体"/>
        </w:rPr>
        <w:t>约束/条件：M</w:t>
      </w:r>
    </w:p>
    <w:p w:rsidR="00525615" w:rsidRPr="007163EB" w:rsidRDefault="00525615" w:rsidP="00525615">
      <w:pPr>
        <w:pStyle w:val="aff7"/>
        <w:rPr>
          <w:rFonts w:hAnsi="宋体"/>
        </w:rPr>
      </w:pPr>
      <w:r w:rsidRPr="007163EB">
        <w:rPr>
          <w:rFonts w:hAnsi="宋体"/>
        </w:rPr>
        <w:t>值域：GIF、JPEG、PNG等</w:t>
      </w:r>
    </w:p>
    <w:p w:rsidR="00525615" w:rsidRPr="005C77AB" w:rsidRDefault="005C77AB" w:rsidP="005663C8">
      <w:pPr>
        <w:pStyle w:val="a7"/>
        <w:spacing w:before="156" w:after="156"/>
        <w:ind w:left="0"/>
      </w:pPr>
      <w:bookmarkStart w:id="124" w:name="_Toc425842104"/>
      <w:r w:rsidRPr="008D5A8B">
        <w:t>容量</w:t>
      </w:r>
      <w:bookmarkEnd w:id="124"/>
    </w:p>
    <w:p w:rsidR="00525615" w:rsidRPr="007163EB" w:rsidRDefault="00525615" w:rsidP="00525615">
      <w:pPr>
        <w:pStyle w:val="aff7"/>
        <w:rPr>
          <w:rFonts w:hAnsi="宋体"/>
        </w:rPr>
      </w:pPr>
      <w:r w:rsidRPr="007163EB">
        <w:rPr>
          <w:rFonts w:hAnsi="宋体"/>
        </w:rPr>
        <w:t>中文名称：容量</w:t>
      </w:r>
    </w:p>
    <w:p w:rsidR="00525615" w:rsidRPr="007163EB" w:rsidRDefault="00525615" w:rsidP="00525615">
      <w:pPr>
        <w:pStyle w:val="aff7"/>
        <w:rPr>
          <w:rFonts w:hAnsi="宋体"/>
        </w:rPr>
      </w:pPr>
      <w:r w:rsidRPr="007163EB">
        <w:rPr>
          <w:rFonts w:hAnsi="宋体"/>
        </w:rPr>
        <w:t>英文名称：volume</w:t>
      </w:r>
    </w:p>
    <w:p w:rsidR="00525615" w:rsidRPr="007163EB" w:rsidRDefault="00525615" w:rsidP="00525615">
      <w:pPr>
        <w:pStyle w:val="aff7"/>
        <w:rPr>
          <w:rFonts w:hAnsi="宋体"/>
        </w:rPr>
      </w:pPr>
      <w:r w:rsidRPr="007163EB">
        <w:rPr>
          <w:rFonts w:hAnsi="宋体"/>
        </w:rPr>
        <w:t>说明：产品的有效容量。</w:t>
      </w:r>
    </w:p>
    <w:p w:rsidR="005E46C6" w:rsidRPr="007163EB" w:rsidRDefault="005E46C6" w:rsidP="005E46C6">
      <w:pPr>
        <w:pStyle w:val="aff7"/>
        <w:rPr>
          <w:rFonts w:hAnsi="宋体"/>
        </w:rPr>
      </w:pPr>
      <w:r w:rsidRPr="007163EB">
        <w:rPr>
          <w:rFonts w:hAnsi="宋体"/>
        </w:rPr>
        <w:lastRenderedPageBreak/>
        <w:t>数据类型及格式：N..4</w:t>
      </w:r>
    </w:p>
    <w:p w:rsidR="00525615" w:rsidRPr="007163EB" w:rsidRDefault="00525615" w:rsidP="00525615">
      <w:pPr>
        <w:pStyle w:val="aff7"/>
        <w:rPr>
          <w:rFonts w:hAnsi="宋体"/>
        </w:rPr>
      </w:pPr>
      <w:r w:rsidRPr="007163EB">
        <w:rPr>
          <w:rFonts w:hAnsi="宋体"/>
        </w:rPr>
        <w:t>约束/条件：C</w:t>
      </w:r>
    </w:p>
    <w:p w:rsidR="00E85013" w:rsidRPr="007163EB" w:rsidRDefault="00E85013" w:rsidP="00525615">
      <w:pPr>
        <w:pStyle w:val="aff7"/>
        <w:rPr>
          <w:rFonts w:hAnsi="宋体"/>
        </w:rPr>
      </w:pPr>
      <w:r w:rsidRPr="007163EB">
        <w:rPr>
          <w:rFonts w:hAnsi="宋体"/>
        </w:rPr>
        <w:t>同义词：容积</w:t>
      </w:r>
    </w:p>
    <w:p w:rsidR="00525615" w:rsidRPr="007163EB" w:rsidRDefault="00525615" w:rsidP="00525615">
      <w:pPr>
        <w:pStyle w:val="aff7"/>
        <w:rPr>
          <w:rFonts w:hAnsi="宋体"/>
        </w:rPr>
      </w:pPr>
      <w:r w:rsidRPr="007163EB">
        <w:rPr>
          <w:rFonts w:hAnsi="宋体"/>
        </w:rPr>
        <w:t>计量单位：ml或L</w:t>
      </w:r>
    </w:p>
    <w:p w:rsidR="00525615" w:rsidRPr="007163EB" w:rsidRDefault="00525615" w:rsidP="00525615">
      <w:pPr>
        <w:pStyle w:val="aff7"/>
        <w:rPr>
          <w:rFonts w:hAnsi="宋体"/>
        </w:rPr>
      </w:pPr>
      <w:r w:rsidRPr="007163EB">
        <w:rPr>
          <w:rFonts w:hAnsi="宋体"/>
        </w:rPr>
        <w:t>备注：</w:t>
      </w:r>
      <w:r w:rsidR="00A80FB7" w:rsidRPr="007163EB">
        <w:rPr>
          <w:rFonts w:hAnsi="宋体"/>
        </w:rPr>
        <w:t>以</w:t>
      </w:r>
      <w:r w:rsidRPr="007163EB">
        <w:rPr>
          <w:rFonts w:hAnsi="宋体"/>
        </w:rPr>
        <w:t>纳物为主要用途的</w:t>
      </w:r>
      <w:r w:rsidR="00211CD3">
        <w:rPr>
          <w:rFonts w:hAnsi="宋体"/>
        </w:rPr>
        <w:t>家装建材</w:t>
      </w:r>
      <w:r w:rsidRPr="007163EB">
        <w:rPr>
          <w:rFonts w:hAnsi="宋体"/>
        </w:rPr>
        <w:t>，此信息元素</w:t>
      </w:r>
      <w:r w:rsidR="001D00D0" w:rsidRPr="007163EB">
        <w:rPr>
          <w:rFonts w:hAnsi="宋体" w:hint="eastAsia"/>
        </w:rPr>
        <w:t>必备</w:t>
      </w:r>
      <w:r w:rsidRPr="007163EB">
        <w:rPr>
          <w:rFonts w:hAnsi="宋体"/>
        </w:rPr>
        <w:t>，如</w:t>
      </w:r>
      <w:r w:rsidR="0062125C">
        <w:rPr>
          <w:rFonts w:hAnsi="宋体" w:hint="eastAsia"/>
        </w:rPr>
        <w:t>浴缸</w:t>
      </w:r>
      <w:r w:rsidRPr="007163EB">
        <w:rPr>
          <w:rFonts w:hAnsi="宋体"/>
        </w:rPr>
        <w:t>等。</w:t>
      </w:r>
    </w:p>
    <w:p w:rsidR="00525615" w:rsidRPr="005C77AB" w:rsidRDefault="00AE53BA" w:rsidP="005663C8">
      <w:pPr>
        <w:pStyle w:val="a7"/>
        <w:spacing w:before="156" w:after="156"/>
        <w:ind w:left="0"/>
      </w:pPr>
      <w:bookmarkStart w:id="125" w:name="_Toc425842105"/>
      <w:bookmarkStart w:id="126" w:name="OLE_LINK8"/>
      <w:bookmarkStart w:id="127" w:name="OLE_LINK9"/>
      <w:r>
        <w:t>套装内容</w:t>
      </w:r>
      <w:bookmarkEnd w:id="125"/>
    </w:p>
    <w:p w:rsidR="00525615" w:rsidRPr="007163EB" w:rsidRDefault="00AE53BA" w:rsidP="00525615">
      <w:pPr>
        <w:pStyle w:val="aff7"/>
        <w:rPr>
          <w:rFonts w:hAnsi="宋体"/>
          <w:szCs w:val="21"/>
        </w:rPr>
      </w:pPr>
      <w:r w:rsidRPr="007163EB">
        <w:rPr>
          <w:rFonts w:hAnsi="宋体"/>
          <w:szCs w:val="21"/>
        </w:rPr>
        <w:t>中文名称：套装内容</w:t>
      </w:r>
    </w:p>
    <w:p w:rsidR="00525615" w:rsidRPr="007163EB" w:rsidRDefault="00525615" w:rsidP="00525615">
      <w:pPr>
        <w:pStyle w:val="aff7"/>
        <w:rPr>
          <w:rFonts w:hAnsi="宋体"/>
          <w:szCs w:val="21"/>
        </w:rPr>
      </w:pPr>
      <w:r w:rsidRPr="007163EB">
        <w:rPr>
          <w:rFonts w:hAnsi="宋体"/>
          <w:szCs w:val="21"/>
        </w:rPr>
        <w:t>英文名称：</w:t>
      </w:r>
      <w:r w:rsidR="00AE53BA" w:rsidRPr="007163EB">
        <w:rPr>
          <w:rFonts w:hAnsi="宋体"/>
          <w:szCs w:val="21"/>
        </w:rPr>
        <w:t xml:space="preserve">suit content </w:t>
      </w:r>
    </w:p>
    <w:p w:rsidR="00475E79" w:rsidRPr="007163EB" w:rsidRDefault="00525615" w:rsidP="00525615">
      <w:pPr>
        <w:pStyle w:val="aff7"/>
        <w:rPr>
          <w:rFonts w:hAnsi="宋体"/>
          <w:szCs w:val="21"/>
        </w:rPr>
      </w:pPr>
      <w:r w:rsidRPr="007163EB">
        <w:rPr>
          <w:rFonts w:hAnsi="宋体"/>
          <w:szCs w:val="21"/>
        </w:rPr>
        <w:t>说明：套装内包含产品的简要说明</w:t>
      </w:r>
      <w:r w:rsidR="00475E79" w:rsidRPr="007163EB">
        <w:rPr>
          <w:rFonts w:hAnsi="宋体" w:hint="eastAsia"/>
          <w:szCs w:val="21"/>
        </w:rPr>
        <w:t>。</w:t>
      </w:r>
    </w:p>
    <w:p w:rsidR="00191F1E" w:rsidRDefault="00237CDF" w:rsidP="00237CDF">
      <w:pPr>
        <w:pStyle w:val="a1"/>
        <w:rPr>
          <w:rFonts w:hAnsi="宋体" w:hint="eastAsia"/>
          <w:sz w:val="21"/>
          <w:szCs w:val="21"/>
        </w:rPr>
      </w:pPr>
      <w:r w:rsidRPr="00237CDF">
        <w:rPr>
          <w:rFonts w:hAnsi="宋体" w:hint="eastAsia"/>
          <w:sz w:val="21"/>
          <w:szCs w:val="21"/>
        </w:rPr>
        <w:t>如沐浴套装包含1.雨淋杆 2.龙头 3.手持花洒支架 4.雨淋杆装置 5.顶喷 6.软管 7.手持花</w:t>
      </w:r>
    </w:p>
    <w:p w:rsidR="00525615" w:rsidRPr="007163EB" w:rsidRDefault="00191F1E" w:rsidP="00191F1E">
      <w:pPr>
        <w:pStyle w:val="a1"/>
        <w:numPr>
          <w:ilvl w:val="0"/>
          <w:numId w:val="0"/>
        </w:numPr>
        <w:ind w:left="363" w:firstLineChars="200" w:firstLine="420"/>
        <w:rPr>
          <w:rFonts w:hAnsi="宋体"/>
          <w:sz w:val="21"/>
          <w:szCs w:val="21"/>
        </w:rPr>
      </w:pPr>
      <w:r>
        <w:rPr>
          <w:rFonts w:hAnsi="宋体" w:hint="eastAsia"/>
          <w:sz w:val="21"/>
          <w:szCs w:val="21"/>
        </w:rPr>
        <w:t xml:space="preserve"> </w:t>
      </w:r>
      <w:r w:rsidR="00237CDF" w:rsidRPr="00237CDF">
        <w:rPr>
          <w:rFonts w:hAnsi="宋体" w:hint="eastAsia"/>
          <w:sz w:val="21"/>
          <w:szCs w:val="21"/>
        </w:rPr>
        <w:t>洒 8.偏心 9.</w:t>
      </w:r>
      <w:r>
        <w:rPr>
          <w:rFonts w:hAnsi="宋体" w:hint="eastAsia"/>
          <w:sz w:val="21"/>
          <w:szCs w:val="21"/>
        </w:rPr>
        <w:t>装饰盖</w:t>
      </w:r>
      <w:r w:rsidR="00525615" w:rsidRPr="007163EB">
        <w:rPr>
          <w:rFonts w:hAnsi="宋体"/>
          <w:sz w:val="21"/>
          <w:szCs w:val="21"/>
        </w:rPr>
        <w:t>。</w:t>
      </w:r>
    </w:p>
    <w:p w:rsidR="005E46C6" w:rsidRPr="007163EB" w:rsidRDefault="005E46C6" w:rsidP="005E46C6">
      <w:pPr>
        <w:pStyle w:val="aff7"/>
        <w:rPr>
          <w:rFonts w:hAnsi="宋体" w:hint="eastAsia"/>
          <w:szCs w:val="21"/>
        </w:rPr>
      </w:pPr>
      <w:r w:rsidRPr="007163EB">
        <w:rPr>
          <w:rFonts w:hAnsi="宋体"/>
          <w:szCs w:val="21"/>
        </w:rPr>
        <w:t>数据类型及格式：C..200</w:t>
      </w:r>
    </w:p>
    <w:p w:rsidR="00525615" w:rsidRPr="007163EB" w:rsidRDefault="00525615" w:rsidP="00525615">
      <w:pPr>
        <w:pStyle w:val="aff7"/>
        <w:rPr>
          <w:rFonts w:hAnsi="宋体"/>
          <w:szCs w:val="21"/>
        </w:rPr>
      </w:pPr>
      <w:r w:rsidRPr="007163EB">
        <w:rPr>
          <w:rFonts w:hAnsi="宋体"/>
          <w:szCs w:val="21"/>
        </w:rPr>
        <w:t>约束/条件：C</w:t>
      </w:r>
    </w:p>
    <w:p w:rsidR="00BA3788" w:rsidRPr="007163EB" w:rsidRDefault="00BA3788" w:rsidP="00525615">
      <w:pPr>
        <w:pStyle w:val="aff7"/>
        <w:rPr>
          <w:rFonts w:hAnsi="宋体"/>
          <w:szCs w:val="21"/>
        </w:rPr>
      </w:pPr>
      <w:r w:rsidRPr="007163EB">
        <w:rPr>
          <w:rFonts w:hAnsi="宋体" w:hint="eastAsia"/>
          <w:szCs w:val="21"/>
        </w:rPr>
        <w:t>备注：套装类产品该信息元素</w:t>
      </w:r>
      <w:r w:rsidR="001D00D0" w:rsidRPr="007163EB">
        <w:rPr>
          <w:rFonts w:hAnsi="宋体" w:hint="eastAsia"/>
          <w:szCs w:val="21"/>
        </w:rPr>
        <w:t>必备</w:t>
      </w:r>
      <w:r w:rsidRPr="007163EB">
        <w:rPr>
          <w:rFonts w:hAnsi="宋体" w:hint="eastAsia"/>
          <w:szCs w:val="21"/>
        </w:rPr>
        <w:t>。</w:t>
      </w:r>
    </w:p>
    <w:p w:rsidR="00525615" w:rsidRPr="005C77AB" w:rsidRDefault="005C77AB" w:rsidP="005663C8">
      <w:pPr>
        <w:pStyle w:val="a7"/>
        <w:spacing w:before="156" w:after="156"/>
        <w:ind w:left="0"/>
      </w:pPr>
      <w:bookmarkStart w:id="128" w:name="_Toc425842106"/>
      <w:bookmarkEnd w:id="126"/>
      <w:bookmarkEnd w:id="127"/>
      <w:r w:rsidRPr="008D5A8B">
        <w:t>执行标准</w:t>
      </w:r>
      <w:bookmarkEnd w:id="128"/>
    </w:p>
    <w:p w:rsidR="0075241D" w:rsidRPr="007163EB" w:rsidRDefault="0075241D" w:rsidP="0075241D">
      <w:pPr>
        <w:pStyle w:val="aff7"/>
        <w:rPr>
          <w:rFonts w:hAnsi="宋体"/>
        </w:rPr>
      </w:pPr>
      <w:r w:rsidRPr="007163EB">
        <w:rPr>
          <w:rFonts w:hAnsi="宋体"/>
        </w:rPr>
        <w:t>中文名称：执行标准</w:t>
      </w:r>
    </w:p>
    <w:p w:rsidR="0075241D" w:rsidRPr="007163EB" w:rsidRDefault="0075241D" w:rsidP="0075241D">
      <w:pPr>
        <w:pStyle w:val="aff7"/>
        <w:rPr>
          <w:rFonts w:hAnsi="宋体"/>
        </w:rPr>
      </w:pPr>
      <w:r w:rsidRPr="007163EB">
        <w:rPr>
          <w:rFonts w:hAnsi="宋体"/>
        </w:rPr>
        <w:t>英文名称：executive standards</w:t>
      </w:r>
    </w:p>
    <w:p w:rsidR="0075241D" w:rsidRPr="007163EB" w:rsidRDefault="0075241D" w:rsidP="0075241D">
      <w:pPr>
        <w:pStyle w:val="aff7"/>
        <w:rPr>
          <w:rFonts w:hAnsi="宋体"/>
        </w:rPr>
      </w:pPr>
      <w:r w:rsidRPr="007163EB">
        <w:rPr>
          <w:rFonts w:hAnsi="宋体"/>
        </w:rPr>
        <w:t>说明：产品生产和质量</w:t>
      </w:r>
      <w:r w:rsidR="00C92972" w:rsidRPr="007163EB">
        <w:rPr>
          <w:rFonts w:hAnsi="宋体"/>
        </w:rPr>
        <w:t>管控过程中</w:t>
      </w:r>
      <w:r w:rsidRPr="007163EB">
        <w:rPr>
          <w:rFonts w:hAnsi="宋体"/>
        </w:rPr>
        <w:t>所执行的相关国家标准、行业标准、地方标准和企业标准。</w:t>
      </w:r>
    </w:p>
    <w:p w:rsidR="005541AD" w:rsidRPr="007163EB" w:rsidRDefault="005541AD" w:rsidP="005541AD">
      <w:pPr>
        <w:pStyle w:val="aff7"/>
        <w:rPr>
          <w:rFonts w:hAnsi="宋体"/>
        </w:rPr>
      </w:pPr>
      <w:r w:rsidRPr="007163EB">
        <w:rPr>
          <w:rFonts w:hAnsi="宋体"/>
        </w:rPr>
        <w:lastRenderedPageBreak/>
        <w:t>数据类型及格式：C..ul</w:t>
      </w:r>
    </w:p>
    <w:p w:rsidR="0075241D" w:rsidRPr="007163EB" w:rsidRDefault="0075241D" w:rsidP="0075241D">
      <w:pPr>
        <w:pStyle w:val="aff7"/>
        <w:rPr>
          <w:rFonts w:hAnsi="宋体"/>
        </w:rPr>
      </w:pPr>
      <w:r w:rsidRPr="007163EB">
        <w:rPr>
          <w:rFonts w:hAnsi="宋体"/>
        </w:rPr>
        <w:t>约束/条件：</w:t>
      </w:r>
      <w:r w:rsidR="00636238">
        <w:rPr>
          <w:rFonts w:hAnsi="宋体"/>
        </w:rPr>
        <w:t>M</w:t>
      </w:r>
    </w:p>
    <w:p w:rsidR="005541AD" w:rsidRPr="005541AD" w:rsidRDefault="005541AD" w:rsidP="005541AD">
      <w:pPr>
        <w:pStyle w:val="a7"/>
        <w:spacing w:before="156" w:after="156"/>
        <w:ind w:left="0"/>
      </w:pPr>
      <w:r w:rsidRPr="005541AD">
        <w:t>生产许可证号</w:t>
      </w:r>
    </w:p>
    <w:p w:rsidR="005541AD" w:rsidRPr="007163EB" w:rsidRDefault="005541AD" w:rsidP="005541AD">
      <w:pPr>
        <w:pStyle w:val="aff7"/>
        <w:rPr>
          <w:rFonts w:hAnsi="宋体"/>
        </w:rPr>
      </w:pPr>
      <w:r w:rsidRPr="007163EB">
        <w:rPr>
          <w:rFonts w:hAnsi="宋体"/>
        </w:rPr>
        <w:t>中文名称:生产许可证号</w:t>
      </w:r>
    </w:p>
    <w:p w:rsidR="005541AD" w:rsidRPr="007163EB" w:rsidRDefault="005541AD" w:rsidP="005541AD">
      <w:pPr>
        <w:pStyle w:val="aff7"/>
        <w:rPr>
          <w:rFonts w:hAnsi="宋体"/>
        </w:rPr>
      </w:pPr>
      <w:r w:rsidRPr="007163EB">
        <w:rPr>
          <w:rFonts w:hAnsi="宋体"/>
        </w:rPr>
        <w:t>英文名称:production licence</w:t>
      </w:r>
    </w:p>
    <w:p w:rsidR="005541AD" w:rsidRPr="007163EB" w:rsidRDefault="005541AD" w:rsidP="005541AD">
      <w:pPr>
        <w:pStyle w:val="aff7"/>
        <w:rPr>
          <w:rFonts w:hAnsi="宋体"/>
        </w:rPr>
      </w:pPr>
      <w:r w:rsidRPr="007163EB">
        <w:rPr>
          <w:rFonts w:hAnsi="宋体"/>
        </w:rPr>
        <w:t>说明:企业所获得的产品生产许可证的编号。</w:t>
      </w:r>
    </w:p>
    <w:p w:rsidR="005541AD" w:rsidRPr="007163EB" w:rsidRDefault="005541AD" w:rsidP="005541AD">
      <w:pPr>
        <w:pStyle w:val="aff7"/>
        <w:rPr>
          <w:rFonts w:hAnsi="宋体"/>
        </w:rPr>
      </w:pPr>
      <w:r w:rsidRPr="007163EB">
        <w:rPr>
          <w:rFonts w:hAnsi="宋体"/>
        </w:rPr>
        <w:t>数据类型及格式:C..15</w:t>
      </w:r>
    </w:p>
    <w:p w:rsidR="005541AD" w:rsidRPr="007163EB" w:rsidRDefault="005541AD" w:rsidP="005541AD">
      <w:pPr>
        <w:pStyle w:val="aff7"/>
        <w:rPr>
          <w:rFonts w:hAnsi="宋体"/>
        </w:rPr>
      </w:pPr>
      <w:r w:rsidRPr="007163EB">
        <w:rPr>
          <w:rFonts w:hAnsi="宋体"/>
        </w:rPr>
        <w:t>约束/条件:C</w:t>
      </w:r>
    </w:p>
    <w:p w:rsidR="005541AD" w:rsidRPr="007163EB" w:rsidRDefault="005541AD" w:rsidP="005541AD">
      <w:pPr>
        <w:pStyle w:val="aff7"/>
        <w:rPr>
          <w:rFonts w:hAnsi="宋体" w:hint="eastAsia"/>
        </w:rPr>
      </w:pPr>
      <w:r w:rsidRPr="007163EB">
        <w:rPr>
          <w:rFonts w:hAnsi="宋体"/>
        </w:rPr>
        <w:t>备注：需获得生产许可的产品，该信息元素为必备。</w:t>
      </w:r>
    </w:p>
    <w:p w:rsidR="0075241D" w:rsidRPr="005C77AB" w:rsidRDefault="005C77AB" w:rsidP="005663C8">
      <w:pPr>
        <w:pStyle w:val="a7"/>
        <w:spacing w:before="156" w:after="156"/>
        <w:ind w:left="0"/>
      </w:pPr>
      <w:bookmarkStart w:id="129" w:name="_Toc425842107"/>
      <w:r w:rsidRPr="008D5A8B">
        <w:t>检测报告</w:t>
      </w:r>
      <w:bookmarkEnd w:id="129"/>
    </w:p>
    <w:p w:rsidR="00525615" w:rsidRPr="007163EB" w:rsidRDefault="00525615" w:rsidP="00525615">
      <w:pPr>
        <w:pStyle w:val="aff7"/>
        <w:rPr>
          <w:rFonts w:hAnsi="宋体"/>
        </w:rPr>
      </w:pPr>
      <w:r w:rsidRPr="007163EB">
        <w:rPr>
          <w:rFonts w:hAnsi="宋体"/>
        </w:rPr>
        <w:t>中文名称：检测报告</w:t>
      </w:r>
    </w:p>
    <w:p w:rsidR="00525615" w:rsidRPr="007163EB" w:rsidRDefault="00525615" w:rsidP="00525615">
      <w:pPr>
        <w:pStyle w:val="aff7"/>
        <w:rPr>
          <w:rFonts w:hAnsi="宋体"/>
        </w:rPr>
      </w:pPr>
      <w:r w:rsidRPr="007163EB">
        <w:rPr>
          <w:rFonts w:hAnsi="宋体"/>
        </w:rPr>
        <w:t>英文名称：testing report</w:t>
      </w:r>
    </w:p>
    <w:p w:rsidR="00525615" w:rsidRPr="007163EB" w:rsidRDefault="00525615" w:rsidP="00525615">
      <w:pPr>
        <w:pStyle w:val="aff7"/>
        <w:rPr>
          <w:rFonts w:hAnsi="宋体"/>
        </w:rPr>
      </w:pPr>
      <w:r w:rsidRPr="007163EB">
        <w:rPr>
          <w:rFonts w:hAnsi="宋体"/>
        </w:rPr>
        <w:t>说明：产品出售前由</w:t>
      </w:r>
      <w:r w:rsidR="0000381D">
        <w:rPr>
          <w:rFonts w:hAnsi="宋体"/>
        </w:rPr>
        <w:t>相关</w:t>
      </w:r>
      <w:r w:rsidRPr="007163EB">
        <w:rPr>
          <w:rFonts w:hAnsi="宋体"/>
        </w:rPr>
        <w:t>机构依据</w:t>
      </w:r>
      <w:r w:rsidR="0000381D">
        <w:rPr>
          <w:rFonts w:hAnsi="宋体"/>
        </w:rPr>
        <w:t>标准对产品进行质量检查</w:t>
      </w:r>
      <w:r w:rsidRPr="007163EB">
        <w:rPr>
          <w:rFonts w:hAnsi="宋体"/>
        </w:rPr>
        <w:t>后出具的一种客观书面证明。</w:t>
      </w:r>
    </w:p>
    <w:p w:rsidR="0041650D" w:rsidRPr="007163EB" w:rsidRDefault="0041650D" w:rsidP="0041650D">
      <w:pPr>
        <w:pStyle w:val="aff7"/>
        <w:rPr>
          <w:rFonts w:hAnsi="宋体"/>
        </w:rPr>
      </w:pPr>
      <w:r w:rsidRPr="007163EB">
        <w:rPr>
          <w:rFonts w:hAnsi="宋体"/>
        </w:rPr>
        <w:t>数据类型及格式：BY</w:t>
      </w:r>
    </w:p>
    <w:p w:rsidR="00525615" w:rsidRPr="007163EB" w:rsidRDefault="00525615" w:rsidP="00525615">
      <w:pPr>
        <w:pStyle w:val="aff7"/>
        <w:rPr>
          <w:rFonts w:hAnsi="宋体"/>
        </w:rPr>
      </w:pPr>
      <w:r w:rsidRPr="007163EB">
        <w:rPr>
          <w:rFonts w:hAnsi="宋体"/>
        </w:rPr>
        <w:t>约束/条件：C</w:t>
      </w:r>
    </w:p>
    <w:p w:rsidR="00525615" w:rsidRPr="007163EB" w:rsidRDefault="00525615" w:rsidP="00525615">
      <w:pPr>
        <w:pStyle w:val="aff7"/>
        <w:rPr>
          <w:rFonts w:hAnsi="宋体"/>
        </w:rPr>
      </w:pPr>
      <w:r w:rsidRPr="007163EB">
        <w:rPr>
          <w:rFonts w:hAnsi="宋体"/>
        </w:rPr>
        <w:t>值域：GIF、JPEG、PNG等</w:t>
      </w:r>
    </w:p>
    <w:p w:rsidR="00525615" w:rsidRPr="007163EB" w:rsidRDefault="00525615" w:rsidP="00525615">
      <w:pPr>
        <w:pStyle w:val="aff7"/>
        <w:rPr>
          <w:rFonts w:hAnsi="宋体"/>
        </w:rPr>
      </w:pPr>
      <w:r w:rsidRPr="007163EB">
        <w:rPr>
          <w:rFonts w:hAnsi="宋体"/>
        </w:rPr>
        <w:t>备注：如有相应的检测报告，此信息元素</w:t>
      </w:r>
      <w:r w:rsidR="001D00D0" w:rsidRPr="007163EB">
        <w:rPr>
          <w:rFonts w:hAnsi="宋体" w:hint="eastAsia"/>
        </w:rPr>
        <w:t>必备。</w:t>
      </w:r>
    </w:p>
    <w:p w:rsidR="00525615" w:rsidRPr="005C77AB" w:rsidRDefault="005C77AB" w:rsidP="005663C8">
      <w:pPr>
        <w:pStyle w:val="a7"/>
        <w:spacing w:before="156" w:after="156"/>
        <w:ind w:left="0"/>
      </w:pPr>
      <w:bookmarkStart w:id="130" w:name="_Toc425842108"/>
      <w:r w:rsidRPr="008D5A8B">
        <w:t>类型</w:t>
      </w:r>
      <w:bookmarkEnd w:id="130"/>
    </w:p>
    <w:p w:rsidR="00525615" w:rsidRPr="007163EB" w:rsidRDefault="00525615" w:rsidP="00525615">
      <w:pPr>
        <w:pStyle w:val="aff7"/>
        <w:rPr>
          <w:rFonts w:hAnsi="宋体"/>
        </w:rPr>
      </w:pPr>
      <w:r w:rsidRPr="007163EB">
        <w:rPr>
          <w:rFonts w:hAnsi="宋体"/>
        </w:rPr>
        <w:t>中文名称：类型</w:t>
      </w:r>
    </w:p>
    <w:p w:rsidR="00525615" w:rsidRPr="007163EB" w:rsidRDefault="00525615" w:rsidP="00525615">
      <w:pPr>
        <w:pStyle w:val="aff7"/>
        <w:rPr>
          <w:rFonts w:hAnsi="宋体"/>
        </w:rPr>
      </w:pPr>
      <w:r w:rsidRPr="007163EB">
        <w:rPr>
          <w:rFonts w:hAnsi="宋体"/>
        </w:rPr>
        <w:lastRenderedPageBreak/>
        <w:t>英文名称：type</w:t>
      </w:r>
    </w:p>
    <w:p w:rsidR="00525615" w:rsidRPr="007163EB" w:rsidRDefault="00AE53BA" w:rsidP="00525615">
      <w:pPr>
        <w:pStyle w:val="aff7"/>
        <w:rPr>
          <w:rFonts w:hAnsi="宋体"/>
        </w:rPr>
      </w:pPr>
      <w:r w:rsidRPr="007163EB">
        <w:rPr>
          <w:rFonts w:hAnsi="宋体"/>
        </w:rPr>
        <w:t>说明：产品</w:t>
      </w:r>
      <w:r w:rsidR="00525615" w:rsidRPr="007163EB">
        <w:rPr>
          <w:rFonts w:hAnsi="宋体"/>
        </w:rPr>
        <w:t>所属的类别。</w:t>
      </w:r>
    </w:p>
    <w:p w:rsidR="0041650D" w:rsidRPr="007163EB" w:rsidRDefault="0041650D" w:rsidP="00525615">
      <w:pPr>
        <w:pStyle w:val="aff7"/>
        <w:rPr>
          <w:rFonts w:hAnsi="宋体"/>
        </w:rPr>
      </w:pPr>
      <w:r w:rsidRPr="007163EB">
        <w:rPr>
          <w:rFonts w:hAnsi="宋体"/>
        </w:rPr>
        <w:t>数据类型及格式：C..50</w:t>
      </w:r>
    </w:p>
    <w:p w:rsidR="00525615" w:rsidRPr="007163EB" w:rsidRDefault="00525615" w:rsidP="00525615">
      <w:pPr>
        <w:pStyle w:val="aff7"/>
        <w:rPr>
          <w:rFonts w:hAnsi="宋体"/>
        </w:rPr>
      </w:pPr>
      <w:r w:rsidRPr="007163EB">
        <w:rPr>
          <w:rFonts w:hAnsi="宋体"/>
        </w:rPr>
        <w:t>约束/条件：O</w:t>
      </w:r>
    </w:p>
    <w:p w:rsidR="00525615" w:rsidRPr="007163EB" w:rsidRDefault="00525615" w:rsidP="00525615">
      <w:pPr>
        <w:pStyle w:val="aff7"/>
        <w:rPr>
          <w:rFonts w:hAnsi="宋体"/>
        </w:rPr>
      </w:pPr>
      <w:r w:rsidRPr="007163EB">
        <w:rPr>
          <w:rFonts w:hAnsi="宋体"/>
        </w:rPr>
        <w:t>同义词：类别</w:t>
      </w:r>
    </w:p>
    <w:p w:rsidR="00E4796C" w:rsidRPr="0035410C" w:rsidRDefault="00E4796C" w:rsidP="00E4796C">
      <w:pPr>
        <w:pStyle w:val="a7"/>
        <w:spacing w:before="156" w:after="156"/>
        <w:ind w:left="0"/>
      </w:pPr>
      <w:bookmarkStart w:id="131" w:name="_Toc425842109"/>
      <w:bookmarkStart w:id="132" w:name="_Toc425842094"/>
      <w:r w:rsidRPr="008D5A8B">
        <w:t>品牌</w:t>
      </w:r>
      <w:bookmarkEnd w:id="132"/>
    </w:p>
    <w:p w:rsidR="00E4796C" w:rsidRPr="00807297" w:rsidRDefault="00E4796C" w:rsidP="00E4796C">
      <w:pPr>
        <w:pStyle w:val="aff7"/>
        <w:rPr>
          <w:rFonts w:hAnsi="宋体"/>
        </w:rPr>
      </w:pPr>
      <w:r w:rsidRPr="00807297">
        <w:rPr>
          <w:rFonts w:hAnsi="宋体"/>
        </w:rPr>
        <w:t>中文名称：品牌</w:t>
      </w:r>
    </w:p>
    <w:p w:rsidR="00E4796C" w:rsidRPr="00807297" w:rsidRDefault="00E4796C" w:rsidP="00E4796C">
      <w:pPr>
        <w:pStyle w:val="aff7"/>
        <w:rPr>
          <w:rFonts w:hAnsi="宋体"/>
        </w:rPr>
      </w:pPr>
      <w:r w:rsidRPr="00807297">
        <w:rPr>
          <w:rFonts w:hAnsi="宋体"/>
        </w:rPr>
        <w:t>英文名称：brand</w:t>
      </w:r>
    </w:p>
    <w:p w:rsidR="00E4796C" w:rsidRPr="00807297" w:rsidRDefault="00E4796C" w:rsidP="00E4796C">
      <w:pPr>
        <w:pStyle w:val="aff7"/>
        <w:rPr>
          <w:rFonts w:hAnsi="宋体"/>
        </w:rPr>
      </w:pPr>
      <w:r w:rsidRPr="00807297">
        <w:rPr>
          <w:rFonts w:hAnsi="宋体"/>
        </w:rPr>
        <w:t>说明：</w:t>
      </w:r>
      <w:r w:rsidR="00211CD3">
        <w:rPr>
          <w:rFonts w:hAnsi="宋体"/>
        </w:rPr>
        <w:t>家装建材</w:t>
      </w:r>
      <w:r w:rsidRPr="00807297">
        <w:rPr>
          <w:rFonts w:hAnsi="宋体"/>
        </w:rPr>
        <w:t>的品牌，品牌是企业可以有别于竞争对手的标示、广告等构成企业独特市场形象的无形资产。</w:t>
      </w:r>
    </w:p>
    <w:p w:rsidR="00E4796C" w:rsidRPr="00807297" w:rsidRDefault="00E4796C" w:rsidP="00E4796C">
      <w:pPr>
        <w:pStyle w:val="aff7"/>
        <w:rPr>
          <w:rFonts w:hAnsi="宋体"/>
        </w:rPr>
      </w:pPr>
      <w:r w:rsidRPr="00807297">
        <w:rPr>
          <w:rFonts w:hAnsi="宋体"/>
        </w:rPr>
        <w:t>数据类型及格式：C..200</w:t>
      </w:r>
    </w:p>
    <w:p w:rsidR="00E4796C" w:rsidRDefault="00E4796C" w:rsidP="00E4796C">
      <w:pPr>
        <w:pStyle w:val="aff7"/>
        <w:rPr>
          <w:rFonts w:hAnsi="宋体"/>
        </w:rPr>
      </w:pPr>
      <w:r w:rsidRPr="00807297">
        <w:rPr>
          <w:rFonts w:hAnsi="宋体"/>
        </w:rPr>
        <w:t>约束/条件：</w:t>
      </w:r>
      <w:r>
        <w:rPr>
          <w:rFonts w:hAnsi="宋体"/>
        </w:rPr>
        <w:t>C</w:t>
      </w:r>
    </w:p>
    <w:p w:rsidR="00E4796C" w:rsidRPr="00807297" w:rsidRDefault="00E4796C" w:rsidP="00E4796C">
      <w:pPr>
        <w:pStyle w:val="aff7"/>
        <w:rPr>
          <w:rFonts w:hAnsi="宋体" w:hint="eastAsia"/>
        </w:rPr>
      </w:pPr>
      <w:r>
        <w:rPr>
          <w:rFonts w:hAnsi="宋体"/>
        </w:rPr>
        <w:t>备注：具有品牌名称，则该信息元素必备。</w:t>
      </w:r>
    </w:p>
    <w:p w:rsidR="00525615" w:rsidRPr="005C77AB" w:rsidRDefault="005C77AB" w:rsidP="005663C8">
      <w:pPr>
        <w:pStyle w:val="a7"/>
        <w:spacing w:before="156" w:after="156"/>
        <w:ind w:left="0"/>
      </w:pPr>
      <w:r w:rsidRPr="008D5A8B">
        <w:t>商标</w:t>
      </w:r>
      <w:bookmarkEnd w:id="131"/>
    </w:p>
    <w:p w:rsidR="00525615" w:rsidRPr="007163EB" w:rsidRDefault="00525615" w:rsidP="00525615">
      <w:pPr>
        <w:pStyle w:val="aff7"/>
        <w:rPr>
          <w:rFonts w:hAnsi="宋体"/>
        </w:rPr>
      </w:pPr>
      <w:r w:rsidRPr="007163EB">
        <w:rPr>
          <w:rFonts w:hAnsi="宋体"/>
        </w:rPr>
        <w:t>中文名称：商标</w:t>
      </w:r>
    </w:p>
    <w:p w:rsidR="00525615" w:rsidRPr="007163EB" w:rsidRDefault="00525615" w:rsidP="00525615">
      <w:pPr>
        <w:pStyle w:val="aff7"/>
        <w:rPr>
          <w:rFonts w:hAnsi="宋体"/>
        </w:rPr>
      </w:pPr>
      <w:r w:rsidRPr="007163EB">
        <w:rPr>
          <w:rFonts w:hAnsi="宋体"/>
        </w:rPr>
        <w:t>英文名称：trademark</w:t>
      </w:r>
    </w:p>
    <w:p w:rsidR="00525615" w:rsidRPr="007163EB" w:rsidRDefault="00525615" w:rsidP="00525615">
      <w:pPr>
        <w:pStyle w:val="aff7"/>
        <w:rPr>
          <w:rFonts w:hAnsi="宋体"/>
        </w:rPr>
      </w:pPr>
      <w:r w:rsidRPr="007163EB">
        <w:rPr>
          <w:rFonts w:hAnsi="宋体"/>
        </w:rPr>
        <w:t>说明：品牌的标志和名称部分，是经政府行政主管部门核准的、受法律保护的</w:t>
      </w:r>
      <w:r w:rsidR="00211CD3">
        <w:rPr>
          <w:rFonts w:hAnsi="宋体"/>
        </w:rPr>
        <w:t>家装建材</w:t>
      </w:r>
      <w:r w:rsidRPr="007163EB">
        <w:rPr>
          <w:rFonts w:hAnsi="宋体"/>
        </w:rPr>
        <w:t>的注册商标标识。</w:t>
      </w:r>
    </w:p>
    <w:p w:rsidR="0041650D" w:rsidRPr="007163EB" w:rsidRDefault="0041650D" w:rsidP="0041650D">
      <w:pPr>
        <w:pStyle w:val="aff7"/>
        <w:rPr>
          <w:rFonts w:hAnsi="宋体"/>
        </w:rPr>
      </w:pPr>
      <w:r w:rsidRPr="007163EB">
        <w:rPr>
          <w:rFonts w:hAnsi="宋体"/>
        </w:rPr>
        <w:t>数据类型及格式：BY</w:t>
      </w:r>
    </w:p>
    <w:p w:rsidR="00525615" w:rsidRPr="007163EB" w:rsidRDefault="00525615" w:rsidP="00525615">
      <w:pPr>
        <w:pStyle w:val="aff7"/>
        <w:rPr>
          <w:rFonts w:hAnsi="宋体"/>
        </w:rPr>
      </w:pPr>
      <w:r w:rsidRPr="007163EB">
        <w:rPr>
          <w:rFonts w:hAnsi="宋体"/>
        </w:rPr>
        <w:lastRenderedPageBreak/>
        <w:t>约束/条件：</w:t>
      </w:r>
      <w:r w:rsidR="00E4796C">
        <w:rPr>
          <w:rFonts w:hAnsi="宋体"/>
        </w:rPr>
        <w:t>C</w:t>
      </w:r>
    </w:p>
    <w:p w:rsidR="00525615" w:rsidRPr="007163EB" w:rsidRDefault="00525615" w:rsidP="00525615">
      <w:pPr>
        <w:pStyle w:val="aff7"/>
        <w:rPr>
          <w:rFonts w:hAnsi="宋体"/>
        </w:rPr>
      </w:pPr>
      <w:r w:rsidRPr="007163EB">
        <w:rPr>
          <w:rFonts w:hAnsi="宋体"/>
        </w:rPr>
        <w:t>同义词：商标标识、注册商标</w:t>
      </w:r>
    </w:p>
    <w:p w:rsidR="00525615" w:rsidRDefault="00525615" w:rsidP="00525615">
      <w:pPr>
        <w:pStyle w:val="aff7"/>
        <w:rPr>
          <w:rFonts w:hAnsi="宋体"/>
        </w:rPr>
      </w:pPr>
      <w:r w:rsidRPr="007163EB">
        <w:rPr>
          <w:rFonts w:hAnsi="宋体"/>
        </w:rPr>
        <w:t>值域：GIF、JPEG、PNG等</w:t>
      </w:r>
    </w:p>
    <w:p w:rsidR="00E4796C" w:rsidRPr="00807297" w:rsidRDefault="00E4796C" w:rsidP="00E4796C">
      <w:pPr>
        <w:pStyle w:val="aff7"/>
        <w:rPr>
          <w:rFonts w:hAnsi="宋体" w:hint="eastAsia"/>
        </w:rPr>
      </w:pPr>
      <w:r>
        <w:rPr>
          <w:rFonts w:hAnsi="宋体"/>
        </w:rPr>
        <w:t>备注：</w:t>
      </w:r>
      <w:r w:rsidR="00E57DE2">
        <w:rPr>
          <w:rFonts w:hAnsi="宋体" w:hint="eastAsia"/>
        </w:rPr>
        <w:t>已取得</w:t>
      </w:r>
      <w:r>
        <w:rPr>
          <w:rFonts w:hAnsi="宋体"/>
        </w:rPr>
        <w:t>商标</w:t>
      </w:r>
      <w:r w:rsidR="00E57DE2">
        <w:rPr>
          <w:rFonts w:hAnsi="宋体"/>
        </w:rPr>
        <w:t>标识</w:t>
      </w:r>
      <w:r>
        <w:rPr>
          <w:rFonts w:hAnsi="宋体"/>
        </w:rPr>
        <w:t>，则该信息元素必备。</w:t>
      </w:r>
    </w:p>
    <w:p w:rsidR="00525615" w:rsidRPr="005C77AB" w:rsidRDefault="006164AC" w:rsidP="005663C8">
      <w:pPr>
        <w:pStyle w:val="a7"/>
        <w:spacing w:before="156" w:after="156"/>
        <w:ind w:left="0"/>
      </w:pPr>
      <w:r>
        <w:rPr>
          <w:rFonts w:hint="eastAsia"/>
        </w:rPr>
        <w:t>产品编码</w:t>
      </w:r>
    </w:p>
    <w:p w:rsidR="006164AC" w:rsidRPr="007163EB" w:rsidRDefault="006164AC" w:rsidP="006164AC">
      <w:pPr>
        <w:pStyle w:val="aff7"/>
        <w:rPr>
          <w:rFonts w:hAnsi="宋体" w:hint="eastAsia"/>
        </w:rPr>
      </w:pPr>
      <w:r w:rsidRPr="007163EB">
        <w:rPr>
          <w:rFonts w:hAnsi="宋体" w:hint="eastAsia"/>
        </w:rPr>
        <w:t>中文名称：产品编码</w:t>
      </w:r>
    </w:p>
    <w:p w:rsidR="006164AC" w:rsidRPr="007163EB" w:rsidRDefault="006164AC" w:rsidP="006164AC">
      <w:pPr>
        <w:pStyle w:val="aff7"/>
        <w:rPr>
          <w:rFonts w:hAnsi="宋体" w:hint="eastAsia"/>
        </w:rPr>
      </w:pPr>
      <w:r w:rsidRPr="007163EB">
        <w:rPr>
          <w:rFonts w:hAnsi="宋体" w:hint="eastAsia"/>
        </w:rPr>
        <w:t>英文名称：code for product</w:t>
      </w:r>
    </w:p>
    <w:p w:rsidR="006164AC" w:rsidRPr="007163EB" w:rsidRDefault="006164AC" w:rsidP="006164AC">
      <w:pPr>
        <w:pStyle w:val="aff7"/>
        <w:rPr>
          <w:rFonts w:hAnsi="宋体" w:hint="eastAsia"/>
        </w:rPr>
      </w:pPr>
      <w:r w:rsidRPr="007163EB">
        <w:rPr>
          <w:rFonts w:hAnsi="宋体" w:hint="eastAsia"/>
        </w:rPr>
        <w:t>说明：为便于交易、流通和追溯而为交易产品提供的具有一定编码规则的代码。</w:t>
      </w:r>
    </w:p>
    <w:p w:rsidR="006164AC" w:rsidRPr="007163EB" w:rsidRDefault="006164AC" w:rsidP="006164AC">
      <w:pPr>
        <w:pStyle w:val="aff7"/>
        <w:rPr>
          <w:rFonts w:hAnsi="宋体" w:hint="eastAsia"/>
        </w:rPr>
      </w:pPr>
      <w:r w:rsidRPr="007163EB">
        <w:rPr>
          <w:rFonts w:hAnsi="宋体" w:hint="eastAsia"/>
        </w:rPr>
        <w:t>数据类型及格式：C..50</w:t>
      </w:r>
    </w:p>
    <w:p w:rsidR="00525615" w:rsidRPr="007163EB" w:rsidRDefault="006164AC" w:rsidP="006164AC">
      <w:pPr>
        <w:pStyle w:val="aff7"/>
        <w:rPr>
          <w:rFonts w:hAnsi="宋体"/>
        </w:rPr>
      </w:pPr>
      <w:r w:rsidRPr="007163EB">
        <w:rPr>
          <w:rFonts w:hAnsi="宋体" w:hint="eastAsia"/>
        </w:rPr>
        <w:t>约束/条件：O</w:t>
      </w:r>
      <w:r w:rsidRPr="007163EB">
        <w:rPr>
          <w:rFonts w:hAnsi="宋体"/>
        </w:rPr>
        <w:t xml:space="preserve"> </w:t>
      </w:r>
    </w:p>
    <w:p w:rsidR="00FD2CC6" w:rsidRPr="005C77AB" w:rsidRDefault="00FD2CC6" w:rsidP="00FD2CC6">
      <w:pPr>
        <w:pStyle w:val="a7"/>
        <w:spacing w:before="156" w:after="156"/>
        <w:ind w:left="0"/>
      </w:pPr>
      <w:bookmarkStart w:id="133" w:name="_Toc425842111"/>
      <w:bookmarkStart w:id="134" w:name="_Toc425842102"/>
      <w:r w:rsidRPr="008D5A8B">
        <w:t>颜色</w:t>
      </w:r>
      <w:bookmarkEnd w:id="134"/>
    </w:p>
    <w:p w:rsidR="00FD2CC6" w:rsidRPr="007163EB" w:rsidRDefault="00FD2CC6" w:rsidP="00FD2CC6">
      <w:pPr>
        <w:pStyle w:val="aff7"/>
        <w:rPr>
          <w:rFonts w:hAnsi="宋体"/>
        </w:rPr>
      </w:pPr>
      <w:r w:rsidRPr="007163EB">
        <w:rPr>
          <w:rFonts w:hAnsi="宋体"/>
        </w:rPr>
        <w:t>中文名称：颜色</w:t>
      </w:r>
    </w:p>
    <w:p w:rsidR="00FD2CC6" w:rsidRPr="007163EB" w:rsidRDefault="00FD2CC6" w:rsidP="00FD2CC6">
      <w:pPr>
        <w:pStyle w:val="aff7"/>
        <w:rPr>
          <w:rFonts w:hAnsi="宋体"/>
        </w:rPr>
      </w:pPr>
      <w:r w:rsidRPr="007163EB">
        <w:rPr>
          <w:rFonts w:hAnsi="宋体"/>
        </w:rPr>
        <w:t>英文名称：color</w:t>
      </w:r>
    </w:p>
    <w:p w:rsidR="00FD2CC6" w:rsidRPr="007163EB" w:rsidRDefault="00FD2CC6" w:rsidP="00FD2CC6">
      <w:pPr>
        <w:pStyle w:val="aff7"/>
        <w:rPr>
          <w:rFonts w:hAnsi="宋体"/>
        </w:rPr>
      </w:pPr>
      <w:r w:rsidRPr="007163EB">
        <w:rPr>
          <w:rFonts w:hAnsi="宋体"/>
        </w:rPr>
        <w:t>说明：产品颜色的描述。</w:t>
      </w:r>
    </w:p>
    <w:p w:rsidR="0041650D" w:rsidRPr="007163EB" w:rsidRDefault="0041650D" w:rsidP="0041650D">
      <w:pPr>
        <w:pStyle w:val="aff7"/>
        <w:rPr>
          <w:rFonts w:hAnsi="宋体"/>
        </w:rPr>
      </w:pPr>
      <w:r w:rsidRPr="007163EB">
        <w:rPr>
          <w:rFonts w:hAnsi="宋体"/>
        </w:rPr>
        <w:t>数据类型及格式：C..20</w:t>
      </w:r>
    </w:p>
    <w:p w:rsidR="00FD2CC6" w:rsidRPr="007163EB" w:rsidRDefault="00FD2CC6" w:rsidP="00FD2CC6">
      <w:pPr>
        <w:pStyle w:val="aff7"/>
        <w:rPr>
          <w:rFonts w:hAnsi="宋体"/>
        </w:rPr>
      </w:pPr>
      <w:r w:rsidRPr="007163EB">
        <w:rPr>
          <w:rFonts w:hAnsi="宋体"/>
        </w:rPr>
        <w:t>约束/条件：</w:t>
      </w:r>
      <w:r w:rsidRPr="007163EB">
        <w:rPr>
          <w:rFonts w:hAnsi="宋体" w:hint="eastAsia"/>
        </w:rPr>
        <w:t>O</w:t>
      </w:r>
    </w:p>
    <w:p w:rsidR="00966FB5" w:rsidRPr="00F230C1" w:rsidRDefault="00F230C1" w:rsidP="005663C8">
      <w:pPr>
        <w:pStyle w:val="a7"/>
        <w:spacing w:before="156" w:after="156"/>
        <w:ind w:left="0"/>
      </w:pPr>
      <w:r w:rsidRPr="008D5A8B">
        <w:t>图案</w:t>
      </w:r>
      <w:bookmarkEnd w:id="133"/>
    </w:p>
    <w:p w:rsidR="00966FB5" w:rsidRPr="007163EB" w:rsidRDefault="00966FB5" w:rsidP="00966FB5">
      <w:pPr>
        <w:pStyle w:val="aff7"/>
        <w:rPr>
          <w:rFonts w:hAnsi="宋体"/>
        </w:rPr>
      </w:pPr>
      <w:r w:rsidRPr="007163EB">
        <w:rPr>
          <w:rFonts w:hAnsi="宋体"/>
        </w:rPr>
        <w:t>中文名称：图案</w:t>
      </w:r>
    </w:p>
    <w:p w:rsidR="00966FB5" w:rsidRPr="007163EB" w:rsidRDefault="00966FB5" w:rsidP="00966FB5">
      <w:pPr>
        <w:pStyle w:val="aff7"/>
        <w:rPr>
          <w:rFonts w:hAnsi="宋体"/>
        </w:rPr>
      </w:pPr>
      <w:r w:rsidRPr="007163EB">
        <w:rPr>
          <w:rFonts w:hAnsi="宋体"/>
        </w:rPr>
        <w:t>英文名称：pattern</w:t>
      </w:r>
    </w:p>
    <w:p w:rsidR="008452D5" w:rsidRPr="007163EB" w:rsidRDefault="00966FB5" w:rsidP="00966FB5">
      <w:pPr>
        <w:pStyle w:val="aff7"/>
        <w:rPr>
          <w:rFonts w:hAnsi="宋体"/>
        </w:rPr>
      </w:pPr>
      <w:r w:rsidRPr="007163EB">
        <w:rPr>
          <w:rFonts w:hAnsi="宋体"/>
        </w:rPr>
        <w:lastRenderedPageBreak/>
        <w:t>说明：产品表面花样、颜色、加工效果所表现出的独特的设计及排版</w:t>
      </w:r>
      <w:r w:rsidR="008452D5" w:rsidRPr="007163EB">
        <w:rPr>
          <w:rFonts w:hAnsi="宋体" w:hint="eastAsia"/>
        </w:rPr>
        <w:t>。</w:t>
      </w:r>
    </w:p>
    <w:p w:rsidR="00966FB5" w:rsidRPr="007163EB" w:rsidRDefault="00966FB5" w:rsidP="00832754">
      <w:pPr>
        <w:pStyle w:val="aff7"/>
        <w:rPr>
          <w:rFonts w:hAnsi="宋体"/>
        </w:rPr>
      </w:pPr>
      <w:r w:rsidRPr="007163EB">
        <w:rPr>
          <w:rFonts w:hAnsi="宋体"/>
        </w:rPr>
        <w:t>纯色、卡通形象、鲜花等。</w:t>
      </w:r>
    </w:p>
    <w:p w:rsidR="00966FB5" w:rsidRPr="007163EB" w:rsidRDefault="00966FB5" w:rsidP="00966FB5">
      <w:pPr>
        <w:pStyle w:val="aff7"/>
        <w:rPr>
          <w:rFonts w:hAnsi="宋体"/>
        </w:rPr>
      </w:pPr>
      <w:r w:rsidRPr="007163EB">
        <w:rPr>
          <w:rFonts w:hAnsi="宋体"/>
        </w:rPr>
        <w:t>约束/条件：O</w:t>
      </w:r>
    </w:p>
    <w:p w:rsidR="00966FB5" w:rsidRPr="007163EB" w:rsidRDefault="00966FB5" w:rsidP="00966FB5">
      <w:pPr>
        <w:pStyle w:val="aff7"/>
        <w:rPr>
          <w:rFonts w:hAnsi="宋体"/>
        </w:rPr>
      </w:pPr>
      <w:r w:rsidRPr="007163EB">
        <w:rPr>
          <w:rFonts w:hAnsi="宋体"/>
        </w:rPr>
        <w:t>数据类型及格式：C..200和BY</w:t>
      </w:r>
    </w:p>
    <w:p w:rsidR="00966FB5" w:rsidRPr="007163EB" w:rsidRDefault="00966FB5" w:rsidP="00966FB5">
      <w:pPr>
        <w:pStyle w:val="aff7"/>
        <w:rPr>
          <w:rFonts w:hAnsi="宋体"/>
        </w:rPr>
      </w:pPr>
      <w:r w:rsidRPr="007163EB">
        <w:rPr>
          <w:rFonts w:hAnsi="宋体"/>
        </w:rPr>
        <w:t>同义词：图案类型</w:t>
      </w:r>
    </w:p>
    <w:p w:rsidR="00966FB5" w:rsidRPr="007163EB" w:rsidRDefault="00966FB5" w:rsidP="00525615">
      <w:pPr>
        <w:pStyle w:val="aff7"/>
        <w:rPr>
          <w:rFonts w:hAnsi="宋体"/>
        </w:rPr>
      </w:pPr>
      <w:r w:rsidRPr="007163EB">
        <w:rPr>
          <w:rFonts w:hAnsi="宋体"/>
        </w:rPr>
        <w:t>值域：BY可取GIF、JPEG、PNG等格式</w:t>
      </w:r>
    </w:p>
    <w:p w:rsidR="00525615" w:rsidRPr="00F230C1" w:rsidRDefault="00F230C1" w:rsidP="005663C8">
      <w:pPr>
        <w:pStyle w:val="a7"/>
        <w:spacing w:before="156" w:after="156"/>
        <w:ind w:left="0"/>
      </w:pPr>
      <w:bookmarkStart w:id="135" w:name="_Toc425842112"/>
      <w:r w:rsidRPr="008D5A8B">
        <w:t>风格</w:t>
      </w:r>
      <w:bookmarkEnd w:id="135"/>
    </w:p>
    <w:p w:rsidR="00525615" w:rsidRPr="007163EB" w:rsidRDefault="00525615" w:rsidP="00525615">
      <w:pPr>
        <w:pStyle w:val="aff7"/>
        <w:rPr>
          <w:rFonts w:hAnsi="宋体"/>
        </w:rPr>
      </w:pPr>
      <w:r w:rsidRPr="007163EB">
        <w:rPr>
          <w:rFonts w:hAnsi="宋体"/>
        </w:rPr>
        <w:t>中文名称：风格</w:t>
      </w:r>
    </w:p>
    <w:p w:rsidR="00525615" w:rsidRPr="007163EB" w:rsidRDefault="00525615" w:rsidP="00525615">
      <w:pPr>
        <w:pStyle w:val="aff7"/>
        <w:rPr>
          <w:rFonts w:hAnsi="宋体"/>
        </w:rPr>
      </w:pPr>
      <w:r w:rsidRPr="007163EB">
        <w:rPr>
          <w:rFonts w:hAnsi="宋体"/>
        </w:rPr>
        <w:t>英文名称：style</w:t>
      </w:r>
    </w:p>
    <w:p w:rsidR="008452D5" w:rsidRPr="007163EB" w:rsidRDefault="00525615" w:rsidP="00525615">
      <w:pPr>
        <w:pStyle w:val="aff7"/>
        <w:rPr>
          <w:rFonts w:hAnsi="宋体"/>
        </w:rPr>
      </w:pPr>
      <w:r w:rsidRPr="007163EB">
        <w:rPr>
          <w:rFonts w:hAnsi="宋体"/>
        </w:rPr>
        <w:t>说明：产品在形式和内容方面所显示出来的价值取向、内在品格和艺术特色</w:t>
      </w:r>
      <w:r w:rsidR="008452D5" w:rsidRPr="007163EB">
        <w:rPr>
          <w:rFonts w:hAnsi="宋体" w:hint="eastAsia"/>
        </w:rPr>
        <w:t>。</w:t>
      </w:r>
    </w:p>
    <w:p w:rsidR="00525615" w:rsidRPr="00E31465" w:rsidRDefault="00525615" w:rsidP="00E31465">
      <w:pPr>
        <w:pStyle w:val="a1"/>
      </w:pPr>
      <w:r w:rsidRPr="00E31465">
        <w:t>田园风</w:t>
      </w:r>
      <w:r w:rsidR="003D02C8" w:rsidRPr="00E31465">
        <w:t>、</w:t>
      </w:r>
      <w:r w:rsidR="00E31465">
        <w:t>欧</w:t>
      </w:r>
      <w:r w:rsidRPr="00E31465">
        <w:t>式等。</w:t>
      </w:r>
    </w:p>
    <w:p w:rsidR="00525615" w:rsidRPr="007163EB" w:rsidRDefault="00525615" w:rsidP="00525615">
      <w:pPr>
        <w:pStyle w:val="aff7"/>
        <w:rPr>
          <w:rFonts w:hAnsi="宋体"/>
        </w:rPr>
      </w:pPr>
      <w:r w:rsidRPr="007163EB">
        <w:rPr>
          <w:rFonts w:hAnsi="宋体"/>
        </w:rPr>
        <w:t>约束/条件：O</w:t>
      </w:r>
    </w:p>
    <w:p w:rsidR="00525615" w:rsidRPr="007163EB" w:rsidRDefault="00525615" w:rsidP="00525615">
      <w:pPr>
        <w:pStyle w:val="aff7"/>
        <w:rPr>
          <w:rFonts w:hAnsi="宋体"/>
        </w:rPr>
      </w:pPr>
      <w:r w:rsidRPr="007163EB">
        <w:rPr>
          <w:rFonts w:hAnsi="宋体"/>
        </w:rPr>
        <w:t>数据类型及格式：C..200</w:t>
      </w:r>
    </w:p>
    <w:p w:rsidR="00525615" w:rsidRPr="00F230C1" w:rsidRDefault="00F230C1" w:rsidP="005663C8">
      <w:pPr>
        <w:pStyle w:val="a7"/>
        <w:spacing w:before="156" w:after="156"/>
        <w:ind w:left="0"/>
      </w:pPr>
      <w:bookmarkStart w:id="136" w:name="_Toc425842113"/>
      <w:r w:rsidRPr="008D5A8B">
        <w:t>包装类型</w:t>
      </w:r>
      <w:bookmarkEnd w:id="136"/>
    </w:p>
    <w:p w:rsidR="00525615" w:rsidRPr="007163EB" w:rsidRDefault="00525615" w:rsidP="00525615">
      <w:pPr>
        <w:pStyle w:val="aff7"/>
        <w:rPr>
          <w:rFonts w:hAnsi="宋体"/>
        </w:rPr>
      </w:pPr>
      <w:r w:rsidRPr="007163EB">
        <w:rPr>
          <w:rFonts w:hAnsi="宋体"/>
        </w:rPr>
        <w:t>中文名称：包装类型</w:t>
      </w:r>
    </w:p>
    <w:p w:rsidR="00525615" w:rsidRPr="007163EB" w:rsidRDefault="00525615" w:rsidP="00525615">
      <w:pPr>
        <w:pStyle w:val="aff7"/>
        <w:rPr>
          <w:rFonts w:hAnsi="宋体"/>
        </w:rPr>
      </w:pPr>
      <w:r w:rsidRPr="007163EB">
        <w:rPr>
          <w:rFonts w:hAnsi="宋体"/>
        </w:rPr>
        <w:t>英文名称：packaging type</w:t>
      </w:r>
    </w:p>
    <w:p w:rsidR="008452D5" w:rsidRPr="007163EB" w:rsidRDefault="00AE53BA" w:rsidP="00525615">
      <w:pPr>
        <w:pStyle w:val="aff7"/>
        <w:rPr>
          <w:rFonts w:hAnsi="宋体"/>
        </w:rPr>
      </w:pPr>
      <w:r w:rsidRPr="007163EB">
        <w:rPr>
          <w:rFonts w:hAnsi="宋体"/>
        </w:rPr>
        <w:t>说明：产品外包装的型式</w:t>
      </w:r>
      <w:r w:rsidR="008452D5" w:rsidRPr="007163EB">
        <w:rPr>
          <w:rFonts w:hAnsi="宋体" w:hint="eastAsia"/>
        </w:rPr>
        <w:t>。</w:t>
      </w:r>
    </w:p>
    <w:p w:rsidR="00525615" w:rsidRPr="007163EB" w:rsidRDefault="00AE53BA" w:rsidP="008452D5">
      <w:pPr>
        <w:pStyle w:val="a1"/>
        <w:rPr>
          <w:rFonts w:hAnsi="宋体"/>
        </w:rPr>
      </w:pPr>
      <w:r w:rsidRPr="007163EB">
        <w:rPr>
          <w:rFonts w:hAnsi="宋体"/>
        </w:rPr>
        <w:t>豪华礼盒、简约包装、多层</w:t>
      </w:r>
      <w:r w:rsidR="00525615" w:rsidRPr="007163EB">
        <w:rPr>
          <w:rFonts w:hAnsi="宋体"/>
        </w:rPr>
        <w:t>包装等。</w:t>
      </w:r>
    </w:p>
    <w:p w:rsidR="00E31465" w:rsidRPr="00E31465" w:rsidRDefault="00E31465" w:rsidP="00E31465">
      <w:pPr>
        <w:pStyle w:val="aff7"/>
      </w:pPr>
      <w:r w:rsidRPr="00E31465">
        <w:t>数据类型及格式：C..200</w:t>
      </w:r>
    </w:p>
    <w:p w:rsidR="00525615" w:rsidRPr="007163EB" w:rsidRDefault="00525615" w:rsidP="00525615">
      <w:pPr>
        <w:pStyle w:val="aff7"/>
        <w:rPr>
          <w:rFonts w:hAnsi="宋体"/>
        </w:rPr>
      </w:pPr>
      <w:r w:rsidRPr="007163EB">
        <w:rPr>
          <w:rFonts w:hAnsi="宋体"/>
        </w:rPr>
        <w:lastRenderedPageBreak/>
        <w:t>约束/条件：O</w:t>
      </w:r>
    </w:p>
    <w:p w:rsidR="00525615" w:rsidRPr="007163EB" w:rsidRDefault="00525615" w:rsidP="00525615">
      <w:pPr>
        <w:pStyle w:val="aff7"/>
        <w:rPr>
          <w:rFonts w:hAnsi="宋体"/>
        </w:rPr>
      </w:pPr>
      <w:r w:rsidRPr="007163EB">
        <w:rPr>
          <w:rFonts w:hAnsi="宋体"/>
        </w:rPr>
        <w:t>同义词：包装方式</w:t>
      </w:r>
    </w:p>
    <w:p w:rsidR="00525615" w:rsidRPr="00F230C1" w:rsidRDefault="00F230C1" w:rsidP="005663C8">
      <w:pPr>
        <w:pStyle w:val="a7"/>
        <w:spacing w:before="156" w:after="156"/>
        <w:ind w:left="0"/>
      </w:pPr>
      <w:bookmarkStart w:id="137" w:name="_Toc425842114"/>
      <w:r w:rsidRPr="008D5A8B">
        <w:t>包装内容</w:t>
      </w:r>
      <w:bookmarkEnd w:id="137"/>
    </w:p>
    <w:p w:rsidR="00525615" w:rsidRPr="007163EB" w:rsidRDefault="00525615" w:rsidP="00525615">
      <w:pPr>
        <w:pStyle w:val="aff7"/>
        <w:rPr>
          <w:rFonts w:hAnsi="宋体"/>
        </w:rPr>
      </w:pPr>
      <w:r w:rsidRPr="007163EB">
        <w:rPr>
          <w:rFonts w:hAnsi="宋体"/>
        </w:rPr>
        <w:t>中文名称：包装内容</w:t>
      </w:r>
    </w:p>
    <w:p w:rsidR="00525615" w:rsidRPr="007163EB" w:rsidRDefault="00525615" w:rsidP="00525615">
      <w:pPr>
        <w:pStyle w:val="aff7"/>
        <w:rPr>
          <w:rFonts w:hAnsi="宋体"/>
        </w:rPr>
      </w:pPr>
      <w:r w:rsidRPr="007163EB">
        <w:rPr>
          <w:rFonts w:hAnsi="宋体"/>
        </w:rPr>
        <w:t>英文名称：packaging content</w:t>
      </w:r>
    </w:p>
    <w:p w:rsidR="00525615" w:rsidRPr="007163EB" w:rsidRDefault="00525615" w:rsidP="00525615">
      <w:pPr>
        <w:pStyle w:val="aff7"/>
        <w:rPr>
          <w:rFonts w:hAnsi="宋体"/>
        </w:rPr>
      </w:pPr>
      <w:r w:rsidRPr="007163EB">
        <w:rPr>
          <w:rFonts w:hAnsi="宋体"/>
        </w:rPr>
        <w:t>说明：一个包装内包含的产品的名称、数量、清单等内容。</w:t>
      </w:r>
    </w:p>
    <w:p w:rsidR="00E31465" w:rsidRPr="00E31465" w:rsidRDefault="00E31465" w:rsidP="00E31465">
      <w:pPr>
        <w:pStyle w:val="aff7"/>
        <w:rPr>
          <w:rFonts w:hAnsi="宋体"/>
        </w:rPr>
      </w:pPr>
      <w:r w:rsidRPr="00E31465">
        <w:rPr>
          <w:rFonts w:hAnsi="宋体"/>
        </w:rPr>
        <w:t>数据类型及格式：C..200</w:t>
      </w:r>
    </w:p>
    <w:p w:rsidR="00525615" w:rsidRPr="007163EB" w:rsidRDefault="00525615" w:rsidP="00525615">
      <w:pPr>
        <w:pStyle w:val="aff7"/>
        <w:rPr>
          <w:rFonts w:hAnsi="宋体"/>
        </w:rPr>
      </w:pPr>
      <w:r w:rsidRPr="007163EB">
        <w:rPr>
          <w:rFonts w:hAnsi="宋体"/>
        </w:rPr>
        <w:t>约束/条件：O</w:t>
      </w:r>
    </w:p>
    <w:p w:rsidR="00525615" w:rsidRPr="003E10AE" w:rsidRDefault="003E10AE" w:rsidP="005663C8">
      <w:pPr>
        <w:pStyle w:val="a7"/>
        <w:spacing w:before="156" w:after="156"/>
        <w:ind w:left="0"/>
      </w:pPr>
      <w:bookmarkStart w:id="138" w:name="_Toc425842115"/>
      <w:r w:rsidRPr="008D5A8B">
        <w:t>包装尺寸</w:t>
      </w:r>
      <w:bookmarkEnd w:id="138"/>
    </w:p>
    <w:p w:rsidR="00525615" w:rsidRPr="007163EB" w:rsidRDefault="00525615" w:rsidP="00525615">
      <w:pPr>
        <w:pStyle w:val="aff7"/>
        <w:rPr>
          <w:rFonts w:hAnsi="宋体"/>
        </w:rPr>
      </w:pPr>
      <w:r w:rsidRPr="007163EB">
        <w:rPr>
          <w:rFonts w:hAnsi="宋体"/>
        </w:rPr>
        <w:t>中文名称：包装尺寸</w:t>
      </w:r>
    </w:p>
    <w:p w:rsidR="00525615" w:rsidRPr="007163EB" w:rsidRDefault="00525615" w:rsidP="00525615">
      <w:pPr>
        <w:pStyle w:val="aff7"/>
        <w:rPr>
          <w:rFonts w:hAnsi="宋体"/>
        </w:rPr>
      </w:pPr>
      <w:r w:rsidRPr="007163EB">
        <w:rPr>
          <w:rFonts w:hAnsi="宋体"/>
        </w:rPr>
        <w:t>英文名称：packaging dimension</w:t>
      </w:r>
    </w:p>
    <w:p w:rsidR="00525615" w:rsidRPr="007163EB" w:rsidRDefault="00525615" w:rsidP="00525615">
      <w:pPr>
        <w:pStyle w:val="aff7"/>
        <w:rPr>
          <w:rFonts w:hAnsi="宋体"/>
        </w:rPr>
      </w:pPr>
      <w:r w:rsidRPr="007163EB">
        <w:rPr>
          <w:rFonts w:hAnsi="宋体"/>
        </w:rPr>
        <w:t>说明：产品外包装的尺寸，</w:t>
      </w:r>
      <w:r w:rsidR="001F42E6" w:rsidRPr="007163EB">
        <w:rPr>
          <w:rFonts w:hAnsi="宋体" w:hint="eastAsia"/>
        </w:rPr>
        <w:t>一般用</w:t>
      </w:r>
      <w:r w:rsidRPr="007163EB">
        <w:rPr>
          <w:rFonts w:hAnsi="宋体"/>
        </w:rPr>
        <w:t>长×宽×高</w:t>
      </w:r>
      <w:r w:rsidR="001F42E6" w:rsidRPr="007163EB">
        <w:rPr>
          <w:rFonts w:hAnsi="宋体" w:hint="eastAsia"/>
        </w:rPr>
        <w:t>表示</w:t>
      </w:r>
      <w:r w:rsidRPr="007163EB">
        <w:rPr>
          <w:rFonts w:hAnsi="宋体"/>
        </w:rPr>
        <w:t>。</w:t>
      </w:r>
    </w:p>
    <w:p w:rsidR="00E31465" w:rsidRPr="00E31465" w:rsidRDefault="00E31465" w:rsidP="00E31465">
      <w:pPr>
        <w:pStyle w:val="aff7"/>
        <w:rPr>
          <w:rFonts w:hAnsi="宋体"/>
        </w:rPr>
      </w:pPr>
      <w:r w:rsidRPr="00E31465">
        <w:rPr>
          <w:rFonts w:hAnsi="宋体"/>
        </w:rPr>
        <w:t>数据类型及格式：C..50</w:t>
      </w:r>
    </w:p>
    <w:p w:rsidR="00525615" w:rsidRDefault="00525615" w:rsidP="00525615">
      <w:pPr>
        <w:pStyle w:val="aff7"/>
        <w:rPr>
          <w:rFonts w:hAnsi="宋体"/>
        </w:rPr>
      </w:pPr>
      <w:r w:rsidRPr="007163EB">
        <w:rPr>
          <w:rFonts w:hAnsi="宋体"/>
        </w:rPr>
        <w:t>约束/条件：O</w:t>
      </w:r>
    </w:p>
    <w:p w:rsidR="00EB2F81" w:rsidRPr="007163EB" w:rsidRDefault="00EB2F81" w:rsidP="00EB2F81">
      <w:pPr>
        <w:pStyle w:val="aff7"/>
        <w:rPr>
          <w:rFonts w:hAnsi="宋体" w:hint="eastAsia"/>
        </w:rPr>
      </w:pPr>
      <w:r>
        <w:rPr>
          <w:rFonts w:hAnsi="宋体"/>
        </w:rPr>
        <w:t>计量单位：cm</w:t>
      </w:r>
    </w:p>
    <w:p w:rsidR="00525615" w:rsidRPr="003E10AE" w:rsidRDefault="003E10AE" w:rsidP="005663C8">
      <w:pPr>
        <w:pStyle w:val="a7"/>
        <w:spacing w:before="156" w:after="156"/>
        <w:ind w:left="0"/>
      </w:pPr>
      <w:bookmarkStart w:id="139" w:name="_Toc425842116"/>
      <w:r w:rsidRPr="008D5A8B">
        <w:t>毛重</w:t>
      </w:r>
      <w:bookmarkEnd w:id="139"/>
    </w:p>
    <w:p w:rsidR="00C4724E" w:rsidRPr="007163EB" w:rsidRDefault="00C4724E" w:rsidP="00C4724E">
      <w:pPr>
        <w:pStyle w:val="aff7"/>
        <w:rPr>
          <w:rFonts w:hAnsi="宋体"/>
        </w:rPr>
      </w:pPr>
      <w:r w:rsidRPr="007163EB">
        <w:rPr>
          <w:rFonts w:hAnsi="宋体"/>
        </w:rPr>
        <w:t>中文名称：毛重</w:t>
      </w:r>
    </w:p>
    <w:p w:rsidR="00C4724E" w:rsidRPr="007163EB" w:rsidRDefault="00C4724E" w:rsidP="00C4724E">
      <w:pPr>
        <w:pStyle w:val="aff7"/>
        <w:rPr>
          <w:rFonts w:hAnsi="宋体"/>
        </w:rPr>
      </w:pPr>
      <w:r w:rsidRPr="007163EB">
        <w:rPr>
          <w:rFonts w:hAnsi="宋体"/>
        </w:rPr>
        <w:t>英文名称：gross weightn</w:t>
      </w:r>
    </w:p>
    <w:p w:rsidR="00C4724E" w:rsidRPr="007163EB" w:rsidRDefault="0093523D" w:rsidP="00C4724E">
      <w:pPr>
        <w:pStyle w:val="aff7"/>
        <w:rPr>
          <w:rFonts w:hAnsi="宋体"/>
        </w:rPr>
      </w:pPr>
      <w:r w:rsidRPr="007163EB">
        <w:rPr>
          <w:rFonts w:hAnsi="宋体"/>
        </w:rPr>
        <w:t>说明：</w:t>
      </w:r>
      <w:r w:rsidR="00C4724E" w:rsidRPr="007163EB">
        <w:rPr>
          <w:rFonts w:hAnsi="宋体"/>
        </w:rPr>
        <w:t>产品本身的重量加包装物的重量。</w:t>
      </w:r>
    </w:p>
    <w:p w:rsidR="00E31465" w:rsidRPr="00E31465" w:rsidRDefault="00E31465" w:rsidP="00E31465">
      <w:pPr>
        <w:pStyle w:val="aff7"/>
        <w:rPr>
          <w:rFonts w:hAnsi="宋体"/>
        </w:rPr>
      </w:pPr>
      <w:r w:rsidRPr="00E31465">
        <w:rPr>
          <w:rFonts w:hAnsi="宋体"/>
        </w:rPr>
        <w:lastRenderedPageBreak/>
        <w:t>数据类型及格式：N..6,2</w:t>
      </w:r>
    </w:p>
    <w:p w:rsidR="00C4724E" w:rsidRPr="007163EB" w:rsidRDefault="00C4724E" w:rsidP="00C4724E">
      <w:pPr>
        <w:pStyle w:val="aff7"/>
        <w:rPr>
          <w:rFonts w:hAnsi="宋体"/>
        </w:rPr>
      </w:pPr>
      <w:r w:rsidRPr="007163EB">
        <w:rPr>
          <w:rFonts w:hAnsi="宋体"/>
        </w:rPr>
        <w:t>约束/条件：O</w:t>
      </w:r>
    </w:p>
    <w:p w:rsidR="00C4724E" w:rsidRPr="007163EB" w:rsidRDefault="00C4724E" w:rsidP="00C4724E">
      <w:pPr>
        <w:pStyle w:val="aff7"/>
        <w:rPr>
          <w:rFonts w:hAnsi="宋体"/>
        </w:rPr>
      </w:pPr>
      <w:r w:rsidRPr="007163EB">
        <w:rPr>
          <w:rFonts w:hAnsi="宋体"/>
        </w:rPr>
        <w:t>计量单位：g或kg</w:t>
      </w:r>
    </w:p>
    <w:p w:rsidR="00751DFC" w:rsidRPr="00410585" w:rsidRDefault="00751DFC" w:rsidP="00751DFC">
      <w:pPr>
        <w:pStyle w:val="a7"/>
        <w:spacing w:before="156" w:after="156"/>
        <w:ind w:left="0"/>
        <w:rPr>
          <w:rFonts w:hint="eastAsia"/>
        </w:rPr>
      </w:pPr>
      <w:bookmarkStart w:id="140" w:name="_Toc425842117"/>
      <w:r w:rsidRPr="00410585">
        <w:rPr>
          <w:rFonts w:hint="eastAsia"/>
        </w:rPr>
        <w:t>生产日期</w:t>
      </w:r>
      <w:bookmarkEnd w:id="140"/>
    </w:p>
    <w:p w:rsidR="00751DFC" w:rsidRPr="007163EB" w:rsidRDefault="00751DFC" w:rsidP="00751DFC">
      <w:pPr>
        <w:pStyle w:val="aff7"/>
        <w:rPr>
          <w:rFonts w:hAnsi="宋体" w:hint="eastAsia"/>
        </w:rPr>
      </w:pPr>
      <w:r w:rsidRPr="007163EB">
        <w:rPr>
          <w:rFonts w:hAnsi="宋体" w:hint="eastAsia"/>
        </w:rPr>
        <w:t>中文名称:生产日期</w:t>
      </w:r>
    </w:p>
    <w:p w:rsidR="00751DFC" w:rsidRPr="007163EB" w:rsidRDefault="00751DFC" w:rsidP="00751DFC">
      <w:pPr>
        <w:pStyle w:val="aff7"/>
        <w:rPr>
          <w:rFonts w:hAnsi="宋体" w:hint="eastAsia"/>
        </w:rPr>
      </w:pPr>
      <w:r w:rsidRPr="007163EB">
        <w:rPr>
          <w:rFonts w:hAnsi="宋体" w:hint="eastAsia"/>
        </w:rPr>
        <w:t>英文名称:date of production</w:t>
      </w:r>
    </w:p>
    <w:p w:rsidR="00751DFC" w:rsidRPr="007163EB" w:rsidRDefault="00751DFC" w:rsidP="00751DFC">
      <w:pPr>
        <w:pStyle w:val="aff7"/>
        <w:rPr>
          <w:rFonts w:hAnsi="宋体" w:hint="eastAsia"/>
        </w:rPr>
      </w:pPr>
      <w:r w:rsidRPr="007163EB">
        <w:rPr>
          <w:rFonts w:hAnsi="宋体" w:hint="eastAsia"/>
        </w:rPr>
        <w:t>说明:</w:t>
      </w:r>
      <w:r w:rsidR="00206D24" w:rsidRPr="007163EB">
        <w:rPr>
          <w:rFonts w:hAnsi="宋体" w:hint="eastAsia"/>
        </w:rPr>
        <w:t xml:space="preserve"> </w:t>
      </w:r>
      <w:r w:rsidR="005B590D" w:rsidRPr="007163EB">
        <w:rPr>
          <w:rFonts w:hAnsi="宋体" w:hint="eastAsia"/>
        </w:rPr>
        <w:t>生产</w:t>
      </w:r>
      <w:r w:rsidR="00206D24" w:rsidRPr="007163EB">
        <w:rPr>
          <w:rFonts w:hAnsi="宋体" w:hint="eastAsia"/>
        </w:rPr>
        <w:t>产品</w:t>
      </w:r>
      <w:r w:rsidRPr="007163EB">
        <w:rPr>
          <w:rFonts w:hAnsi="宋体" w:hint="eastAsia"/>
        </w:rPr>
        <w:t>的日期。</w:t>
      </w:r>
    </w:p>
    <w:p w:rsidR="00751DFC" w:rsidRPr="007163EB" w:rsidRDefault="00751DFC" w:rsidP="00751DFC">
      <w:pPr>
        <w:pStyle w:val="aff7"/>
        <w:rPr>
          <w:rFonts w:hAnsi="宋体" w:hint="eastAsia"/>
        </w:rPr>
      </w:pPr>
      <w:r w:rsidRPr="007163EB">
        <w:rPr>
          <w:rFonts w:hAnsi="宋体" w:hint="eastAsia"/>
        </w:rPr>
        <w:t>数据类型及格式:YYYYMMDD</w:t>
      </w:r>
    </w:p>
    <w:p w:rsidR="00751DFC" w:rsidRPr="007163EB" w:rsidRDefault="00751DFC" w:rsidP="00751DFC">
      <w:pPr>
        <w:pStyle w:val="aff7"/>
        <w:rPr>
          <w:rFonts w:hAnsi="宋体" w:hint="eastAsia"/>
        </w:rPr>
      </w:pPr>
      <w:r w:rsidRPr="007163EB">
        <w:rPr>
          <w:rFonts w:hAnsi="宋体" w:hint="eastAsia"/>
        </w:rPr>
        <w:t>约束条件:</w:t>
      </w:r>
      <w:r w:rsidR="00206D24" w:rsidRPr="007163EB">
        <w:rPr>
          <w:rFonts w:hAnsi="宋体" w:hint="eastAsia"/>
        </w:rPr>
        <w:t>O</w:t>
      </w:r>
    </w:p>
    <w:p w:rsidR="00751DFC" w:rsidRPr="007163EB" w:rsidRDefault="00751DFC" w:rsidP="00751DFC">
      <w:pPr>
        <w:pStyle w:val="aff7"/>
        <w:rPr>
          <w:rFonts w:hAnsi="宋体" w:hint="eastAsia"/>
        </w:rPr>
      </w:pPr>
      <w:r w:rsidRPr="007163EB">
        <w:rPr>
          <w:rFonts w:hAnsi="宋体" w:hint="eastAsia"/>
        </w:rPr>
        <w:t>值域:采用GB/T 7408中的日期表示方式</w:t>
      </w:r>
      <w:r w:rsidR="008452D5" w:rsidRPr="007163EB">
        <w:rPr>
          <w:rFonts w:hAnsi="宋体" w:hint="eastAsia"/>
        </w:rPr>
        <w:t>。</w:t>
      </w:r>
    </w:p>
    <w:p w:rsidR="00751DFC" w:rsidRPr="003B1A7A" w:rsidRDefault="00751DFC" w:rsidP="00751DFC">
      <w:pPr>
        <w:pStyle w:val="a7"/>
        <w:spacing w:before="156" w:after="156"/>
        <w:ind w:left="0"/>
        <w:rPr>
          <w:rFonts w:hint="eastAsia"/>
        </w:rPr>
      </w:pPr>
      <w:bookmarkStart w:id="141" w:name="_Toc425842118"/>
      <w:r>
        <w:rPr>
          <w:rFonts w:hint="eastAsia"/>
        </w:rPr>
        <w:t>保质期</w:t>
      </w:r>
      <w:bookmarkEnd w:id="141"/>
    </w:p>
    <w:p w:rsidR="00751DFC" w:rsidRPr="007163EB" w:rsidRDefault="00751DFC" w:rsidP="00751DFC">
      <w:pPr>
        <w:pStyle w:val="aff7"/>
        <w:rPr>
          <w:rFonts w:hAnsi="宋体" w:hint="eastAsia"/>
        </w:rPr>
      </w:pPr>
      <w:r w:rsidRPr="007163EB">
        <w:rPr>
          <w:rFonts w:hAnsi="宋体" w:hint="eastAsia"/>
        </w:rPr>
        <w:t>中文名称:保质期</w:t>
      </w:r>
    </w:p>
    <w:p w:rsidR="00751DFC" w:rsidRPr="007163EB" w:rsidRDefault="00751DFC" w:rsidP="00751DFC">
      <w:pPr>
        <w:pStyle w:val="aff7"/>
        <w:rPr>
          <w:rFonts w:hAnsi="宋体" w:hint="eastAsia"/>
        </w:rPr>
      </w:pPr>
      <w:r w:rsidRPr="007163EB">
        <w:rPr>
          <w:rFonts w:hAnsi="宋体" w:hint="eastAsia"/>
        </w:rPr>
        <w:t>英文名称:quality guarantee period</w:t>
      </w:r>
    </w:p>
    <w:p w:rsidR="00751DFC" w:rsidRPr="007163EB" w:rsidRDefault="00751DFC" w:rsidP="00751DFC">
      <w:pPr>
        <w:pStyle w:val="aff7"/>
        <w:rPr>
          <w:rFonts w:hAnsi="宋体" w:hint="eastAsia"/>
        </w:rPr>
      </w:pPr>
      <w:r w:rsidRPr="007163EB">
        <w:rPr>
          <w:rFonts w:hAnsi="宋体" w:hint="eastAsia"/>
        </w:rPr>
        <w:t>说明:</w:t>
      </w:r>
      <w:r w:rsidR="00211CD3">
        <w:rPr>
          <w:rFonts w:hAnsi="宋体" w:hint="eastAsia"/>
        </w:rPr>
        <w:t>家装建材</w:t>
      </w:r>
      <w:r w:rsidRPr="007163EB">
        <w:rPr>
          <w:rFonts w:hAnsi="宋体" w:hint="eastAsia"/>
        </w:rPr>
        <w:t>可以安全使用的期限。</w:t>
      </w:r>
    </w:p>
    <w:p w:rsidR="00751DFC" w:rsidRPr="007163EB" w:rsidRDefault="00751DFC" w:rsidP="00751DFC">
      <w:pPr>
        <w:pStyle w:val="aff7"/>
        <w:rPr>
          <w:rFonts w:hAnsi="宋体" w:hint="eastAsia"/>
        </w:rPr>
      </w:pPr>
      <w:r w:rsidRPr="007163EB">
        <w:rPr>
          <w:rFonts w:hAnsi="宋体" w:hint="eastAsia"/>
        </w:rPr>
        <w:t>数据类型及格式:</w:t>
      </w:r>
      <w:r w:rsidR="00C93DE4" w:rsidRPr="007163EB">
        <w:rPr>
          <w:rFonts w:hAnsi="宋体" w:hint="eastAsia"/>
        </w:rPr>
        <w:t>C..</w:t>
      </w:r>
      <w:r w:rsidR="00D74FB9" w:rsidRPr="007163EB">
        <w:rPr>
          <w:rFonts w:hAnsi="宋体" w:hint="eastAsia"/>
        </w:rPr>
        <w:t>2</w:t>
      </w:r>
      <w:r w:rsidR="00C93DE4" w:rsidRPr="007163EB">
        <w:rPr>
          <w:rFonts w:hAnsi="宋体" w:hint="eastAsia"/>
        </w:rPr>
        <w:t>0</w:t>
      </w:r>
    </w:p>
    <w:p w:rsidR="00751DFC" w:rsidRPr="007163EB" w:rsidRDefault="00751DFC" w:rsidP="00751DFC">
      <w:pPr>
        <w:pStyle w:val="aff7"/>
        <w:rPr>
          <w:rFonts w:hAnsi="宋体" w:hint="eastAsia"/>
        </w:rPr>
      </w:pPr>
      <w:r w:rsidRPr="007163EB">
        <w:rPr>
          <w:rFonts w:hAnsi="宋体" w:hint="eastAsia"/>
        </w:rPr>
        <w:t>约束条件:</w:t>
      </w:r>
      <w:r w:rsidR="0093523D" w:rsidRPr="007163EB">
        <w:rPr>
          <w:rFonts w:hAnsi="宋体" w:hint="eastAsia"/>
        </w:rPr>
        <w:t>O</w:t>
      </w:r>
    </w:p>
    <w:p w:rsidR="00751DFC" w:rsidRPr="007163EB" w:rsidRDefault="00751DFC" w:rsidP="00751DFC">
      <w:pPr>
        <w:pStyle w:val="aff7"/>
        <w:rPr>
          <w:rFonts w:hAnsi="宋体" w:hint="eastAsia"/>
        </w:rPr>
      </w:pPr>
      <w:r w:rsidRPr="007163EB">
        <w:rPr>
          <w:rFonts w:hAnsi="宋体" w:hint="eastAsia"/>
        </w:rPr>
        <w:t>计量单位:年</w:t>
      </w:r>
      <w:r w:rsidR="005D7758" w:rsidRPr="007163EB">
        <w:rPr>
          <w:rFonts w:hAnsi="宋体" w:hint="eastAsia"/>
        </w:rPr>
        <w:t>或月</w:t>
      </w:r>
    </w:p>
    <w:p w:rsidR="00751DFC" w:rsidRPr="003B1A7A" w:rsidRDefault="00751DFC" w:rsidP="00751DFC">
      <w:pPr>
        <w:pStyle w:val="a7"/>
        <w:spacing w:before="156" w:after="156"/>
        <w:ind w:left="0"/>
        <w:rPr>
          <w:rFonts w:hint="eastAsia"/>
        </w:rPr>
      </w:pPr>
      <w:bookmarkStart w:id="142" w:name="_Toc425842119"/>
      <w:r>
        <w:rPr>
          <w:rFonts w:hint="eastAsia"/>
        </w:rPr>
        <w:t>贮存方式</w:t>
      </w:r>
      <w:bookmarkEnd w:id="142"/>
    </w:p>
    <w:p w:rsidR="00751DFC" w:rsidRPr="007163EB" w:rsidRDefault="00751DFC" w:rsidP="00751DFC">
      <w:pPr>
        <w:pStyle w:val="aff7"/>
        <w:rPr>
          <w:rFonts w:hAnsi="宋体" w:hint="eastAsia"/>
        </w:rPr>
      </w:pPr>
      <w:r w:rsidRPr="007163EB">
        <w:rPr>
          <w:rFonts w:hAnsi="宋体" w:hint="eastAsia"/>
        </w:rPr>
        <w:t>中文名称:贮存方式</w:t>
      </w:r>
    </w:p>
    <w:p w:rsidR="00751DFC" w:rsidRPr="007163EB" w:rsidRDefault="00751DFC" w:rsidP="00751DFC">
      <w:pPr>
        <w:pStyle w:val="aff7"/>
        <w:rPr>
          <w:rFonts w:hAnsi="宋体" w:hint="eastAsia"/>
        </w:rPr>
      </w:pPr>
      <w:r w:rsidRPr="007163EB">
        <w:rPr>
          <w:rFonts w:hAnsi="宋体" w:hint="eastAsia"/>
        </w:rPr>
        <w:lastRenderedPageBreak/>
        <w:t>英文名称:storage mode</w:t>
      </w:r>
    </w:p>
    <w:p w:rsidR="00751DFC" w:rsidRPr="007163EB" w:rsidRDefault="00751DFC" w:rsidP="00751DFC">
      <w:pPr>
        <w:pStyle w:val="aff7"/>
        <w:rPr>
          <w:rFonts w:hAnsi="宋体" w:hint="eastAsia"/>
        </w:rPr>
      </w:pPr>
      <w:r w:rsidRPr="007163EB">
        <w:rPr>
          <w:rFonts w:hAnsi="宋体" w:hint="eastAsia"/>
        </w:rPr>
        <w:t>说明:为</w:t>
      </w:r>
      <w:r w:rsidR="00F83E26" w:rsidRPr="007163EB">
        <w:rPr>
          <w:rFonts w:hAnsi="宋体" w:hint="eastAsia"/>
        </w:rPr>
        <w:t>保证</w:t>
      </w:r>
      <w:r w:rsidR="00211CD3">
        <w:rPr>
          <w:rFonts w:hAnsi="宋体" w:hint="eastAsia"/>
        </w:rPr>
        <w:t>家装建材</w:t>
      </w:r>
      <w:r w:rsidRPr="007163EB">
        <w:rPr>
          <w:rFonts w:hAnsi="宋体" w:hint="eastAsia"/>
        </w:rPr>
        <w:t>的正常使用所采取的贮存的方式。</w:t>
      </w:r>
    </w:p>
    <w:p w:rsidR="00751DFC" w:rsidRPr="007163EB" w:rsidRDefault="00751DFC" w:rsidP="00751DFC">
      <w:pPr>
        <w:pStyle w:val="aff7"/>
        <w:rPr>
          <w:rFonts w:hAnsi="宋体" w:hint="eastAsia"/>
        </w:rPr>
      </w:pPr>
      <w:r w:rsidRPr="007163EB">
        <w:rPr>
          <w:rFonts w:hAnsi="宋体" w:hint="eastAsia"/>
        </w:rPr>
        <w:t>数据类型及格式:C..100</w:t>
      </w:r>
    </w:p>
    <w:p w:rsidR="00751DFC" w:rsidRPr="007163EB" w:rsidRDefault="00751DFC" w:rsidP="00751DFC">
      <w:pPr>
        <w:pStyle w:val="aff7"/>
        <w:rPr>
          <w:rFonts w:hAnsi="宋体" w:hint="eastAsia"/>
        </w:rPr>
      </w:pPr>
      <w:r w:rsidRPr="007163EB">
        <w:rPr>
          <w:rFonts w:hAnsi="宋体" w:hint="eastAsia"/>
        </w:rPr>
        <w:t>约束条件:</w:t>
      </w:r>
      <w:r w:rsidR="00C054FE" w:rsidRPr="007163EB">
        <w:rPr>
          <w:rFonts w:hAnsi="宋体" w:hint="eastAsia"/>
        </w:rPr>
        <w:t>O</w:t>
      </w:r>
    </w:p>
    <w:p w:rsidR="00C4724E" w:rsidRPr="003E10AE" w:rsidRDefault="003E10AE" w:rsidP="005663C8">
      <w:pPr>
        <w:pStyle w:val="a7"/>
        <w:spacing w:before="156" w:after="156"/>
        <w:ind w:left="0"/>
      </w:pPr>
      <w:bookmarkStart w:id="143" w:name="_Toc425842125"/>
      <w:r w:rsidRPr="008D5A8B">
        <w:t>适用范围</w:t>
      </w:r>
      <w:bookmarkEnd w:id="143"/>
    </w:p>
    <w:p w:rsidR="00525615" w:rsidRPr="007163EB" w:rsidRDefault="00525615" w:rsidP="00525615">
      <w:pPr>
        <w:pStyle w:val="aff7"/>
        <w:rPr>
          <w:rFonts w:hAnsi="宋体"/>
        </w:rPr>
      </w:pPr>
      <w:r w:rsidRPr="007163EB">
        <w:rPr>
          <w:rFonts w:hAnsi="宋体"/>
        </w:rPr>
        <w:t>中文名称：适用范围</w:t>
      </w:r>
    </w:p>
    <w:p w:rsidR="00525615" w:rsidRPr="007163EB" w:rsidRDefault="00525615" w:rsidP="00525615">
      <w:pPr>
        <w:pStyle w:val="aff7"/>
        <w:rPr>
          <w:rFonts w:hAnsi="宋体"/>
        </w:rPr>
      </w:pPr>
      <w:r w:rsidRPr="007163EB">
        <w:rPr>
          <w:rFonts w:hAnsi="宋体"/>
        </w:rPr>
        <w:t>英文名称：applicable range</w:t>
      </w:r>
    </w:p>
    <w:p w:rsidR="00525615" w:rsidRPr="007163EB" w:rsidRDefault="00525615" w:rsidP="00525615">
      <w:pPr>
        <w:pStyle w:val="aff7"/>
        <w:rPr>
          <w:rFonts w:hAnsi="宋体"/>
        </w:rPr>
      </w:pPr>
      <w:r w:rsidRPr="007163EB">
        <w:rPr>
          <w:rFonts w:hAnsi="宋体"/>
        </w:rPr>
        <w:t>说明：产品适用的空间、对象。</w:t>
      </w:r>
    </w:p>
    <w:p w:rsidR="003D02C8" w:rsidRPr="003D02C8" w:rsidRDefault="003D02C8" w:rsidP="003D02C8">
      <w:pPr>
        <w:pStyle w:val="aff7"/>
        <w:rPr>
          <w:rFonts w:hAnsi="宋体"/>
        </w:rPr>
      </w:pPr>
      <w:r w:rsidRPr="003D02C8">
        <w:rPr>
          <w:rFonts w:hAnsi="宋体"/>
        </w:rPr>
        <w:t>数据类型及格式：C..200</w:t>
      </w:r>
    </w:p>
    <w:p w:rsidR="00525615" w:rsidRPr="007163EB" w:rsidRDefault="00525615" w:rsidP="00525615">
      <w:pPr>
        <w:pStyle w:val="aff7"/>
        <w:rPr>
          <w:rFonts w:hAnsi="宋体"/>
        </w:rPr>
      </w:pPr>
      <w:r w:rsidRPr="007163EB">
        <w:rPr>
          <w:rFonts w:hAnsi="宋体"/>
        </w:rPr>
        <w:t>约束/条件：O</w:t>
      </w:r>
    </w:p>
    <w:p w:rsidR="00525615" w:rsidRPr="007163EB" w:rsidRDefault="00525615" w:rsidP="00525615">
      <w:pPr>
        <w:pStyle w:val="aff7"/>
        <w:rPr>
          <w:rFonts w:hAnsi="宋体"/>
        </w:rPr>
      </w:pPr>
      <w:r w:rsidRPr="007163EB">
        <w:rPr>
          <w:rFonts w:hAnsi="宋体"/>
        </w:rPr>
        <w:t>同义词：适用对象</w:t>
      </w:r>
    </w:p>
    <w:p w:rsidR="00525615" w:rsidRPr="003E10AE" w:rsidRDefault="003E10AE" w:rsidP="005663C8">
      <w:pPr>
        <w:pStyle w:val="a7"/>
        <w:spacing w:before="156" w:after="156"/>
        <w:ind w:left="0"/>
      </w:pPr>
      <w:bookmarkStart w:id="144" w:name="_Toc425842126"/>
      <w:r w:rsidRPr="008D5A8B">
        <w:t>适用人群</w:t>
      </w:r>
      <w:bookmarkEnd w:id="144"/>
    </w:p>
    <w:p w:rsidR="00525615" w:rsidRPr="007163EB" w:rsidRDefault="00525615" w:rsidP="00525615">
      <w:pPr>
        <w:pStyle w:val="aff7"/>
        <w:rPr>
          <w:rFonts w:hAnsi="宋体"/>
        </w:rPr>
      </w:pPr>
      <w:r w:rsidRPr="007163EB">
        <w:rPr>
          <w:rFonts w:hAnsi="宋体"/>
        </w:rPr>
        <w:t>中文名称：适用人群</w:t>
      </w:r>
    </w:p>
    <w:p w:rsidR="00525615" w:rsidRPr="007163EB" w:rsidRDefault="00525615" w:rsidP="00525615">
      <w:pPr>
        <w:pStyle w:val="aff7"/>
        <w:rPr>
          <w:rFonts w:hAnsi="宋体"/>
        </w:rPr>
      </w:pPr>
      <w:r w:rsidRPr="007163EB">
        <w:rPr>
          <w:rFonts w:hAnsi="宋体"/>
        </w:rPr>
        <w:t>英文名称：applicable people</w:t>
      </w:r>
    </w:p>
    <w:p w:rsidR="00525615" w:rsidRPr="007163EB" w:rsidRDefault="00525615" w:rsidP="00525615">
      <w:pPr>
        <w:pStyle w:val="aff7"/>
        <w:rPr>
          <w:rFonts w:hAnsi="宋体"/>
        </w:rPr>
      </w:pPr>
      <w:r w:rsidRPr="007163EB">
        <w:rPr>
          <w:rFonts w:hAnsi="宋体"/>
        </w:rPr>
        <w:t>说明：适合使用某产品的特定人群。</w:t>
      </w:r>
    </w:p>
    <w:p w:rsidR="003D02C8" w:rsidRPr="003D02C8" w:rsidRDefault="003D02C8" w:rsidP="003D02C8">
      <w:pPr>
        <w:pStyle w:val="aff7"/>
        <w:rPr>
          <w:rFonts w:hAnsi="宋体"/>
        </w:rPr>
      </w:pPr>
      <w:r w:rsidRPr="003D02C8">
        <w:rPr>
          <w:rFonts w:hAnsi="宋体"/>
        </w:rPr>
        <w:t>数据类型及格式：C..20</w:t>
      </w:r>
      <w:r w:rsidRPr="003D02C8">
        <w:rPr>
          <w:rFonts w:hAnsi="宋体" w:hint="eastAsia"/>
        </w:rPr>
        <w:t>0</w:t>
      </w:r>
    </w:p>
    <w:p w:rsidR="00525615" w:rsidRPr="007163EB" w:rsidRDefault="00525615" w:rsidP="00525615">
      <w:pPr>
        <w:pStyle w:val="aff7"/>
        <w:rPr>
          <w:rFonts w:hAnsi="宋体"/>
        </w:rPr>
      </w:pPr>
      <w:r w:rsidRPr="007163EB">
        <w:rPr>
          <w:rFonts w:hAnsi="宋体"/>
        </w:rPr>
        <w:t>约束/条件：O</w:t>
      </w:r>
    </w:p>
    <w:p w:rsidR="00525615" w:rsidRPr="003E10AE" w:rsidRDefault="003E10AE" w:rsidP="005663C8">
      <w:pPr>
        <w:pStyle w:val="a7"/>
        <w:spacing w:before="156" w:after="156"/>
        <w:ind w:left="0"/>
      </w:pPr>
      <w:bookmarkStart w:id="145" w:name="_Toc425842127"/>
      <w:r w:rsidRPr="008D5A8B">
        <w:t>使用说明</w:t>
      </w:r>
      <w:bookmarkEnd w:id="145"/>
    </w:p>
    <w:p w:rsidR="00525615" w:rsidRPr="007163EB" w:rsidRDefault="00525615" w:rsidP="00525615">
      <w:pPr>
        <w:pStyle w:val="aff7"/>
        <w:rPr>
          <w:rFonts w:hAnsi="宋体"/>
        </w:rPr>
      </w:pPr>
      <w:r w:rsidRPr="007163EB">
        <w:rPr>
          <w:rFonts w:hAnsi="宋体"/>
        </w:rPr>
        <w:t>中文名称：使用说明</w:t>
      </w:r>
    </w:p>
    <w:p w:rsidR="00525615" w:rsidRPr="007163EB" w:rsidRDefault="00525615" w:rsidP="00525615">
      <w:pPr>
        <w:pStyle w:val="aff7"/>
        <w:rPr>
          <w:rFonts w:hAnsi="宋体"/>
        </w:rPr>
      </w:pPr>
      <w:r w:rsidRPr="007163EB">
        <w:rPr>
          <w:rFonts w:hAnsi="宋体"/>
        </w:rPr>
        <w:lastRenderedPageBreak/>
        <w:t>英文名称：instruction</w:t>
      </w:r>
    </w:p>
    <w:p w:rsidR="00525615" w:rsidRPr="007163EB" w:rsidRDefault="00525615" w:rsidP="00525615">
      <w:pPr>
        <w:pStyle w:val="aff7"/>
        <w:rPr>
          <w:rFonts w:hAnsi="宋体"/>
        </w:rPr>
      </w:pPr>
      <w:r w:rsidRPr="007163EB">
        <w:rPr>
          <w:rFonts w:hAnsi="宋体"/>
        </w:rPr>
        <w:t>说明：产品如何使用的详细说明。</w:t>
      </w:r>
    </w:p>
    <w:p w:rsidR="003D02C8" w:rsidRPr="007163EB" w:rsidRDefault="003D02C8" w:rsidP="003D02C8">
      <w:pPr>
        <w:pStyle w:val="aff7"/>
        <w:rPr>
          <w:rFonts w:hAnsi="宋体"/>
        </w:rPr>
      </w:pPr>
      <w:r w:rsidRPr="007163EB">
        <w:rPr>
          <w:rFonts w:hAnsi="宋体"/>
        </w:rPr>
        <w:t>数据类型及格式：C..ul或BY</w:t>
      </w:r>
    </w:p>
    <w:p w:rsidR="00525615" w:rsidRPr="007163EB" w:rsidRDefault="00525615" w:rsidP="00525615">
      <w:pPr>
        <w:pStyle w:val="aff7"/>
        <w:rPr>
          <w:rFonts w:hAnsi="宋体"/>
        </w:rPr>
      </w:pPr>
      <w:r w:rsidRPr="007163EB">
        <w:rPr>
          <w:rFonts w:hAnsi="宋体"/>
        </w:rPr>
        <w:t>约束/条件：O</w:t>
      </w:r>
    </w:p>
    <w:p w:rsidR="00525615" w:rsidRPr="007163EB" w:rsidRDefault="00525615" w:rsidP="00525615">
      <w:pPr>
        <w:pStyle w:val="aff7"/>
        <w:rPr>
          <w:rFonts w:hAnsi="宋体"/>
        </w:rPr>
      </w:pPr>
      <w:r w:rsidRPr="007163EB">
        <w:rPr>
          <w:rFonts w:hAnsi="宋体"/>
        </w:rPr>
        <w:t>值域：BY可取GIF、JPEG、PNG等格式</w:t>
      </w:r>
      <w:r w:rsidR="008452D5" w:rsidRPr="007163EB">
        <w:rPr>
          <w:rFonts w:hAnsi="宋体" w:hint="eastAsia"/>
        </w:rPr>
        <w:t>。</w:t>
      </w:r>
    </w:p>
    <w:p w:rsidR="00525615" w:rsidRPr="003E10AE" w:rsidRDefault="003E10AE" w:rsidP="005663C8">
      <w:pPr>
        <w:pStyle w:val="a7"/>
        <w:spacing w:before="156" w:after="156"/>
        <w:ind w:left="0"/>
      </w:pPr>
      <w:bookmarkStart w:id="146" w:name="_Toc425842128"/>
      <w:r w:rsidRPr="008D5A8B">
        <w:t>注意事项</w:t>
      </w:r>
      <w:bookmarkEnd w:id="146"/>
    </w:p>
    <w:p w:rsidR="00525615" w:rsidRPr="007163EB" w:rsidRDefault="00525615" w:rsidP="00525615">
      <w:pPr>
        <w:pStyle w:val="aff7"/>
        <w:rPr>
          <w:rFonts w:hAnsi="宋体"/>
        </w:rPr>
      </w:pPr>
      <w:r w:rsidRPr="007163EB">
        <w:rPr>
          <w:rFonts w:hAnsi="宋体"/>
        </w:rPr>
        <w:t>中文名称：注意事项</w:t>
      </w:r>
    </w:p>
    <w:p w:rsidR="00525615" w:rsidRPr="007163EB" w:rsidRDefault="00525615" w:rsidP="00525615">
      <w:pPr>
        <w:pStyle w:val="aff7"/>
        <w:rPr>
          <w:rFonts w:hAnsi="宋体"/>
        </w:rPr>
      </w:pPr>
      <w:r w:rsidRPr="007163EB">
        <w:rPr>
          <w:rFonts w:hAnsi="宋体"/>
        </w:rPr>
        <w:t>英文名称：announcement</w:t>
      </w:r>
    </w:p>
    <w:p w:rsidR="00525615" w:rsidRPr="007163EB" w:rsidRDefault="00525615" w:rsidP="00525615">
      <w:pPr>
        <w:pStyle w:val="aff7"/>
        <w:rPr>
          <w:rFonts w:hAnsi="宋体"/>
        </w:rPr>
      </w:pPr>
      <w:r w:rsidRPr="007163EB">
        <w:rPr>
          <w:rFonts w:hAnsi="宋体"/>
        </w:rPr>
        <w:t>说明：产品使用过程中需要注意的事项。</w:t>
      </w:r>
    </w:p>
    <w:p w:rsidR="003D02C8" w:rsidRPr="007163EB" w:rsidRDefault="003D02C8" w:rsidP="003D02C8">
      <w:pPr>
        <w:pStyle w:val="aff7"/>
        <w:rPr>
          <w:rFonts w:hAnsi="宋体"/>
        </w:rPr>
      </w:pPr>
      <w:r w:rsidRPr="007163EB">
        <w:rPr>
          <w:rFonts w:hAnsi="宋体"/>
        </w:rPr>
        <w:t>数据类型及格式：C..ul或BY</w:t>
      </w:r>
    </w:p>
    <w:p w:rsidR="00525615" w:rsidRPr="007163EB" w:rsidRDefault="00525615" w:rsidP="00525615">
      <w:pPr>
        <w:pStyle w:val="aff7"/>
        <w:rPr>
          <w:rFonts w:hAnsi="宋体"/>
        </w:rPr>
      </w:pPr>
      <w:r w:rsidRPr="007163EB">
        <w:rPr>
          <w:rFonts w:hAnsi="宋体"/>
        </w:rPr>
        <w:t>约束/条件：O</w:t>
      </w:r>
    </w:p>
    <w:p w:rsidR="00525615" w:rsidRPr="007163EB" w:rsidRDefault="00525615" w:rsidP="00525615">
      <w:pPr>
        <w:pStyle w:val="aff7"/>
        <w:rPr>
          <w:rFonts w:hAnsi="宋体"/>
        </w:rPr>
      </w:pPr>
      <w:r w:rsidRPr="007163EB">
        <w:rPr>
          <w:rFonts w:hAnsi="宋体"/>
        </w:rPr>
        <w:t>值域：BY可取GIF、JPEG、PNG等格式</w:t>
      </w:r>
      <w:r w:rsidR="008452D5" w:rsidRPr="007163EB">
        <w:rPr>
          <w:rFonts w:hAnsi="宋体" w:hint="eastAsia"/>
        </w:rPr>
        <w:t>。</w:t>
      </w:r>
    </w:p>
    <w:p w:rsidR="00C4724E" w:rsidRPr="003E10AE" w:rsidRDefault="003E10AE" w:rsidP="005663C8">
      <w:pPr>
        <w:pStyle w:val="a7"/>
        <w:spacing w:before="156" w:after="156"/>
        <w:ind w:left="0"/>
      </w:pPr>
      <w:bookmarkStart w:id="147" w:name="_Toc425842129"/>
      <w:r w:rsidRPr="008D5A8B">
        <w:t>售后服务说明</w:t>
      </w:r>
      <w:bookmarkEnd w:id="147"/>
    </w:p>
    <w:p w:rsidR="00C4724E" w:rsidRPr="007163EB" w:rsidRDefault="00C4724E" w:rsidP="00C4724E">
      <w:pPr>
        <w:pStyle w:val="aff7"/>
        <w:rPr>
          <w:rFonts w:hAnsi="宋体"/>
        </w:rPr>
      </w:pPr>
      <w:r w:rsidRPr="007163EB">
        <w:rPr>
          <w:rFonts w:hAnsi="宋体"/>
        </w:rPr>
        <w:t>中文名称：售后服务说明</w:t>
      </w:r>
    </w:p>
    <w:p w:rsidR="00C4724E" w:rsidRPr="007163EB" w:rsidRDefault="00C4724E" w:rsidP="00C4724E">
      <w:pPr>
        <w:pStyle w:val="aff7"/>
        <w:rPr>
          <w:rFonts w:hAnsi="宋体"/>
        </w:rPr>
      </w:pPr>
      <w:r w:rsidRPr="007163EB">
        <w:rPr>
          <w:rFonts w:hAnsi="宋体"/>
        </w:rPr>
        <w:t>英文名称：after-sale service description</w:t>
      </w:r>
    </w:p>
    <w:p w:rsidR="00C4724E" w:rsidRPr="007163EB" w:rsidRDefault="00C4724E" w:rsidP="00C4724E">
      <w:pPr>
        <w:pStyle w:val="aff7"/>
        <w:rPr>
          <w:rFonts w:hAnsi="宋体"/>
        </w:rPr>
      </w:pPr>
      <w:r w:rsidRPr="007163EB">
        <w:rPr>
          <w:rFonts w:hAnsi="宋体"/>
        </w:rPr>
        <w:t>说明：关于产品出售后享受的服务的详细说明。</w:t>
      </w:r>
    </w:p>
    <w:p w:rsidR="003D02C8" w:rsidRPr="007163EB" w:rsidRDefault="003D02C8" w:rsidP="003D02C8">
      <w:pPr>
        <w:pStyle w:val="aff7"/>
        <w:rPr>
          <w:rFonts w:hAnsi="宋体"/>
        </w:rPr>
      </w:pPr>
      <w:r w:rsidRPr="007163EB">
        <w:rPr>
          <w:rFonts w:hAnsi="宋体"/>
        </w:rPr>
        <w:t>数据类型及格式：C..ul或BY</w:t>
      </w:r>
    </w:p>
    <w:p w:rsidR="00C4724E" w:rsidRPr="007163EB" w:rsidRDefault="00C4724E" w:rsidP="00C4724E">
      <w:pPr>
        <w:pStyle w:val="aff7"/>
        <w:rPr>
          <w:rFonts w:hAnsi="宋体"/>
        </w:rPr>
      </w:pPr>
      <w:r w:rsidRPr="007163EB">
        <w:rPr>
          <w:rFonts w:hAnsi="宋体"/>
        </w:rPr>
        <w:t>约束/条件：O</w:t>
      </w:r>
    </w:p>
    <w:p w:rsidR="00C4724E" w:rsidRPr="007163EB" w:rsidRDefault="00C4724E" w:rsidP="00C4724E">
      <w:pPr>
        <w:pStyle w:val="aff7"/>
        <w:rPr>
          <w:rFonts w:hAnsi="宋体"/>
        </w:rPr>
      </w:pPr>
      <w:r w:rsidRPr="007163EB">
        <w:rPr>
          <w:rFonts w:hAnsi="宋体"/>
        </w:rPr>
        <w:t>值域：BY可取GIF、JPEG、PNG等格式</w:t>
      </w:r>
    </w:p>
    <w:p w:rsidR="00525615" w:rsidRPr="003E10AE" w:rsidRDefault="003E10AE" w:rsidP="005663C8">
      <w:pPr>
        <w:pStyle w:val="a7"/>
        <w:spacing w:before="156" w:after="156"/>
        <w:ind w:left="0"/>
      </w:pPr>
      <w:bookmarkStart w:id="148" w:name="_Toc425842130"/>
      <w:r w:rsidRPr="008D5A8B">
        <w:lastRenderedPageBreak/>
        <w:t>质保说明</w:t>
      </w:r>
      <w:bookmarkEnd w:id="148"/>
    </w:p>
    <w:p w:rsidR="00525615" w:rsidRPr="007163EB" w:rsidRDefault="00525615" w:rsidP="00525615">
      <w:pPr>
        <w:pStyle w:val="aff7"/>
        <w:rPr>
          <w:rFonts w:hAnsi="宋体"/>
        </w:rPr>
      </w:pPr>
      <w:r w:rsidRPr="007163EB">
        <w:rPr>
          <w:rFonts w:hAnsi="宋体"/>
        </w:rPr>
        <w:t>中文名称：质保说明</w:t>
      </w:r>
    </w:p>
    <w:p w:rsidR="00525615" w:rsidRPr="007163EB" w:rsidRDefault="00525615" w:rsidP="00525615">
      <w:pPr>
        <w:pStyle w:val="aff7"/>
        <w:rPr>
          <w:rFonts w:hAnsi="宋体"/>
        </w:rPr>
      </w:pPr>
      <w:r w:rsidRPr="007163EB">
        <w:rPr>
          <w:rFonts w:hAnsi="宋体"/>
        </w:rPr>
        <w:t>英文名称：quality assurance description</w:t>
      </w:r>
    </w:p>
    <w:p w:rsidR="00525615" w:rsidRPr="007163EB" w:rsidRDefault="00525615" w:rsidP="00525615">
      <w:pPr>
        <w:pStyle w:val="aff7"/>
        <w:rPr>
          <w:rFonts w:hAnsi="宋体"/>
        </w:rPr>
      </w:pPr>
      <w:r w:rsidRPr="007163EB">
        <w:rPr>
          <w:rFonts w:hAnsi="宋体"/>
        </w:rPr>
        <w:t>说明：产品质保的详细说明。</w:t>
      </w:r>
    </w:p>
    <w:p w:rsidR="003D02C8" w:rsidRPr="007163EB" w:rsidRDefault="003D02C8" w:rsidP="003D02C8">
      <w:pPr>
        <w:pStyle w:val="aff7"/>
        <w:rPr>
          <w:rFonts w:hAnsi="宋体"/>
        </w:rPr>
      </w:pPr>
      <w:r w:rsidRPr="007163EB">
        <w:rPr>
          <w:rFonts w:hAnsi="宋体"/>
        </w:rPr>
        <w:t>数据类型及格式：C..ul或BY</w:t>
      </w:r>
    </w:p>
    <w:p w:rsidR="00525615" w:rsidRPr="007163EB" w:rsidRDefault="00525615" w:rsidP="00525615">
      <w:pPr>
        <w:pStyle w:val="aff7"/>
        <w:rPr>
          <w:rFonts w:hAnsi="宋体"/>
        </w:rPr>
      </w:pPr>
      <w:r w:rsidRPr="007163EB">
        <w:rPr>
          <w:rFonts w:hAnsi="宋体"/>
        </w:rPr>
        <w:t>约束/条件：O</w:t>
      </w:r>
    </w:p>
    <w:p w:rsidR="00525615" w:rsidRPr="007163EB" w:rsidRDefault="00525615" w:rsidP="00525615">
      <w:pPr>
        <w:pStyle w:val="aff7"/>
        <w:rPr>
          <w:rFonts w:hAnsi="宋体"/>
        </w:rPr>
      </w:pPr>
      <w:r w:rsidRPr="007163EB">
        <w:rPr>
          <w:rFonts w:hAnsi="宋体"/>
        </w:rPr>
        <w:t>值域：BY可取GIF、JPEG、PNG等格式</w:t>
      </w:r>
    </w:p>
    <w:p w:rsidR="00E34344" w:rsidRDefault="00E34344" w:rsidP="005663C8">
      <w:pPr>
        <w:pStyle w:val="a6"/>
        <w:rPr>
          <w:rFonts w:hint="eastAsia"/>
        </w:rPr>
      </w:pPr>
      <w:bookmarkStart w:id="149" w:name="_Toc419900770"/>
      <w:bookmarkStart w:id="150" w:name="_Toc420069922"/>
      <w:bookmarkStart w:id="151" w:name="_Toc420072774"/>
      <w:bookmarkStart w:id="152" w:name="_Toc420586223"/>
      <w:bookmarkStart w:id="153" w:name="_Toc420597239"/>
      <w:bookmarkStart w:id="154" w:name="_Toc421805110"/>
      <w:bookmarkStart w:id="155" w:name="_Toc422303559"/>
      <w:bookmarkStart w:id="156" w:name="_Toc425842131"/>
      <w:bookmarkStart w:id="157" w:name="_Toc436724231"/>
      <w:bookmarkEnd w:id="101"/>
      <w:r>
        <w:rPr>
          <w:rFonts w:hint="eastAsia"/>
        </w:rPr>
        <w:t>企业信息</w:t>
      </w:r>
      <w:bookmarkEnd w:id="149"/>
      <w:bookmarkEnd w:id="150"/>
      <w:bookmarkEnd w:id="151"/>
      <w:bookmarkEnd w:id="152"/>
      <w:bookmarkEnd w:id="153"/>
      <w:bookmarkEnd w:id="154"/>
      <w:bookmarkEnd w:id="155"/>
      <w:bookmarkEnd w:id="156"/>
      <w:r w:rsidR="005E51DC">
        <w:rPr>
          <w:rFonts w:hint="eastAsia"/>
        </w:rPr>
        <w:t>元素</w:t>
      </w:r>
      <w:bookmarkEnd w:id="157"/>
    </w:p>
    <w:p w:rsidR="00E34344" w:rsidRDefault="00E34344" w:rsidP="005663C8">
      <w:pPr>
        <w:pStyle w:val="a7"/>
        <w:spacing w:before="156" w:after="156"/>
        <w:ind w:left="0"/>
        <w:rPr>
          <w:rFonts w:hint="eastAsia"/>
        </w:rPr>
      </w:pPr>
      <w:bookmarkStart w:id="158" w:name="_Toc425842132"/>
      <w:r>
        <w:rPr>
          <w:rFonts w:hint="eastAsia"/>
        </w:rPr>
        <w:t>企业名称</w:t>
      </w:r>
      <w:bookmarkEnd w:id="158"/>
    </w:p>
    <w:p w:rsidR="00E34344" w:rsidRPr="007163EB" w:rsidRDefault="00E34344" w:rsidP="00E34344">
      <w:pPr>
        <w:pStyle w:val="aff7"/>
        <w:rPr>
          <w:rFonts w:hAnsi="宋体" w:hint="eastAsia"/>
        </w:rPr>
      </w:pPr>
      <w:r w:rsidRPr="007163EB">
        <w:rPr>
          <w:rFonts w:hAnsi="宋体" w:hint="eastAsia"/>
        </w:rPr>
        <w:t>中文名称：企业名称</w:t>
      </w:r>
    </w:p>
    <w:p w:rsidR="00E34344" w:rsidRPr="007163EB" w:rsidRDefault="00E34344" w:rsidP="00E34344">
      <w:pPr>
        <w:pStyle w:val="aff7"/>
        <w:rPr>
          <w:rFonts w:hAnsi="宋体" w:hint="eastAsia"/>
        </w:rPr>
      </w:pPr>
      <w:r w:rsidRPr="007163EB">
        <w:rPr>
          <w:rFonts w:hAnsi="宋体" w:hint="eastAsia"/>
        </w:rPr>
        <w:t>英文名称：company name</w:t>
      </w:r>
    </w:p>
    <w:p w:rsidR="00E34344" w:rsidRPr="007163EB" w:rsidRDefault="00E34344" w:rsidP="00E34344">
      <w:pPr>
        <w:pStyle w:val="aff7"/>
        <w:rPr>
          <w:rFonts w:hAnsi="宋体" w:hint="eastAsia"/>
        </w:rPr>
      </w:pPr>
      <w:r w:rsidRPr="007163EB">
        <w:rPr>
          <w:rFonts w:hAnsi="宋体" w:hint="eastAsia"/>
        </w:rPr>
        <w:t>说明：</w:t>
      </w:r>
      <w:r w:rsidR="0019659D" w:rsidRPr="007163EB">
        <w:rPr>
          <w:rFonts w:hAnsi="宋体" w:hint="eastAsia"/>
        </w:rPr>
        <w:t>参与</w:t>
      </w:r>
      <w:r w:rsidR="00211CD3">
        <w:rPr>
          <w:rFonts w:hAnsi="宋体" w:hint="eastAsia"/>
        </w:rPr>
        <w:t>家装建材</w:t>
      </w:r>
      <w:r w:rsidR="0019659D" w:rsidRPr="007163EB">
        <w:rPr>
          <w:rFonts w:hAnsi="宋体" w:hint="eastAsia"/>
        </w:rPr>
        <w:t>制造和电子商务经营流通活动的企业的名称。</w:t>
      </w:r>
    </w:p>
    <w:p w:rsidR="00E34344" w:rsidRPr="007163EB" w:rsidRDefault="00E34344" w:rsidP="00E34344">
      <w:pPr>
        <w:pStyle w:val="aff7"/>
        <w:rPr>
          <w:rFonts w:hAnsi="宋体" w:hint="eastAsia"/>
        </w:rPr>
      </w:pPr>
      <w:r w:rsidRPr="007163EB">
        <w:rPr>
          <w:rFonts w:hAnsi="宋体" w:hint="eastAsia"/>
        </w:rPr>
        <w:t>数据类型及格式：C..200</w:t>
      </w:r>
    </w:p>
    <w:p w:rsidR="00E34344" w:rsidRPr="007163EB" w:rsidRDefault="00E34344" w:rsidP="00E34344">
      <w:pPr>
        <w:pStyle w:val="aff7"/>
        <w:rPr>
          <w:rFonts w:hAnsi="宋体"/>
        </w:rPr>
      </w:pPr>
      <w:r w:rsidRPr="007163EB">
        <w:rPr>
          <w:rFonts w:hAnsi="宋体" w:hint="eastAsia"/>
        </w:rPr>
        <w:t>约束/条件：M</w:t>
      </w:r>
    </w:p>
    <w:p w:rsidR="0019659D" w:rsidRPr="007163EB" w:rsidRDefault="0019659D" w:rsidP="0019659D">
      <w:pPr>
        <w:pStyle w:val="aff7"/>
        <w:rPr>
          <w:rFonts w:hAnsi="宋体"/>
        </w:rPr>
      </w:pPr>
      <w:r w:rsidRPr="007163EB">
        <w:rPr>
          <w:rFonts w:hAnsi="宋体"/>
        </w:rPr>
        <w:t>备注：制造商为国内企业，则制造商信息是必备信息</w:t>
      </w:r>
      <w:r w:rsidR="005E46C6" w:rsidRPr="007163EB">
        <w:rPr>
          <w:rFonts w:hAnsi="宋体"/>
        </w:rPr>
        <w:t>元素</w:t>
      </w:r>
      <w:r w:rsidRPr="007163EB">
        <w:rPr>
          <w:rFonts w:hAnsi="宋体"/>
        </w:rPr>
        <w:t>；制造商为国外企业，则代理商信息为必备信</w:t>
      </w:r>
      <w:r w:rsidR="005E46C6" w:rsidRPr="007163EB">
        <w:rPr>
          <w:rFonts w:hAnsi="宋体"/>
        </w:rPr>
        <w:t>息元素</w:t>
      </w:r>
      <w:r w:rsidRPr="007163EB">
        <w:rPr>
          <w:rFonts w:hAnsi="宋体"/>
        </w:rPr>
        <w:t>。</w:t>
      </w:r>
    </w:p>
    <w:p w:rsidR="00E34344" w:rsidRDefault="00E34344" w:rsidP="005663C8">
      <w:pPr>
        <w:pStyle w:val="a7"/>
        <w:spacing w:before="156" w:after="156"/>
        <w:ind w:left="0"/>
      </w:pPr>
      <w:bookmarkStart w:id="159" w:name="_Toc425842133"/>
      <w:r>
        <w:rPr>
          <w:rFonts w:hint="eastAsia"/>
        </w:rPr>
        <w:t>所在国家地区</w:t>
      </w:r>
      <w:bookmarkEnd w:id="159"/>
    </w:p>
    <w:p w:rsidR="00E34344" w:rsidRPr="007163EB" w:rsidRDefault="00E34344" w:rsidP="00E34344">
      <w:pPr>
        <w:pStyle w:val="aff7"/>
        <w:rPr>
          <w:rFonts w:hAnsi="宋体" w:hint="eastAsia"/>
          <w:color w:val="000000"/>
        </w:rPr>
      </w:pPr>
      <w:r w:rsidRPr="007163EB">
        <w:rPr>
          <w:rFonts w:hAnsi="宋体" w:hint="eastAsia"/>
        </w:rPr>
        <w:t>中文名称：</w:t>
      </w:r>
      <w:r w:rsidRPr="007163EB">
        <w:rPr>
          <w:rFonts w:hAnsi="宋体" w:hint="eastAsia"/>
          <w:color w:val="000000"/>
        </w:rPr>
        <w:t>所在国家地区</w:t>
      </w:r>
    </w:p>
    <w:p w:rsidR="00E34344" w:rsidRPr="007163EB" w:rsidRDefault="00E34344" w:rsidP="00E34344">
      <w:pPr>
        <w:pStyle w:val="aff7"/>
        <w:rPr>
          <w:rFonts w:hAnsi="宋体" w:hint="eastAsia"/>
          <w:color w:val="000000"/>
        </w:rPr>
      </w:pPr>
      <w:r w:rsidRPr="007163EB">
        <w:rPr>
          <w:rFonts w:hAnsi="宋体" w:hint="eastAsia"/>
          <w:color w:val="000000"/>
        </w:rPr>
        <w:t>英文名称：country or region</w:t>
      </w:r>
    </w:p>
    <w:p w:rsidR="00E34344" w:rsidRPr="007163EB" w:rsidRDefault="00E34344" w:rsidP="00E34344">
      <w:pPr>
        <w:pStyle w:val="aff7"/>
        <w:rPr>
          <w:rFonts w:hAnsi="宋体" w:hint="eastAsia"/>
          <w:color w:val="000000"/>
        </w:rPr>
      </w:pPr>
      <w:r w:rsidRPr="007163EB">
        <w:rPr>
          <w:rFonts w:hAnsi="宋体" w:hint="eastAsia"/>
          <w:color w:val="000000"/>
        </w:rPr>
        <w:lastRenderedPageBreak/>
        <w:t>说明：企业所在的国家或地区的名称。</w:t>
      </w:r>
    </w:p>
    <w:p w:rsidR="00E34344" w:rsidRPr="007163EB" w:rsidRDefault="00E34344" w:rsidP="00E34344">
      <w:pPr>
        <w:pStyle w:val="aff7"/>
        <w:rPr>
          <w:rFonts w:hAnsi="宋体" w:hint="eastAsia"/>
          <w:color w:val="000000"/>
        </w:rPr>
      </w:pPr>
      <w:r w:rsidRPr="007163EB">
        <w:rPr>
          <w:rFonts w:hAnsi="宋体" w:hint="eastAsia"/>
          <w:color w:val="000000"/>
        </w:rPr>
        <w:t>数据类型及格式：C..200</w:t>
      </w:r>
    </w:p>
    <w:p w:rsidR="00E34344" w:rsidRPr="007163EB" w:rsidRDefault="00E34344" w:rsidP="00E34344">
      <w:pPr>
        <w:pStyle w:val="aff7"/>
        <w:rPr>
          <w:rFonts w:hAnsi="宋体" w:hint="eastAsia"/>
          <w:color w:val="000000"/>
        </w:rPr>
      </w:pPr>
      <w:r w:rsidRPr="007163EB">
        <w:rPr>
          <w:rFonts w:hAnsi="宋体" w:hint="eastAsia"/>
          <w:color w:val="000000"/>
        </w:rPr>
        <w:t>约束/条件：C</w:t>
      </w:r>
    </w:p>
    <w:p w:rsidR="00E34344" w:rsidRPr="007163EB" w:rsidRDefault="00E34344" w:rsidP="00E34344">
      <w:pPr>
        <w:pStyle w:val="aff7"/>
        <w:rPr>
          <w:rFonts w:hAnsi="宋体" w:hint="eastAsia"/>
          <w:color w:val="000000"/>
        </w:rPr>
      </w:pPr>
      <w:r w:rsidRPr="007163EB">
        <w:rPr>
          <w:rFonts w:hAnsi="宋体" w:hint="eastAsia"/>
          <w:color w:val="000000"/>
        </w:rPr>
        <w:t>值域：遵照GB/T</w:t>
      </w:r>
      <w:r w:rsidR="0080584F" w:rsidRPr="007163EB">
        <w:rPr>
          <w:rFonts w:hAnsi="宋体" w:hint="eastAsia"/>
          <w:color w:val="000000"/>
        </w:rPr>
        <w:t xml:space="preserve"> </w:t>
      </w:r>
      <w:r w:rsidRPr="007163EB">
        <w:rPr>
          <w:rFonts w:hAnsi="宋体" w:hint="eastAsia"/>
          <w:color w:val="000000"/>
        </w:rPr>
        <w:t>2659的规定</w:t>
      </w:r>
    </w:p>
    <w:p w:rsidR="00E34344" w:rsidRPr="007163EB" w:rsidRDefault="00E34344" w:rsidP="00E34344">
      <w:pPr>
        <w:pStyle w:val="aff7"/>
        <w:rPr>
          <w:rFonts w:hAnsi="宋体" w:hint="eastAsia"/>
          <w:color w:val="FF0000"/>
        </w:rPr>
      </w:pPr>
      <w:r w:rsidRPr="007163EB">
        <w:rPr>
          <w:rFonts w:hAnsi="宋体" w:hint="eastAsia"/>
          <w:color w:val="000000"/>
        </w:rPr>
        <w:t>备注：7.3.2和7.3.3必选一个</w:t>
      </w:r>
      <w:r w:rsidR="008452D5" w:rsidRPr="007163EB">
        <w:rPr>
          <w:rFonts w:hAnsi="宋体" w:hint="eastAsia"/>
          <w:color w:val="000000"/>
        </w:rPr>
        <w:t>。</w:t>
      </w:r>
    </w:p>
    <w:p w:rsidR="00E34344" w:rsidRPr="00C34CF4" w:rsidRDefault="00E34344" w:rsidP="005663C8">
      <w:pPr>
        <w:pStyle w:val="a7"/>
        <w:spacing w:before="156" w:after="156"/>
        <w:ind w:left="0"/>
        <w:rPr>
          <w:color w:val="000000"/>
        </w:rPr>
      </w:pPr>
      <w:bookmarkStart w:id="160" w:name="_Toc425842134"/>
      <w:r>
        <w:rPr>
          <w:rFonts w:hint="eastAsia"/>
          <w:color w:val="000000"/>
        </w:rPr>
        <w:t>所在国家地区代码</w:t>
      </w:r>
      <w:bookmarkEnd w:id="160"/>
    </w:p>
    <w:p w:rsidR="00E34344" w:rsidRDefault="00E34344" w:rsidP="00E34344">
      <w:pPr>
        <w:pStyle w:val="aff7"/>
        <w:rPr>
          <w:rFonts w:hint="eastAsia"/>
          <w:color w:val="000000"/>
        </w:rPr>
      </w:pPr>
      <w:r>
        <w:rPr>
          <w:rFonts w:hAnsi="宋体" w:hint="eastAsia"/>
        </w:rPr>
        <w:t>中文名称：</w:t>
      </w:r>
      <w:r w:rsidRPr="00C34CF4">
        <w:rPr>
          <w:rFonts w:hint="eastAsia"/>
          <w:color w:val="000000"/>
        </w:rPr>
        <w:t>所在国家地区代码</w:t>
      </w:r>
    </w:p>
    <w:p w:rsidR="00E34344" w:rsidRPr="00C34CF4" w:rsidRDefault="00E34344" w:rsidP="00E34344">
      <w:pPr>
        <w:pStyle w:val="aff7"/>
        <w:rPr>
          <w:rFonts w:hint="eastAsia"/>
          <w:color w:val="000000"/>
        </w:rPr>
      </w:pPr>
      <w:r>
        <w:rPr>
          <w:rFonts w:hint="eastAsia"/>
          <w:color w:val="000000"/>
        </w:rPr>
        <w:t>英文名称：</w:t>
      </w:r>
      <w:r w:rsidRPr="00C34CF4">
        <w:rPr>
          <w:rFonts w:hint="eastAsia"/>
          <w:color w:val="000000"/>
        </w:rPr>
        <w:t>country or region code</w:t>
      </w:r>
    </w:p>
    <w:p w:rsidR="00E34344" w:rsidRPr="00C34CF4" w:rsidRDefault="00E34344" w:rsidP="00E34344">
      <w:pPr>
        <w:pStyle w:val="aff7"/>
        <w:rPr>
          <w:rFonts w:hint="eastAsia"/>
          <w:color w:val="000000"/>
        </w:rPr>
      </w:pPr>
      <w:r w:rsidRPr="00C34CF4">
        <w:rPr>
          <w:rFonts w:hint="eastAsia"/>
          <w:color w:val="000000"/>
        </w:rPr>
        <w:t>说明：企业所在的国家或地区的名称代码</w:t>
      </w:r>
      <w:r>
        <w:rPr>
          <w:rFonts w:hint="eastAsia"/>
          <w:color w:val="000000"/>
        </w:rPr>
        <w:t>。</w:t>
      </w:r>
    </w:p>
    <w:p w:rsidR="00E34344" w:rsidRPr="00C34CF4" w:rsidRDefault="00E34344" w:rsidP="00E34344">
      <w:pPr>
        <w:pStyle w:val="aff7"/>
        <w:rPr>
          <w:rFonts w:hint="eastAsia"/>
          <w:color w:val="000000"/>
        </w:rPr>
      </w:pPr>
      <w:r w:rsidRPr="00C34CF4">
        <w:rPr>
          <w:rFonts w:hint="eastAsia"/>
          <w:color w:val="000000"/>
        </w:rPr>
        <w:t>数据类型及格式：C..20</w:t>
      </w:r>
    </w:p>
    <w:p w:rsidR="00E34344" w:rsidRDefault="00E34344" w:rsidP="00E34344">
      <w:pPr>
        <w:pStyle w:val="aff7"/>
        <w:rPr>
          <w:rFonts w:hint="eastAsia"/>
          <w:color w:val="000000"/>
        </w:rPr>
      </w:pPr>
      <w:r w:rsidRPr="00C34CF4">
        <w:rPr>
          <w:rFonts w:hint="eastAsia"/>
          <w:color w:val="000000"/>
        </w:rPr>
        <w:t>约束/条件：</w:t>
      </w:r>
      <w:r>
        <w:rPr>
          <w:rFonts w:hint="eastAsia"/>
          <w:color w:val="000000"/>
        </w:rPr>
        <w:t>C</w:t>
      </w:r>
    </w:p>
    <w:p w:rsidR="00E34344" w:rsidRDefault="00E34344" w:rsidP="00E34344">
      <w:pPr>
        <w:pStyle w:val="aff7"/>
        <w:rPr>
          <w:rFonts w:hint="eastAsia"/>
          <w:color w:val="000000"/>
        </w:rPr>
      </w:pPr>
      <w:r w:rsidRPr="00C34CF4">
        <w:rPr>
          <w:rFonts w:hint="eastAsia"/>
          <w:color w:val="000000"/>
        </w:rPr>
        <w:t>值域：</w:t>
      </w:r>
      <w:r>
        <w:rPr>
          <w:rFonts w:hint="eastAsia"/>
          <w:color w:val="000000"/>
        </w:rPr>
        <w:t>遵照</w:t>
      </w:r>
      <w:r w:rsidRPr="00C34CF4">
        <w:rPr>
          <w:rFonts w:hint="eastAsia"/>
          <w:color w:val="000000"/>
        </w:rPr>
        <w:t>GB/T 2659</w:t>
      </w:r>
      <w:r>
        <w:rPr>
          <w:rFonts w:hint="eastAsia"/>
          <w:color w:val="000000"/>
        </w:rPr>
        <w:t>的规定</w:t>
      </w:r>
    </w:p>
    <w:p w:rsidR="00E34344" w:rsidRDefault="00E34344" w:rsidP="00E34344">
      <w:pPr>
        <w:pStyle w:val="aff7"/>
        <w:rPr>
          <w:rFonts w:hint="eastAsia"/>
          <w:color w:val="000000"/>
        </w:rPr>
      </w:pPr>
      <w:r>
        <w:rPr>
          <w:rFonts w:hint="eastAsia"/>
          <w:color w:val="000000"/>
        </w:rPr>
        <w:t>备注：7.3.2和7.3.3</w:t>
      </w:r>
      <w:r w:rsidR="00BC54E4">
        <w:rPr>
          <w:rFonts w:hint="eastAsia"/>
          <w:color w:val="000000"/>
        </w:rPr>
        <w:t>必选一个</w:t>
      </w:r>
      <w:r w:rsidR="008452D5">
        <w:rPr>
          <w:rFonts w:hint="eastAsia"/>
          <w:color w:val="000000"/>
        </w:rPr>
        <w:t>。</w:t>
      </w:r>
    </w:p>
    <w:p w:rsidR="00AF2F2E" w:rsidRDefault="00AF2F2E" w:rsidP="00393D34">
      <w:pPr>
        <w:pStyle w:val="a7"/>
        <w:spacing w:before="156" w:after="156"/>
        <w:ind w:left="0"/>
        <w:rPr>
          <w:rFonts w:hint="eastAsia"/>
          <w:color w:val="000000"/>
        </w:rPr>
      </w:pPr>
      <w:bookmarkStart w:id="161" w:name="_Toc425842135"/>
      <w:r>
        <w:rPr>
          <w:rFonts w:hint="eastAsia"/>
          <w:color w:val="000000"/>
        </w:rPr>
        <w:t>所在</w:t>
      </w:r>
      <w:r w:rsidR="00951EBC">
        <w:rPr>
          <w:rFonts w:hint="eastAsia"/>
          <w:color w:val="000000"/>
        </w:rPr>
        <w:t>行政区划</w:t>
      </w:r>
      <w:bookmarkEnd w:id="161"/>
    </w:p>
    <w:p w:rsidR="00951EBC" w:rsidRPr="00951EBC" w:rsidRDefault="00951EBC" w:rsidP="00951EBC">
      <w:pPr>
        <w:pStyle w:val="aff7"/>
        <w:rPr>
          <w:rFonts w:hint="eastAsia"/>
          <w:color w:val="000000"/>
        </w:rPr>
      </w:pPr>
      <w:r w:rsidRPr="00951EBC">
        <w:rPr>
          <w:rFonts w:hint="eastAsia"/>
          <w:color w:val="000000"/>
        </w:rPr>
        <w:t>中文名称：所在行政区划</w:t>
      </w:r>
    </w:p>
    <w:p w:rsidR="00951EBC" w:rsidRPr="00393D34" w:rsidRDefault="00951EBC" w:rsidP="00951EBC">
      <w:pPr>
        <w:pStyle w:val="aff7"/>
        <w:rPr>
          <w:rFonts w:hint="eastAsia"/>
          <w:color w:val="000000"/>
        </w:rPr>
      </w:pPr>
      <w:r w:rsidRPr="00393D34">
        <w:rPr>
          <w:rFonts w:hint="eastAsia"/>
          <w:color w:val="000000"/>
        </w:rPr>
        <w:t>英文名称：</w:t>
      </w:r>
      <w:r w:rsidR="006204D4" w:rsidRPr="00393D34">
        <w:rPr>
          <w:color w:val="000000"/>
        </w:rPr>
        <w:t>administrative division</w:t>
      </w:r>
    </w:p>
    <w:p w:rsidR="00951EBC" w:rsidRPr="003D6C71" w:rsidRDefault="00951EBC" w:rsidP="00951EBC">
      <w:pPr>
        <w:pStyle w:val="aff7"/>
        <w:rPr>
          <w:rFonts w:hint="eastAsia"/>
          <w:color w:val="000000"/>
        </w:rPr>
      </w:pPr>
      <w:r w:rsidRPr="003D6C71">
        <w:rPr>
          <w:rFonts w:hint="eastAsia"/>
          <w:color w:val="000000"/>
        </w:rPr>
        <w:t>说明：企业所在的行政区划名称。</w:t>
      </w:r>
    </w:p>
    <w:p w:rsidR="00951EBC" w:rsidRPr="003D6C71" w:rsidRDefault="00951EBC" w:rsidP="00951EBC">
      <w:pPr>
        <w:pStyle w:val="aff7"/>
        <w:rPr>
          <w:rFonts w:hint="eastAsia"/>
          <w:color w:val="000000"/>
        </w:rPr>
      </w:pPr>
      <w:r w:rsidRPr="003D6C71">
        <w:rPr>
          <w:rFonts w:hint="eastAsia"/>
          <w:color w:val="000000"/>
        </w:rPr>
        <w:t>数据类型及格式：C..20</w:t>
      </w:r>
      <w:r w:rsidR="00AD26D6">
        <w:rPr>
          <w:rFonts w:hint="eastAsia"/>
          <w:color w:val="000000"/>
        </w:rPr>
        <w:t>0</w:t>
      </w:r>
    </w:p>
    <w:p w:rsidR="00951EBC" w:rsidRPr="003D6C71" w:rsidRDefault="00951EBC" w:rsidP="00951EBC">
      <w:pPr>
        <w:pStyle w:val="aff7"/>
        <w:rPr>
          <w:rFonts w:hint="eastAsia"/>
          <w:color w:val="000000"/>
        </w:rPr>
      </w:pPr>
      <w:r w:rsidRPr="003D6C71">
        <w:rPr>
          <w:rFonts w:hint="eastAsia"/>
          <w:color w:val="000000"/>
        </w:rPr>
        <w:t>约束/条件：C</w:t>
      </w:r>
    </w:p>
    <w:p w:rsidR="00951EBC" w:rsidRPr="003D6C71" w:rsidRDefault="00951EBC" w:rsidP="00951EBC">
      <w:pPr>
        <w:pStyle w:val="aff7"/>
        <w:rPr>
          <w:rFonts w:hint="eastAsia"/>
          <w:color w:val="000000"/>
        </w:rPr>
      </w:pPr>
      <w:r w:rsidRPr="003D6C71">
        <w:rPr>
          <w:rFonts w:hint="eastAsia"/>
          <w:color w:val="000000"/>
        </w:rPr>
        <w:lastRenderedPageBreak/>
        <w:t>值域：遵照GB/T 2260的规定</w:t>
      </w:r>
    </w:p>
    <w:p w:rsidR="00951EBC" w:rsidRPr="00C34CF4" w:rsidRDefault="00951EBC" w:rsidP="00951EBC">
      <w:pPr>
        <w:pStyle w:val="aff7"/>
        <w:rPr>
          <w:rFonts w:hint="eastAsia"/>
          <w:color w:val="000000"/>
        </w:rPr>
      </w:pPr>
      <w:r w:rsidRPr="003D6C71">
        <w:rPr>
          <w:rFonts w:hint="eastAsia"/>
          <w:color w:val="000000"/>
        </w:rPr>
        <w:t>备注：</w:t>
      </w:r>
      <w:r w:rsidR="00393D34" w:rsidRPr="003D6C71">
        <w:rPr>
          <w:rFonts w:hint="eastAsia"/>
          <w:color w:val="000000"/>
        </w:rPr>
        <w:t>在</w:t>
      </w:r>
      <w:r w:rsidR="00101AEC">
        <w:rPr>
          <w:rFonts w:hint="eastAsia"/>
          <w:color w:val="000000"/>
        </w:rPr>
        <w:t>国内</w:t>
      </w:r>
      <w:r w:rsidR="00393D34" w:rsidRPr="003D6C71">
        <w:rPr>
          <w:rFonts w:hint="eastAsia"/>
          <w:color w:val="000000"/>
        </w:rPr>
        <w:t>注册的企业，</w:t>
      </w:r>
      <w:r w:rsidRPr="003D6C71">
        <w:rPr>
          <w:rFonts w:hint="eastAsia"/>
          <w:color w:val="000000"/>
        </w:rPr>
        <w:t>7.3.</w:t>
      </w:r>
      <w:r w:rsidR="001F5547" w:rsidRPr="003D6C71">
        <w:rPr>
          <w:rFonts w:hint="eastAsia"/>
          <w:color w:val="000000"/>
        </w:rPr>
        <w:t>4</w:t>
      </w:r>
      <w:r w:rsidRPr="003D6C71">
        <w:rPr>
          <w:rFonts w:hint="eastAsia"/>
          <w:color w:val="000000"/>
        </w:rPr>
        <w:t>和7.3.</w:t>
      </w:r>
      <w:r w:rsidR="001F5547" w:rsidRPr="003D6C71">
        <w:rPr>
          <w:rFonts w:hint="eastAsia"/>
          <w:color w:val="000000"/>
        </w:rPr>
        <w:t>5</w:t>
      </w:r>
      <w:r w:rsidRPr="003D6C71">
        <w:rPr>
          <w:rFonts w:hint="eastAsia"/>
          <w:color w:val="000000"/>
        </w:rPr>
        <w:t>必选一个</w:t>
      </w:r>
      <w:r w:rsidR="008452D5">
        <w:rPr>
          <w:rFonts w:hint="eastAsia"/>
          <w:color w:val="000000"/>
        </w:rPr>
        <w:t>。</w:t>
      </w:r>
    </w:p>
    <w:p w:rsidR="001F5547" w:rsidRPr="003D6C71" w:rsidRDefault="001F5547" w:rsidP="001F5547">
      <w:pPr>
        <w:pStyle w:val="a7"/>
        <w:spacing w:before="156" w:after="156"/>
        <w:ind w:left="0"/>
        <w:rPr>
          <w:rFonts w:hint="eastAsia"/>
          <w:color w:val="000000"/>
        </w:rPr>
      </w:pPr>
      <w:bookmarkStart w:id="162" w:name="_Toc425842136"/>
      <w:r w:rsidRPr="003D6C71">
        <w:rPr>
          <w:rFonts w:hint="eastAsia"/>
          <w:color w:val="000000"/>
        </w:rPr>
        <w:t>所在行政区划代码</w:t>
      </w:r>
      <w:bookmarkEnd w:id="162"/>
    </w:p>
    <w:p w:rsidR="001F5547" w:rsidRPr="003D6C71" w:rsidRDefault="001F5547" w:rsidP="001F5547">
      <w:pPr>
        <w:pStyle w:val="aff7"/>
        <w:rPr>
          <w:rFonts w:hint="eastAsia"/>
          <w:color w:val="000000"/>
        </w:rPr>
      </w:pPr>
      <w:r w:rsidRPr="003D6C71">
        <w:rPr>
          <w:rFonts w:hint="eastAsia"/>
          <w:color w:val="000000"/>
        </w:rPr>
        <w:t>中文名称：所在行政区划</w:t>
      </w:r>
      <w:r w:rsidR="001C2541" w:rsidRPr="003D6C71">
        <w:rPr>
          <w:rFonts w:hint="eastAsia"/>
          <w:color w:val="000000"/>
        </w:rPr>
        <w:t>代码</w:t>
      </w:r>
    </w:p>
    <w:p w:rsidR="001F5547" w:rsidRPr="003D6C71" w:rsidRDefault="001F5547" w:rsidP="001F5547">
      <w:pPr>
        <w:pStyle w:val="aff7"/>
        <w:rPr>
          <w:rFonts w:hint="eastAsia"/>
          <w:color w:val="000000"/>
        </w:rPr>
      </w:pPr>
      <w:r w:rsidRPr="003D6C71">
        <w:rPr>
          <w:rFonts w:hint="eastAsia"/>
          <w:color w:val="000000"/>
        </w:rPr>
        <w:t>英文名称：</w:t>
      </w:r>
      <w:r w:rsidR="003D6C71" w:rsidRPr="003D6C71">
        <w:rPr>
          <w:color w:val="000000"/>
        </w:rPr>
        <w:t>administrative division</w:t>
      </w:r>
      <w:r w:rsidRPr="003D6C71">
        <w:rPr>
          <w:rFonts w:hint="eastAsia"/>
          <w:color w:val="000000"/>
        </w:rPr>
        <w:t xml:space="preserve"> code</w:t>
      </w:r>
    </w:p>
    <w:p w:rsidR="001F5547" w:rsidRPr="003D6C71" w:rsidRDefault="001F5547" w:rsidP="001F5547">
      <w:pPr>
        <w:pStyle w:val="aff7"/>
        <w:rPr>
          <w:rFonts w:hint="eastAsia"/>
          <w:color w:val="000000"/>
        </w:rPr>
      </w:pPr>
      <w:r w:rsidRPr="003D6C71">
        <w:rPr>
          <w:rFonts w:hint="eastAsia"/>
          <w:color w:val="000000"/>
        </w:rPr>
        <w:t>说明：企业所在</w:t>
      </w:r>
      <w:r w:rsidR="001C2541" w:rsidRPr="003D6C71">
        <w:rPr>
          <w:rFonts w:hint="eastAsia"/>
          <w:color w:val="000000"/>
        </w:rPr>
        <w:t>的</w:t>
      </w:r>
      <w:r w:rsidRPr="003D6C71">
        <w:rPr>
          <w:rFonts w:hint="eastAsia"/>
          <w:color w:val="000000"/>
        </w:rPr>
        <w:t>行政区划</w:t>
      </w:r>
      <w:r w:rsidR="001C2541" w:rsidRPr="003D6C71">
        <w:rPr>
          <w:rFonts w:hint="eastAsia"/>
          <w:color w:val="000000"/>
        </w:rPr>
        <w:t>代码</w:t>
      </w:r>
      <w:r w:rsidRPr="003D6C71">
        <w:rPr>
          <w:rFonts w:hint="eastAsia"/>
          <w:color w:val="000000"/>
        </w:rPr>
        <w:t>。</w:t>
      </w:r>
    </w:p>
    <w:p w:rsidR="001F5547" w:rsidRPr="003D6C71" w:rsidRDefault="001F5547" w:rsidP="001F5547">
      <w:pPr>
        <w:pStyle w:val="aff7"/>
        <w:rPr>
          <w:rFonts w:hint="eastAsia"/>
          <w:color w:val="000000"/>
        </w:rPr>
      </w:pPr>
      <w:r w:rsidRPr="003D6C71">
        <w:rPr>
          <w:rFonts w:hint="eastAsia"/>
          <w:color w:val="000000"/>
        </w:rPr>
        <w:t>数据类型及格式：</w:t>
      </w:r>
      <w:r w:rsidR="001F48BC" w:rsidRPr="003D6C71">
        <w:rPr>
          <w:rFonts w:hint="eastAsia"/>
          <w:color w:val="000000"/>
        </w:rPr>
        <w:t>C..</w:t>
      </w:r>
      <w:r w:rsidR="001C2541" w:rsidRPr="003D6C71">
        <w:rPr>
          <w:rFonts w:hint="eastAsia"/>
          <w:color w:val="000000"/>
        </w:rPr>
        <w:t>6</w:t>
      </w:r>
    </w:p>
    <w:p w:rsidR="001F5547" w:rsidRPr="003D6C71" w:rsidRDefault="001F5547" w:rsidP="001F5547">
      <w:pPr>
        <w:pStyle w:val="aff7"/>
        <w:rPr>
          <w:rFonts w:hint="eastAsia"/>
          <w:color w:val="000000"/>
        </w:rPr>
      </w:pPr>
      <w:r w:rsidRPr="003D6C71">
        <w:rPr>
          <w:rFonts w:hint="eastAsia"/>
          <w:color w:val="000000"/>
        </w:rPr>
        <w:t>约束/条件：C</w:t>
      </w:r>
    </w:p>
    <w:p w:rsidR="001F5547" w:rsidRPr="003D6C71" w:rsidRDefault="001F5547" w:rsidP="001F5547">
      <w:pPr>
        <w:pStyle w:val="aff7"/>
        <w:rPr>
          <w:rFonts w:hint="eastAsia"/>
          <w:color w:val="000000"/>
        </w:rPr>
      </w:pPr>
      <w:r w:rsidRPr="003D6C71">
        <w:rPr>
          <w:rFonts w:hint="eastAsia"/>
          <w:color w:val="000000"/>
        </w:rPr>
        <w:t>值域：遵照GB/T 2260的规定</w:t>
      </w:r>
      <w:r w:rsidR="008452D5">
        <w:rPr>
          <w:rFonts w:hint="eastAsia"/>
          <w:color w:val="000000"/>
        </w:rPr>
        <w:t>。</w:t>
      </w:r>
    </w:p>
    <w:p w:rsidR="001F5547" w:rsidRPr="00C34CF4" w:rsidRDefault="001F5547" w:rsidP="001F5547">
      <w:pPr>
        <w:pStyle w:val="aff7"/>
        <w:rPr>
          <w:rFonts w:hint="eastAsia"/>
          <w:color w:val="000000"/>
        </w:rPr>
      </w:pPr>
      <w:r w:rsidRPr="003D6C71">
        <w:rPr>
          <w:rFonts w:hint="eastAsia"/>
          <w:color w:val="000000"/>
        </w:rPr>
        <w:t>备注：</w:t>
      </w:r>
      <w:r w:rsidR="003D6C71" w:rsidRPr="003D6C71">
        <w:rPr>
          <w:rFonts w:hint="eastAsia"/>
          <w:color w:val="000000"/>
        </w:rPr>
        <w:t>在</w:t>
      </w:r>
      <w:r w:rsidR="005C3A47">
        <w:rPr>
          <w:rFonts w:hint="eastAsia"/>
          <w:color w:val="000000"/>
        </w:rPr>
        <w:t>国内</w:t>
      </w:r>
      <w:r w:rsidR="003D6C71" w:rsidRPr="003D6C71">
        <w:rPr>
          <w:rFonts w:hint="eastAsia"/>
          <w:color w:val="000000"/>
        </w:rPr>
        <w:t>注册的企业，7.3.4和7.3.5必选一个</w:t>
      </w:r>
      <w:r w:rsidR="008452D5">
        <w:rPr>
          <w:rFonts w:hint="eastAsia"/>
          <w:color w:val="000000"/>
        </w:rPr>
        <w:t>。</w:t>
      </w:r>
    </w:p>
    <w:p w:rsidR="00E34344" w:rsidRPr="00376A23" w:rsidRDefault="00E34344" w:rsidP="005663C8">
      <w:pPr>
        <w:pStyle w:val="a7"/>
        <w:spacing w:before="156" w:after="156"/>
        <w:ind w:left="0"/>
        <w:rPr>
          <w:color w:val="FF0000"/>
        </w:rPr>
      </w:pPr>
      <w:bookmarkStart w:id="163" w:name="_Toc425842137"/>
      <w:r w:rsidRPr="0013044F">
        <w:rPr>
          <w:rFonts w:hint="eastAsia"/>
          <w:color w:val="000000"/>
        </w:rPr>
        <w:t>住所</w:t>
      </w:r>
      <w:bookmarkEnd w:id="163"/>
    </w:p>
    <w:p w:rsidR="00E34344" w:rsidRDefault="00E34344" w:rsidP="00E34344">
      <w:pPr>
        <w:pStyle w:val="aff7"/>
        <w:rPr>
          <w:rFonts w:hint="eastAsia"/>
          <w:color w:val="000000"/>
        </w:rPr>
      </w:pPr>
      <w:r>
        <w:rPr>
          <w:rFonts w:hAnsi="宋体" w:hint="eastAsia"/>
        </w:rPr>
        <w:t>中文名称：住所</w:t>
      </w:r>
    </w:p>
    <w:p w:rsidR="00E34344" w:rsidRPr="00C34CF4" w:rsidRDefault="00E34344" w:rsidP="00E34344">
      <w:pPr>
        <w:pStyle w:val="aff7"/>
        <w:rPr>
          <w:rFonts w:hint="eastAsia"/>
          <w:color w:val="000000"/>
        </w:rPr>
      </w:pPr>
      <w:r>
        <w:rPr>
          <w:rFonts w:hint="eastAsia"/>
          <w:color w:val="000000"/>
        </w:rPr>
        <w:t>英文名称：</w:t>
      </w:r>
      <w:r>
        <w:rPr>
          <w:rFonts w:hAnsi="宋体" w:cs="宋体" w:hint="eastAsia"/>
        </w:rPr>
        <w:t>d</w:t>
      </w:r>
      <w:r w:rsidRPr="00393455">
        <w:rPr>
          <w:rFonts w:hAnsi="宋体" w:cs="宋体" w:hint="eastAsia"/>
        </w:rPr>
        <w:t>omicile</w:t>
      </w:r>
    </w:p>
    <w:p w:rsidR="00E34344" w:rsidRPr="00C34CF4" w:rsidRDefault="00E34344" w:rsidP="00E34344">
      <w:pPr>
        <w:pStyle w:val="aff7"/>
        <w:rPr>
          <w:rFonts w:hint="eastAsia"/>
          <w:color w:val="000000"/>
        </w:rPr>
      </w:pPr>
      <w:r w:rsidRPr="00C34CF4">
        <w:rPr>
          <w:rFonts w:hint="eastAsia"/>
          <w:color w:val="000000"/>
        </w:rPr>
        <w:t>说明：</w:t>
      </w:r>
      <w:r w:rsidRPr="00393455">
        <w:rPr>
          <w:rFonts w:hAnsi="宋体" w:cs="宋体" w:hint="eastAsia"/>
        </w:rPr>
        <w:t>企业</w:t>
      </w:r>
      <w:r w:rsidR="008A26D5">
        <w:rPr>
          <w:rFonts w:hAnsi="宋体" w:cs="宋体" w:hint="eastAsia"/>
        </w:rPr>
        <w:t>进行生产、经营或服务活动的场所</w:t>
      </w:r>
      <w:r w:rsidRPr="00393455">
        <w:rPr>
          <w:rFonts w:hAnsi="宋体" w:cs="宋体" w:hint="eastAsia"/>
        </w:rPr>
        <w:t>。</w:t>
      </w:r>
    </w:p>
    <w:p w:rsidR="00E34344" w:rsidRPr="00C34CF4" w:rsidRDefault="00E34344" w:rsidP="00E34344">
      <w:pPr>
        <w:pStyle w:val="aff7"/>
        <w:rPr>
          <w:rFonts w:hint="eastAsia"/>
          <w:color w:val="000000"/>
        </w:rPr>
      </w:pPr>
      <w:r w:rsidRPr="00C34CF4">
        <w:rPr>
          <w:rFonts w:hint="eastAsia"/>
          <w:color w:val="000000"/>
        </w:rPr>
        <w:t>数据类型及格式：C..200</w:t>
      </w:r>
    </w:p>
    <w:p w:rsidR="00E34344" w:rsidRDefault="00E34344" w:rsidP="00E34344">
      <w:pPr>
        <w:pStyle w:val="aff7"/>
        <w:rPr>
          <w:rFonts w:hint="eastAsia"/>
          <w:color w:val="000000"/>
        </w:rPr>
      </w:pPr>
      <w:r w:rsidRPr="00C34CF4">
        <w:rPr>
          <w:rFonts w:hint="eastAsia"/>
          <w:color w:val="000000"/>
        </w:rPr>
        <w:t>约束/条件：M</w:t>
      </w:r>
    </w:p>
    <w:p w:rsidR="00D46072" w:rsidRPr="00A94C5E" w:rsidRDefault="00D46072" w:rsidP="00D46072">
      <w:pPr>
        <w:pStyle w:val="a7"/>
        <w:spacing w:before="156" w:after="156"/>
        <w:ind w:left="0"/>
        <w:rPr>
          <w:rFonts w:hint="eastAsia"/>
          <w:color w:val="000000"/>
        </w:rPr>
      </w:pPr>
      <w:bookmarkStart w:id="164" w:name="_Toc425842140"/>
      <w:r w:rsidRPr="00A94C5E">
        <w:rPr>
          <w:rFonts w:hint="eastAsia"/>
          <w:color w:val="000000"/>
        </w:rPr>
        <w:t>统一社会信用代码</w:t>
      </w:r>
      <w:bookmarkEnd w:id="164"/>
    </w:p>
    <w:p w:rsidR="00D46072" w:rsidRPr="007163EB" w:rsidRDefault="00D46072" w:rsidP="00D46072">
      <w:pPr>
        <w:pStyle w:val="aff7"/>
        <w:rPr>
          <w:rFonts w:hAnsi="宋体" w:hint="eastAsia"/>
          <w:color w:val="000000"/>
        </w:rPr>
      </w:pPr>
      <w:r w:rsidRPr="007163EB">
        <w:rPr>
          <w:rFonts w:hAnsi="宋体" w:hint="eastAsia"/>
          <w:color w:val="000000"/>
        </w:rPr>
        <w:t>中文名称：统一社会信用代码</w:t>
      </w:r>
    </w:p>
    <w:p w:rsidR="00D46072" w:rsidRPr="007163EB" w:rsidRDefault="00D46072" w:rsidP="00D46072">
      <w:pPr>
        <w:pStyle w:val="aff7"/>
        <w:rPr>
          <w:rFonts w:hAnsi="宋体" w:hint="eastAsia"/>
          <w:color w:val="000000"/>
        </w:rPr>
      </w:pPr>
      <w:r w:rsidRPr="007163EB">
        <w:rPr>
          <w:rFonts w:hAnsi="宋体" w:hint="eastAsia"/>
          <w:color w:val="000000"/>
        </w:rPr>
        <w:t>英文名称：</w:t>
      </w:r>
      <w:r w:rsidR="00052073">
        <w:rPr>
          <w:rFonts w:hAnsi="宋体"/>
          <w:color w:val="000000"/>
        </w:rPr>
        <w:t>u</w:t>
      </w:r>
      <w:r w:rsidRPr="007163EB">
        <w:rPr>
          <w:rFonts w:hAnsi="宋体" w:hint="eastAsia"/>
          <w:color w:val="000000"/>
        </w:rPr>
        <w:t>nified social credit code</w:t>
      </w:r>
    </w:p>
    <w:p w:rsidR="00D46072" w:rsidRPr="007163EB" w:rsidRDefault="00D46072" w:rsidP="00D46072">
      <w:pPr>
        <w:pStyle w:val="aff7"/>
        <w:rPr>
          <w:rFonts w:hAnsi="宋体" w:hint="eastAsia"/>
          <w:color w:val="000000"/>
        </w:rPr>
      </w:pPr>
      <w:r w:rsidRPr="007163EB">
        <w:rPr>
          <w:rFonts w:hAnsi="宋体" w:hint="eastAsia"/>
          <w:color w:val="000000"/>
        </w:rPr>
        <w:lastRenderedPageBreak/>
        <w:t>说明：由政府主管部门为法人和其他组织发放的一个唯一的、终身不变的主体标识代码，并以其为载体采集、查询、共享、比对各类主体信用信息。</w:t>
      </w:r>
    </w:p>
    <w:p w:rsidR="00D46072" w:rsidRPr="007163EB" w:rsidRDefault="00D46072" w:rsidP="00D46072">
      <w:pPr>
        <w:pStyle w:val="aff7"/>
        <w:rPr>
          <w:rFonts w:hAnsi="宋体" w:hint="eastAsia"/>
          <w:color w:val="000000"/>
        </w:rPr>
      </w:pPr>
      <w:r w:rsidRPr="007163EB">
        <w:rPr>
          <w:rFonts w:hAnsi="宋体" w:hint="eastAsia"/>
          <w:color w:val="000000"/>
        </w:rPr>
        <w:t>数据类型及格式：C18</w:t>
      </w:r>
    </w:p>
    <w:p w:rsidR="00D46072" w:rsidRPr="007163EB" w:rsidRDefault="00D46072" w:rsidP="00D46072">
      <w:pPr>
        <w:pStyle w:val="aff7"/>
        <w:rPr>
          <w:rFonts w:hAnsi="宋体" w:hint="eastAsia"/>
          <w:color w:val="000000"/>
        </w:rPr>
      </w:pPr>
      <w:r w:rsidRPr="007163EB">
        <w:rPr>
          <w:rFonts w:hAnsi="宋体" w:hint="eastAsia"/>
          <w:color w:val="000000"/>
        </w:rPr>
        <w:t>约束/条件：C</w:t>
      </w:r>
    </w:p>
    <w:p w:rsidR="00D46072" w:rsidRPr="007163EB" w:rsidRDefault="00D46072" w:rsidP="00D46072">
      <w:pPr>
        <w:pStyle w:val="aff7"/>
        <w:rPr>
          <w:rFonts w:hAnsi="宋体" w:hint="eastAsia"/>
          <w:color w:val="000000"/>
        </w:rPr>
      </w:pPr>
      <w:r w:rsidRPr="007163EB">
        <w:rPr>
          <w:rFonts w:hAnsi="宋体" w:hint="eastAsia"/>
          <w:color w:val="000000"/>
        </w:rPr>
        <w:t>备注：如果</w:t>
      </w:r>
      <w:r w:rsidR="00211CD3">
        <w:rPr>
          <w:rFonts w:hAnsi="宋体" w:hint="eastAsia"/>
          <w:color w:val="000000"/>
        </w:rPr>
        <w:t>家装建材</w:t>
      </w:r>
      <w:r w:rsidRPr="007163EB">
        <w:rPr>
          <w:rFonts w:hAnsi="宋体" w:hint="eastAsia"/>
          <w:color w:val="000000"/>
        </w:rPr>
        <w:t>生产企业</w:t>
      </w:r>
      <w:r w:rsidR="00BE6313" w:rsidRPr="007163EB">
        <w:rPr>
          <w:rFonts w:hAnsi="宋体" w:hint="eastAsia"/>
          <w:color w:val="000000"/>
        </w:rPr>
        <w:t>、</w:t>
      </w:r>
      <w:r w:rsidRPr="007163EB">
        <w:rPr>
          <w:rFonts w:hAnsi="宋体" w:hint="eastAsia"/>
          <w:color w:val="000000"/>
        </w:rPr>
        <w:t>代理商或经销商在国内政府主管部门</w:t>
      </w:r>
      <w:r w:rsidRPr="007163EB">
        <w:rPr>
          <w:rFonts w:hAnsi="宋体" w:hint="eastAsia"/>
        </w:rPr>
        <w:t>登记注册并取得</w:t>
      </w:r>
      <w:r w:rsidR="00BE6313" w:rsidRPr="007163EB">
        <w:rPr>
          <w:rFonts w:hAnsi="宋体" w:hint="eastAsia"/>
        </w:rPr>
        <w:t>代码</w:t>
      </w:r>
      <w:r w:rsidRPr="007163EB">
        <w:rPr>
          <w:rFonts w:hAnsi="宋体" w:hint="eastAsia"/>
          <w:color w:val="000000"/>
        </w:rPr>
        <w:t>，则该信息元素为必备。</w:t>
      </w:r>
    </w:p>
    <w:p w:rsidR="00E34344" w:rsidRPr="00C34CF4" w:rsidRDefault="00E34344" w:rsidP="005663C8">
      <w:pPr>
        <w:pStyle w:val="a7"/>
        <w:spacing w:before="156" w:after="156"/>
        <w:ind w:left="0"/>
        <w:rPr>
          <w:color w:val="000000"/>
        </w:rPr>
      </w:pPr>
      <w:bookmarkStart w:id="165" w:name="_Toc425842138"/>
      <w:r>
        <w:rPr>
          <w:rFonts w:hint="eastAsia"/>
          <w:color w:val="000000"/>
        </w:rPr>
        <w:t>营业执照注册号</w:t>
      </w:r>
      <w:bookmarkEnd w:id="165"/>
    </w:p>
    <w:p w:rsidR="00E34344" w:rsidRPr="007163EB" w:rsidRDefault="00E34344" w:rsidP="00E34344">
      <w:pPr>
        <w:pStyle w:val="aff7"/>
        <w:rPr>
          <w:rFonts w:hAnsi="宋体" w:hint="eastAsia"/>
          <w:color w:val="000000"/>
        </w:rPr>
      </w:pPr>
      <w:r w:rsidRPr="007163EB">
        <w:rPr>
          <w:rFonts w:hAnsi="宋体" w:hint="eastAsia"/>
        </w:rPr>
        <w:t>中文名称：</w:t>
      </w:r>
      <w:r w:rsidRPr="007163EB">
        <w:rPr>
          <w:rFonts w:hAnsi="宋体" w:hint="eastAsia"/>
          <w:color w:val="000000"/>
        </w:rPr>
        <w:t>营业执照注册号</w:t>
      </w:r>
    </w:p>
    <w:p w:rsidR="00E34344" w:rsidRPr="007163EB" w:rsidRDefault="00E34344" w:rsidP="00E34344">
      <w:pPr>
        <w:pStyle w:val="aff7"/>
        <w:rPr>
          <w:rFonts w:hAnsi="宋体" w:hint="eastAsia"/>
          <w:color w:val="000000"/>
        </w:rPr>
      </w:pPr>
      <w:r w:rsidRPr="007163EB">
        <w:rPr>
          <w:rFonts w:hAnsi="宋体" w:hint="eastAsia"/>
          <w:color w:val="000000"/>
        </w:rPr>
        <w:t>英文名称：</w:t>
      </w:r>
      <w:r w:rsidRPr="007163EB">
        <w:rPr>
          <w:rFonts w:hAnsi="宋体"/>
          <w:color w:val="000000"/>
        </w:rPr>
        <w:t>business license registration number</w:t>
      </w:r>
    </w:p>
    <w:p w:rsidR="00E34344" w:rsidRPr="007163EB" w:rsidRDefault="00E34344" w:rsidP="00E34344">
      <w:pPr>
        <w:pStyle w:val="aff7"/>
        <w:rPr>
          <w:rFonts w:hAnsi="宋体" w:hint="eastAsia"/>
          <w:color w:val="000000"/>
        </w:rPr>
      </w:pPr>
      <w:r w:rsidRPr="007163EB">
        <w:rPr>
          <w:rFonts w:hAnsi="宋体" w:hint="eastAsia"/>
          <w:color w:val="000000"/>
        </w:rPr>
        <w:t>说明：企业设立时由政府主管部门核准颁发的营业执照编号。</w:t>
      </w:r>
    </w:p>
    <w:p w:rsidR="00E34344" w:rsidRPr="007163EB" w:rsidRDefault="00E34344" w:rsidP="00E34344">
      <w:pPr>
        <w:pStyle w:val="aff7"/>
        <w:rPr>
          <w:rFonts w:hAnsi="宋体" w:hint="eastAsia"/>
          <w:color w:val="FF0000"/>
        </w:rPr>
      </w:pPr>
      <w:r w:rsidRPr="007163EB">
        <w:rPr>
          <w:rFonts w:hAnsi="宋体" w:hint="eastAsia"/>
          <w:color w:val="000000"/>
        </w:rPr>
        <w:t>数据类型及格式：C15</w:t>
      </w:r>
    </w:p>
    <w:p w:rsidR="00E34344" w:rsidRPr="007163EB" w:rsidRDefault="00E34344" w:rsidP="00E34344">
      <w:pPr>
        <w:pStyle w:val="aff7"/>
        <w:rPr>
          <w:rFonts w:hAnsi="宋体" w:hint="eastAsia"/>
          <w:color w:val="000000"/>
        </w:rPr>
      </w:pPr>
      <w:r w:rsidRPr="007163EB">
        <w:rPr>
          <w:rFonts w:hAnsi="宋体" w:hint="eastAsia"/>
          <w:color w:val="000000"/>
        </w:rPr>
        <w:t>约束/条件：C</w:t>
      </w:r>
    </w:p>
    <w:p w:rsidR="00E34344" w:rsidRPr="007163EB" w:rsidRDefault="00E34344" w:rsidP="00E34344">
      <w:pPr>
        <w:pStyle w:val="aff7"/>
        <w:rPr>
          <w:rFonts w:hAnsi="宋体" w:hint="eastAsia"/>
          <w:color w:val="000000"/>
        </w:rPr>
      </w:pPr>
      <w:r w:rsidRPr="007163EB">
        <w:rPr>
          <w:rFonts w:hAnsi="宋体" w:hint="eastAsia"/>
          <w:color w:val="000000"/>
        </w:rPr>
        <w:t>同义词：工商注册号</w:t>
      </w:r>
    </w:p>
    <w:p w:rsidR="00E34344" w:rsidRPr="007163EB" w:rsidRDefault="00E34344" w:rsidP="00E34344">
      <w:pPr>
        <w:pStyle w:val="aff7"/>
        <w:rPr>
          <w:rFonts w:hAnsi="宋体" w:hint="eastAsia"/>
          <w:color w:val="000000"/>
        </w:rPr>
      </w:pPr>
      <w:r w:rsidRPr="007163EB">
        <w:rPr>
          <w:rFonts w:hAnsi="宋体" w:hint="eastAsia"/>
          <w:color w:val="000000"/>
        </w:rPr>
        <w:t>值域：遵照GS</w:t>
      </w:r>
      <w:r w:rsidR="00737C8D" w:rsidRPr="007163EB">
        <w:rPr>
          <w:rFonts w:hAnsi="宋体" w:hint="eastAsia"/>
          <w:color w:val="000000"/>
        </w:rPr>
        <w:t xml:space="preserve"> </w:t>
      </w:r>
      <w:r w:rsidRPr="007163EB">
        <w:rPr>
          <w:rFonts w:hAnsi="宋体" w:hint="eastAsia"/>
          <w:color w:val="000000"/>
        </w:rPr>
        <w:t>15的规定</w:t>
      </w:r>
    </w:p>
    <w:p w:rsidR="00E34344" w:rsidRPr="007163EB" w:rsidRDefault="00E34344" w:rsidP="00E34344">
      <w:pPr>
        <w:pStyle w:val="aff7"/>
        <w:rPr>
          <w:rFonts w:hAnsi="宋体" w:hint="eastAsia"/>
          <w:color w:val="000000"/>
        </w:rPr>
      </w:pPr>
      <w:r w:rsidRPr="007163EB">
        <w:rPr>
          <w:rFonts w:hAnsi="宋体" w:hint="eastAsia"/>
          <w:color w:val="000000"/>
        </w:rPr>
        <w:t>备注：如果</w:t>
      </w:r>
      <w:r w:rsidR="00211CD3">
        <w:rPr>
          <w:rFonts w:hAnsi="宋体" w:hint="eastAsia"/>
          <w:color w:val="000000"/>
        </w:rPr>
        <w:t>家装建材</w:t>
      </w:r>
      <w:r w:rsidRPr="007163EB">
        <w:rPr>
          <w:rFonts w:hAnsi="宋体" w:hint="eastAsia"/>
          <w:color w:val="000000"/>
        </w:rPr>
        <w:t>生产企业、代理商或经销商</w:t>
      </w:r>
      <w:r w:rsidR="00BE6313" w:rsidRPr="007163EB">
        <w:rPr>
          <w:rFonts w:hAnsi="宋体" w:hint="eastAsia"/>
          <w:color w:val="000000"/>
        </w:rPr>
        <w:t>未取得统一社会信用代码，</w:t>
      </w:r>
      <w:r w:rsidRPr="007163EB">
        <w:rPr>
          <w:rFonts w:hAnsi="宋体" w:hint="eastAsia"/>
          <w:color w:val="000000"/>
        </w:rPr>
        <w:t>则该信息元素为必备</w:t>
      </w:r>
      <w:r w:rsidR="00D46072" w:rsidRPr="007163EB">
        <w:rPr>
          <w:rFonts w:hAnsi="宋体" w:hint="eastAsia"/>
          <w:color w:val="000000"/>
        </w:rPr>
        <w:t>。</w:t>
      </w:r>
    </w:p>
    <w:p w:rsidR="00E34344" w:rsidRPr="00A94C5E" w:rsidRDefault="00E34344" w:rsidP="005663C8">
      <w:pPr>
        <w:pStyle w:val="a7"/>
        <w:spacing w:before="156" w:after="156"/>
        <w:ind w:left="0"/>
        <w:rPr>
          <w:rFonts w:hint="eastAsia"/>
          <w:color w:val="000000"/>
        </w:rPr>
      </w:pPr>
      <w:bookmarkStart w:id="166" w:name="_Toc425842142"/>
      <w:r w:rsidRPr="00A94C5E">
        <w:rPr>
          <w:rFonts w:hint="eastAsia"/>
          <w:color w:val="000000"/>
        </w:rPr>
        <w:t>网址</w:t>
      </w:r>
      <w:bookmarkEnd w:id="166"/>
    </w:p>
    <w:p w:rsidR="00E34344" w:rsidRPr="00A94C5E" w:rsidRDefault="00E34344" w:rsidP="00E34344">
      <w:pPr>
        <w:pStyle w:val="aff7"/>
        <w:rPr>
          <w:rFonts w:hint="eastAsia"/>
          <w:color w:val="000000"/>
        </w:rPr>
      </w:pPr>
      <w:r w:rsidRPr="00A94C5E">
        <w:rPr>
          <w:rFonts w:hint="eastAsia"/>
          <w:color w:val="000000"/>
        </w:rPr>
        <w:t>中文名称：网址</w:t>
      </w:r>
    </w:p>
    <w:p w:rsidR="00E34344" w:rsidRPr="00A94C5E" w:rsidRDefault="00E34344" w:rsidP="00E34344">
      <w:pPr>
        <w:pStyle w:val="aff7"/>
        <w:rPr>
          <w:rFonts w:hint="eastAsia"/>
          <w:color w:val="000000"/>
        </w:rPr>
      </w:pPr>
      <w:r w:rsidRPr="00A94C5E">
        <w:rPr>
          <w:rFonts w:hint="eastAsia"/>
          <w:color w:val="000000"/>
        </w:rPr>
        <w:t>英文名称：web site</w:t>
      </w:r>
    </w:p>
    <w:p w:rsidR="00E34344" w:rsidRPr="00A94C5E" w:rsidRDefault="00E34344" w:rsidP="00E34344">
      <w:pPr>
        <w:pStyle w:val="aff7"/>
        <w:rPr>
          <w:rFonts w:hint="eastAsia"/>
          <w:color w:val="000000"/>
        </w:rPr>
      </w:pPr>
      <w:r w:rsidRPr="00A94C5E">
        <w:rPr>
          <w:rFonts w:hint="eastAsia"/>
          <w:color w:val="000000"/>
        </w:rPr>
        <w:t>说明：企业的互联网网址。</w:t>
      </w:r>
    </w:p>
    <w:p w:rsidR="00E34344" w:rsidRPr="00A94C5E" w:rsidRDefault="00E34344" w:rsidP="00E34344">
      <w:pPr>
        <w:pStyle w:val="aff7"/>
        <w:rPr>
          <w:rFonts w:hint="eastAsia"/>
          <w:color w:val="000000"/>
        </w:rPr>
      </w:pPr>
      <w:r w:rsidRPr="00A94C5E">
        <w:rPr>
          <w:rFonts w:hint="eastAsia"/>
          <w:color w:val="000000"/>
        </w:rPr>
        <w:lastRenderedPageBreak/>
        <w:t>数据类型及格式：C..ul</w:t>
      </w:r>
    </w:p>
    <w:p w:rsidR="00E34344" w:rsidRPr="00A94C5E" w:rsidRDefault="00E34344" w:rsidP="00E34344">
      <w:pPr>
        <w:pStyle w:val="aff7"/>
        <w:rPr>
          <w:rFonts w:hint="eastAsia"/>
          <w:color w:val="000000"/>
        </w:rPr>
      </w:pPr>
      <w:r w:rsidRPr="00A94C5E">
        <w:rPr>
          <w:rFonts w:hint="eastAsia"/>
          <w:color w:val="000000"/>
        </w:rPr>
        <w:t>约束/条件：O</w:t>
      </w:r>
    </w:p>
    <w:p w:rsidR="00E34344" w:rsidRPr="00A94C5E" w:rsidRDefault="00E34344" w:rsidP="00E34344">
      <w:pPr>
        <w:pStyle w:val="aff7"/>
        <w:rPr>
          <w:rFonts w:hint="eastAsia"/>
          <w:color w:val="000000"/>
        </w:rPr>
      </w:pPr>
      <w:r w:rsidRPr="00A94C5E">
        <w:rPr>
          <w:rFonts w:hint="eastAsia"/>
          <w:color w:val="000000"/>
        </w:rPr>
        <w:t>同义词：企业网站/网页</w:t>
      </w:r>
    </w:p>
    <w:p w:rsidR="00E34344" w:rsidRDefault="00E34344" w:rsidP="00E34344">
      <w:pPr>
        <w:pStyle w:val="a6"/>
        <w:rPr>
          <w:rFonts w:hint="eastAsia"/>
        </w:rPr>
      </w:pPr>
      <w:bookmarkStart w:id="167" w:name="_Toc419900771"/>
      <w:bookmarkStart w:id="168" w:name="_Toc420069923"/>
      <w:bookmarkStart w:id="169" w:name="_Toc420072775"/>
      <w:bookmarkStart w:id="170" w:name="_Toc420586224"/>
      <w:bookmarkStart w:id="171" w:name="_Toc420597240"/>
      <w:bookmarkStart w:id="172" w:name="_Toc421805111"/>
      <w:bookmarkStart w:id="173" w:name="_Toc422303560"/>
      <w:bookmarkStart w:id="174" w:name="_Toc425842143"/>
      <w:bookmarkStart w:id="175" w:name="_Toc436724232"/>
      <w:r>
        <w:rPr>
          <w:rFonts w:hint="eastAsia"/>
        </w:rPr>
        <w:t>联系信息</w:t>
      </w:r>
      <w:bookmarkEnd w:id="167"/>
      <w:bookmarkEnd w:id="168"/>
      <w:bookmarkEnd w:id="169"/>
      <w:bookmarkEnd w:id="170"/>
      <w:bookmarkEnd w:id="171"/>
      <w:bookmarkEnd w:id="172"/>
      <w:bookmarkEnd w:id="173"/>
      <w:bookmarkEnd w:id="174"/>
      <w:r w:rsidR="005E51DC">
        <w:rPr>
          <w:rFonts w:hint="eastAsia"/>
        </w:rPr>
        <w:t>元素</w:t>
      </w:r>
      <w:bookmarkEnd w:id="175"/>
    </w:p>
    <w:p w:rsidR="00E34344" w:rsidRPr="00A94C5E" w:rsidRDefault="00E34344" w:rsidP="005663C8">
      <w:pPr>
        <w:pStyle w:val="a7"/>
        <w:spacing w:before="156" w:after="156"/>
        <w:ind w:left="0"/>
        <w:rPr>
          <w:rFonts w:hint="eastAsia"/>
          <w:color w:val="000000"/>
        </w:rPr>
      </w:pPr>
      <w:bookmarkStart w:id="176" w:name="_Toc425842144"/>
      <w:r w:rsidRPr="00A94C5E">
        <w:rPr>
          <w:rFonts w:hint="eastAsia"/>
          <w:color w:val="000000"/>
        </w:rPr>
        <w:t>联系人姓名</w:t>
      </w:r>
      <w:bookmarkEnd w:id="176"/>
    </w:p>
    <w:p w:rsidR="00E34344" w:rsidRPr="00A94C5E" w:rsidRDefault="00E34344" w:rsidP="008A2D85">
      <w:pPr>
        <w:pStyle w:val="aff7"/>
        <w:rPr>
          <w:rFonts w:hint="eastAsia"/>
        </w:rPr>
      </w:pPr>
      <w:r w:rsidRPr="00A94C5E">
        <w:rPr>
          <w:rFonts w:hint="eastAsia"/>
        </w:rPr>
        <w:t>中文名称：联系人姓名</w:t>
      </w:r>
    </w:p>
    <w:p w:rsidR="00E34344" w:rsidRPr="00A94C5E" w:rsidRDefault="00E34344" w:rsidP="008A2D85">
      <w:pPr>
        <w:pStyle w:val="aff7"/>
        <w:rPr>
          <w:rFonts w:hint="eastAsia"/>
        </w:rPr>
      </w:pPr>
      <w:r w:rsidRPr="002764B9">
        <w:rPr>
          <w:rFonts w:hint="eastAsia"/>
        </w:rPr>
        <w:t>英文名称：</w:t>
      </w:r>
      <w:r w:rsidR="003D6C71" w:rsidRPr="002764B9">
        <w:rPr>
          <w:rFonts w:hint="eastAsia"/>
        </w:rPr>
        <w:t xml:space="preserve">contact </w:t>
      </w:r>
      <w:r w:rsidRPr="002764B9">
        <w:rPr>
          <w:rFonts w:hint="eastAsia"/>
        </w:rPr>
        <w:t>name</w:t>
      </w:r>
    </w:p>
    <w:p w:rsidR="00E34344" w:rsidRPr="00A94C5E" w:rsidRDefault="00E34344" w:rsidP="008A2D85">
      <w:pPr>
        <w:pStyle w:val="aff7"/>
        <w:rPr>
          <w:rFonts w:hint="eastAsia"/>
        </w:rPr>
      </w:pPr>
      <w:r w:rsidRPr="00A94C5E">
        <w:rPr>
          <w:rFonts w:hint="eastAsia"/>
        </w:rPr>
        <w:t>说明：企业联系人的姓名。</w:t>
      </w:r>
    </w:p>
    <w:p w:rsidR="00E34344" w:rsidRPr="00A94C5E" w:rsidRDefault="00E34344" w:rsidP="008A2D85">
      <w:pPr>
        <w:pStyle w:val="aff7"/>
        <w:rPr>
          <w:rFonts w:hint="eastAsia"/>
        </w:rPr>
      </w:pPr>
      <w:r w:rsidRPr="00A94C5E">
        <w:rPr>
          <w:rFonts w:hint="eastAsia"/>
        </w:rPr>
        <w:t>数据类型及格式：C..100</w:t>
      </w:r>
    </w:p>
    <w:p w:rsidR="00E34344" w:rsidRPr="00A94C5E" w:rsidRDefault="00E34344" w:rsidP="008A2D85">
      <w:pPr>
        <w:pStyle w:val="aff7"/>
        <w:rPr>
          <w:rFonts w:hint="eastAsia"/>
        </w:rPr>
      </w:pPr>
      <w:r w:rsidRPr="00A94C5E">
        <w:rPr>
          <w:rFonts w:hint="eastAsia"/>
        </w:rPr>
        <w:t>约束/条件：M</w:t>
      </w:r>
    </w:p>
    <w:p w:rsidR="00E34344" w:rsidRDefault="00E34344" w:rsidP="005663C8">
      <w:pPr>
        <w:pStyle w:val="a7"/>
        <w:spacing w:before="156" w:after="156"/>
        <w:ind w:left="0"/>
        <w:rPr>
          <w:rFonts w:hAnsi="宋体" w:hint="eastAsia"/>
        </w:rPr>
      </w:pPr>
      <w:bookmarkStart w:id="177" w:name="_Toc425842145"/>
      <w:r>
        <w:rPr>
          <w:rFonts w:hAnsi="宋体" w:hint="eastAsia"/>
        </w:rPr>
        <w:t>联系电话</w:t>
      </w:r>
      <w:bookmarkEnd w:id="177"/>
    </w:p>
    <w:p w:rsidR="00E34344" w:rsidRDefault="00E34344" w:rsidP="008A2D85">
      <w:pPr>
        <w:pStyle w:val="aff7"/>
        <w:rPr>
          <w:rFonts w:hAnsi="宋体" w:hint="eastAsia"/>
        </w:rPr>
      </w:pPr>
      <w:bookmarkStart w:id="178" w:name="_Toc419900776"/>
      <w:r w:rsidRPr="00042C5C">
        <w:rPr>
          <w:rFonts w:hint="eastAsia"/>
        </w:rPr>
        <w:t>中文名称：</w:t>
      </w:r>
      <w:r w:rsidRPr="008A2D85">
        <w:rPr>
          <w:rFonts w:hint="eastAsia"/>
        </w:rPr>
        <w:t>联系电话</w:t>
      </w:r>
      <w:bookmarkEnd w:id="178"/>
    </w:p>
    <w:p w:rsidR="00E34344" w:rsidRPr="008A2D85" w:rsidRDefault="00E34344" w:rsidP="00E34344">
      <w:pPr>
        <w:pStyle w:val="aff7"/>
        <w:rPr>
          <w:rFonts w:hint="eastAsia"/>
        </w:rPr>
      </w:pPr>
      <w:r w:rsidRPr="008A2D85">
        <w:rPr>
          <w:rFonts w:hint="eastAsia"/>
        </w:rPr>
        <w:t>英文名称：telephone number</w:t>
      </w:r>
    </w:p>
    <w:p w:rsidR="00E34344" w:rsidRPr="008A2D85" w:rsidRDefault="00E34344" w:rsidP="008A2D85">
      <w:pPr>
        <w:pStyle w:val="aff7"/>
        <w:rPr>
          <w:rFonts w:hint="eastAsia"/>
        </w:rPr>
      </w:pPr>
      <w:bookmarkStart w:id="179" w:name="_Toc419900777"/>
      <w:r w:rsidRPr="008A2D85">
        <w:rPr>
          <w:rFonts w:hint="eastAsia"/>
        </w:rPr>
        <w:t>说明：企业联系人的</w:t>
      </w:r>
      <w:r w:rsidR="0039641E">
        <w:rPr>
          <w:rFonts w:hint="eastAsia"/>
        </w:rPr>
        <w:t>联系</w:t>
      </w:r>
      <w:r w:rsidRPr="008A2D85">
        <w:rPr>
          <w:rFonts w:hint="eastAsia"/>
        </w:rPr>
        <w:t>电话号码。</w:t>
      </w:r>
      <w:bookmarkEnd w:id="179"/>
    </w:p>
    <w:p w:rsidR="00E34344" w:rsidRPr="008A2D85" w:rsidRDefault="00E34344" w:rsidP="008A2D85">
      <w:pPr>
        <w:pStyle w:val="aff7"/>
        <w:rPr>
          <w:rFonts w:hint="eastAsia"/>
        </w:rPr>
      </w:pPr>
      <w:bookmarkStart w:id="180" w:name="_Toc419900778"/>
      <w:r w:rsidRPr="008A2D85">
        <w:rPr>
          <w:rFonts w:hint="eastAsia"/>
        </w:rPr>
        <w:t>数据类型及格式：C..</w:t>
      </w:r>
      <w:bookmarkEnd w:id="180"/>
      <w:r w:rsidR="0039641E">
        <w:t>20</w:t>
      </w:r>
    </w:p>
    <w:p w:rsidR="00E34344" w:rsidRPr="00276EF7" w:rsidRDefault="00E34344" w:rsidP="008A2D85">
      <w:pPr>
        <w:pStyle w:val="aff7"/>
        <w:rPr>
          <w:rFonts w:hint="eastAsia"/>
        </w:rPr>
      </w:pPr>
      <w:bookmarkStart w:id="181" w:name="_Toc419900779"/>
      <w:r w:rsidRPr="008A2D85">
        <w:rPr>
          <w:rFonts w:hint="eastAsia"/>
        </w:rPr>
        <w:t>约束/条件：</w:t>
      </w:r>
      <w:bookmarkEnd w:id="181"/>
      <w:r w:rsidRPr="008A2D85">
        <w:rPr>
          <w:rFonts w:hint="eastAsia"/>
        </w:rPr>
        <w:t>M</w:t>
      </w:r>
    </w:p>
    <w:p w:rsidR="00E34344" w:rsidRDefault="00E34344" w:rsidP="005663C8">
      <w:pPr>
        <w:pStyle w:val="a7"/>
        <w:spacing w:before="156" w:after="156"/>
        <w:ind w:left="0"/>
        <w:rPr>
          <w:rFonts w:hAnsi="宋体" w:hint="eastAsia"/>
        </w:rPr>
      </w:pPr>
      <w:bookmarkStart w:id="182" w:name="_Toc425842146"/>
      <w:r>
        <w:rPr>
          <w:rFonts w:hAnsi="宋体" w:hint="eastAsia"/>
        </w:rPr>
        <w:t>电子邮箱</w:t>
      </w:r>
      <w:bookmarkEnd w:id="182"/>
    </w:p>
    <w:p w:rsidR="00E34344" w:rsidRPr="008A2D85" w:rsidRDefault="00E34344" w:rsidP="008A2D85">
      <w:pPr>
        <w:pStyle w:val="aff7"/>
        <w:rPr>
          <w:rFonts w:hint="eastAsia"/>
        </w:rPr>
      </w:pPr>
      <w:bookmarkStart w:id="183" w:name="_Toc419900784"/>
      <w:r w:rsidRPr="00042C5C">
        <w:rPr>
          <w:rFonts w:hint="eastAsia"/>
        </w:rPr>
        <w:t>中文名称：</w:t>
      </w:r>
      <w:r w:rsidRPr="008A2D85">
        <w:rPr>
          <w:rFonts w:hint="eastAsia"/>
        </w:rPr>
        <w:t>电子邮箱</w:t>
      </w:r>
      <w:bookmarkEnd w:id="183"/>
    </w:p>
    <w:p w:rsidR="00E34344" w:rsidRPr="008A2D85" w:rsidRDefault="00E34344" w:rsidP="00E34344">
      <w:pPr>
        <w:pStyle w:val="aff7"/>
        <w:rPr>
          <w:rFonts w:hint="eastAsia"/>
        </w:rPr>
      </w:pPr>
      <w:r w:rsidRPr="008A2D85">
        <w:rPr>
          <w:rFonts w:hint="eastAsia"/>
        </w:rPr>
        <w:lastRenderedPageBreak/>
        <w:t>英文名称：E-mail</w:t>
      </w:r>
    </w:p>
    <w:p w:rsidR="00E34344" w:rsidRPr="008A2D85" w:rsidRDefault="00E34344" w:rsidP="00E34344">
      <w:pPr>
        <w:pStyle w:val="aff7"/>
        <w:rPr>
          <w:rFonts w:hint="eastAsia"/>
        </w:rPr>
      </w:pPr>
      <w:r w:rsidRPr="008A2D85">
        <w:rPr>
          <w:rFonts w:hint="eastAsia"/>
        </w:rPr>
        <w:t>说明：企业联系人的电子邮箱。</w:t>
      </w:r>
    </w:p>
    <w:p w:rsidR="00E34344" w:rsidRPr="008A2D85" w:rsidRDefault="00E34344" w:rsidP="008A2D85">
      <w:pPr>
        <w:pStyle w:val="aff7"/>
        <w:rPr>
          <w:rFonts w:hint="eastAsia"/>
        </w:rPr>
      </w:pPr>
      <w:bookmarkStart w:id="184" w:name="_Toc419900785"/>
      <w:r w:rsidRPr="008A2D85">
        <w:rPr>
          <w:rFonts w:hint="eastAsia"/>
        </w:rPr>
        <w:t>数据类型及格式：C..20</w:t>
      </w:r>
      <w:bookmarkEnd w:id="184"/>
      <w:r w:rsidR="005950B8">
        <w:t>0</w:t>
      </w:r>
    </w:p>
    <w:p w:rsidR="00E34344" w:rsidRPr="008A2D85" w:rsidRDefault="00E34344" w:rsidP="008A2D85">
      <w:pPr>
        <w:pStyle w:val="aff7"/>
        <w:rPr>
          <w:rFonts w:hint="eastAsia"/>
        </w:rPr>
      </w:pPr>
      <w:bookmarkStart w:id="185" w:name="_Toc419900786"/>
      <w:r w:rsidRPr="008A2D85">
        <w:rPr>
          <w:rFonts w:hint="eastAsia"/>
        </w:rPr>
        <w:t>约束/条件：O</w:t>
      </w:r>
      <w:bookmarkEnd w:id="185"/>
    </w:p>
    <w:p w:rsidR="00E34344" w:rsidRPr="008A2D85" w:rsidRDefault="00E34344" w:rsidP="00E34344">
      <w:pPr>
        <w:pStyle w:val="aff7"/>
        <w:rPr>
          <w:rFonts w:hint="eastAsia"/>
        </w:rPr>
      </w:pPr>
      <w:r w:rsidRPr="008A2D85">
        <w:rPr>
          <w:rFonts w:hint="eastAsia"/>
        </w:rPr>
        <w:t>同义词：电子邮件、电子信箱</w:t>
      </w:r>
    </w:p>
    <w:p w:rsidR="00E34344" w:rsidRDefault="00E34344" w:rsidP="005663C8">
      <w:pPr>
        <w:pStyle w:val="a7"/>
        <w:spacing w:before="156" w:after="156"/>
        <w:ind w:left="0"/>
        <w:rPr>
          <w:rFonts w:hAnsi="宋体" w:hint="eastAsia"/>
        </w:rPr>
      </w:pPr>
      <w:bookmarkStart w:id="186" w:name="_Toc425842147"/>
      <w:r>
        <w:rPr>
          <w:rFonts w:hAnsi="宋体" w:hint="eastAsia"/>
        </w:rPr>
        <w:t>即时通讯方式</w:t>
      </w:r>
      <w:bookmarkEnd w:id="186"/>
    </w:p>
    <w:p w:rsidR="00E34344" w:rsidRPr="008A2D85" w:rsidRDefault="00E34344" w:rsidP="008A2D85">
      <w:pPr>
        <w:pStyle w:val="aff7"/>
        <w:rPr>
          <w:rFonts w:hint="eastAsia"/>
        </w:rPr>
      </w:pPr>
      <w:bookmarkStart w:id="187" w:name="_Toc419900787"/>
      <w:r w:rsidRPr="00042C5C">
        <w:rPr>
          <w:rFonts w:hint="eastAsia"/>
        </w:rPr>
        <w:t>中文名称：</w:t>
      </w:r>
      <w:r w:rsidRPr="008A2D85">
        <w:rPr>
          <w:rFonts w:hint="eastAsia"/>
        </w:rPr>
        <w:t>即时通讯方式</w:t>
      </w:r>
      <w:bookmarkEnd w:id="187"/>
    </w:p>
    <w:p w:rsidR="00E34344" w:rsidRPr="008A2D85" w:rsidRDefault="00E34344" w:rsidP="00E34344">
      <w:pPr>
        <w:pStyle w:val="aff7"/>
        <w:rPr>
          <w:rFonts w:hint="eastAsia"/>
        </w:rPr>
      </w:pPr>
      <w:r w:rsidRPr="008A2D85">
        <w:rPr>
          <w:rFonts w:hint="eastAsia"/>
        </w:rPr>
        <w:t>英文名称：i</w:t>
      </w:r>
      <w:r w:rsidRPr="008A2D85">
        <w:t>nstant messaging</w:t>
      </w:r>
    </w:p>
    <w:p w:rsidR="00E34344" w:rsidRPr="008A2D85" w:rsidRDefault="00E34344" w:rsidP="008A2D85">
      <w:pPr>
        <w:pStyle w:val="aff7"/>
        <w:rPr>
          <w:rFonts w:hint="eastAsia"/>
        </w:rPr>
      </w:pPr>
      <w:bookmarkStart w:id="188" w:name="_Toc419900788"/>
      <w:r w:rsidRPr="008A2D85">
        <w:rPr>
          <w:rFonts w:hint="eastAsia"/>
        </w:rPr>
        <w:t>说明：企业联系人所用的即时通讯方式。</w:t>
      </w:r>
      <w:bookmarkEnd w:id="188"/>
    </w:p>
    <w:p w:rsidR="00E34344" w:rsidRPr="008A2D85" w:rsidRDefault="00E34344" w:rsidP="008A2D85">
      <w:pPr>
        <w:pStyle w:val="aff7"/>
        <w:rPr>
          <w:rFonts w:hint="eastAsia"/>
        </w:rPr>
      </w:pPr>
      <w:bookmarkStart w:id="189" w:name="_Toc419900789"/>
      <w:r w:rsidRPr="008A2D85">
        <w:rPr>
          <w:rFonts w:hint="eastAsia"/>
        </w:rPr>
        <w:t>数据类型及格式：C..20</w:t>
      </w:r>
      <w:bookmarkEnd w:id="189"/>
    </w:p>
    <w:p w:rsidR="00E34344" w:rsidRPr="00276EF7" w:rsidRDefault="00E34344" w:rsidP="008A2D85">
      <w:pPr>
        <w:pStyle w:val="aff7"/>
        <w:rPr>
          <w:rFonts w:hint="eastAsia"/>
        </w:rPr>
      </w:pPr>
      <w:bookmarkStart w:id="190" w:name="_Toc419900790"/>
      <w:r w:rsidRPr="008A2D85">
        <w:rPr>
          <w:rFonts w:hint="eastAsia"/>
        </w:rPr>
        <w:t>约束/条件：O</w:t>
      </w:r>
      <w:bookmarkEnd w:id="190"/>
    </w:p>
    <w:p w:rsidR="00E34344" w:rsidRDefault="00E34344" w:rsidP="005663C8">
      <w:pPr>
        <w:pStyle w:val="a7"/>
        <w:spacing w:before="156" w:after="156"/>
        <w:ind w:left="0"/>
        <w:rPr>
          <w:rFonts w:hAnsi="宋体" w:hint="eastAsia"/>
        </w:rPr>
      </w:pPr>
      <w:bookmarkStart w:id="191" w:name="_Toc425842148"/>
      <w:r>
        <w:rPr>
          <w:rFonts w:hAnsi="宋体" w:hint="eastAsia"/>
        </w:rPr>
        <w:t>即时通讯账号</w:t>
      </w:r>
      <w:bookmarkEnd w:id="191"/>
    </w:p>
    <w:p w:rsidR="00E34344" w:rsidRDefault="00E34344" w:rsidP="005663C8">
      <w:pPr>
        <w:pStyle w:val="aff7"/>
        <w:rPr>
          <w:rFonts w:hint="eastAsia"/>
        </w:rPr>
      </w:pPr>
      <w:bookmarkStart w:id="192" w:name="_Toc419900791"/>
      <w:r w:rsidRPr="00042C5C">
        <w:rPr>
          <w:rFonts w:hint="eastAsia"/>
        </w:rPr>
        <w:t>中文名称：</w:t>
      </w:r>
      <w:r>
        <w:rPr>
          <w:rFonts w:hint="eastAsia"/>
        </w:rPr>
        <w:t>即时通讯帐号</w:t>
      </w:r>
      <w:bookmarkEnd w:id="192"/>
    </w:p>
    <w:p w:rsidR="00E34344" w:rsidRPr="007119EA" w:rsidRDefault="00E34344" w:rsidP="005663C8">
      <w:pPr>
        <w:pStyle w:val="aff7"/>
        <w:rPr>
          <w:rFonts w:hint="eastAsia"/>
          <w:lang w:val="x-none"/>
        </w:rPr>
      </w:pPr>
      <w:r>
        <w:rPr>
          <w:rFonts w:hint="eastAsia"/>
          <w:lang w:val="x-none"/>
        </w:rPr>
        <w:t>英文名称：</w:t>
      </w:r>
      <w:r>
        <w:rPr>
          <w:rFonts w:hint="eastAsia"/>
        </w:rPr>
        <w:t>i</w:t>
      </w:r>
      <w:r w:rsidRPr="00FA33B8">
        <w:t xml:space="preserve">nstant messaging </w:t>
      </w:r>
      <w:r>
        <w:rPr>
          <w:rFonts w:hint="eastAsia"/>
        </w:rPr>
        <w:t>account</w:t>
      </w:r>
    </w:p>
    <w:p w:rsidR="00E34344" w:rsidRDefault="00E34344" w:rsidP="005663C8">
      <w:pPr>
        <w:pStyle w:val="aff7"/>
        <w:rPr>
          <w:rFonts w:hint="eastAsia"/>
        </w:rPr>
      </w:pPr>
      <w:bookmarkStart w:id="193" w:name="_Toc419900792"/>
      <w:r>
        <w:rPr>
          <w:rFonts w:hint="eastAsia"/>
        </w:rPr>
        <w:t>说明：企业联系人所用的即时通讯方式的</w:t>
      </w:r>
      <w:r w:rsidRPr="005D1ACC">
        <w:rPr>
          <w:rFonts w:hint="eastAsia"/>
        </w:rPr>
        <w:t>帐号。</w:t>
      </w:r>
      <w:bookmarkEnd w:id="193"/>
    </w:p>
    <w:p w:rsidR="00E34344" w:rsidRPr="00311C35" w:rsidRDefault="00E34344" w:rsidP="005663C8">
      <w:pPr>
        <w:pStyle w:val="aff7"/>
        <w:rPr>
          <w:rFonts w:hint="eastAsia"/>
        </w:rPr>
      </w:pPr>
      <w:bookmarkStart w:id="194" w:name="_Toc419900793"/>
      <w:r>
        <w:rPr>
          <w:rFonts w:hint="eastAsia"/>
        </w:rPr>
        <w:t>数据类型及格式</w:t>
      </w:r>
      <w:r w:rsidRPr="005D1ACC">
        <w:rPr>
          <w:rFonts w:hint="eastAsia"/>
        </w:rPr>
        <w:t>：C..200</w:t>
      </w:r>
      <w:bookmarkEnd w:id="194"/>
    </w:p>
    <w:p w:rsidR="00E34344" w:rsidRDefault="00E34344" w:rsidP="005663C8">
      <w:pPr>
        <w:pStyle w:val="aff7"/>
        <w:rPr>
          <w:rFonts w:hint="eastAsia"/>
        </w:rPr>
      </w:pPr>
      <w:bookmarkStart w:id="195" w:name="_Toc419900794"/>
      <w:r w:rsidRPr="00311C35">
        <w:rPr>
          <w:rFonts w:hint="eastAsia"/>
        </w:rPr>
        <w:t>约束</w:t>
      </w:r>
      <w:r>
        <w:rPr>
          <w:rFonts w:hint="eastAsia"/>
        </w:rPr>
        <w:t>/</w:t>
      </w:r>
      <w:r w:rsidRPr="00311C35">
        <w:rPr>
          <w:rFonts w:hint="eastAsia"/>
        </w:rPr>
        <w:t>条件</w:t>
      </w:r>
      <w:r w:rsidRPr="005D1ACC">
        <w:rPr>
          <w:rFonts w:hint="eastAsia"/>
        </w:rPr>
        <w:t>：</w:t>
      </w:r>
      <w:bookmarkEnd w:id="195"/>
      <w:r>
        <w:rPr>
          <w:rFonts w:hint="eastAsia"/>
        </w:rPr>
        <w:t>C</w:t>
      </w:r>
    </w:p>
    <w:p w:rsidR="00E34344" w:rsidRPr="00042C5C" w:rsidRDefault="00E34344" w:rsidP="005663C8">
      <w:pPr>
        <w:pStyle w:val="aff7"/>
        <w:rPr>
          <w:rFonts w:hint="eastAsia"/>
        </w:rPr>
      </w:pPr>
      <w:r>
        <w:rPr>
          <w:rFonts w:hint="eastAsia"/>
        </w:rPr>
        <w:t>备注：当联系人选择使用即时通讯时，则该信</w:t>
      </w:r>
      <w:r w:rsidR="00BC54E4">
        <w:rPr>
          <w:rFonts w:hint="eastAsia"/>
        </w:rPr>
        <w:t>息元素为</w:t>
      </w:r>
      <w:r w:rsidR="001D00D0">
        <w:rPr>
          <w:rFonts w:ascii="Times New Roman" w:hint="eastAsia"/>
        </w:rPr>
        <w:t>必备。</w:t>
      </w:r>
    </w:p>
    <w:p w:rsidR="00A3784C" w:rsidRPr="008D5A8B" w:rsidRDefault="00284F0E" w:rsidP="00013269">
      <w:pPr>
        <w:pStyle w:val="a5"/>
        <w:rPr>
          <w:rFonts w:ascii="Times New Roman"/>
        </w:rPr>
      </w:pPr>
      <w:bookmarkStart w:id="196" w:name="_Toc425842149"/>
      <w:bookmarkStart w:id="197" w:name="_Toc435515628"/>
      <w:bookmarkStart w:id="198" w:name="_Toc436724233"/>
      <w:r w:rsidRPr="008D5A8B">
        <w:rPr>
          <w:rFonts w:ascii="Times New Roman"/>
        </w:rPr>
        <w:t>专用信息</w:t>
      </w:r>
      <w:r w:rsidR="00013269" w:rsidRPr="008D5A8B">
        <w:rPr>
          <w:rFonts w:ascii="Times New Roman"/>
        </w:rPr>
        <w:t>摘要</w:t>
      </w:r>
      <w:r w:rsidRPr="008D5A8B">
        <w:rPr>
          <w:rFonts w:ascii="Times New Roman"/>
        </w:rPr>
        <w:t>描述</w:t>
      </w:r>
      <w:bookmarkEnd w:id="196"/>
      <w:bookmarkEnd w:id="197"/>
      <w:bookmarkEnd w:id="198"/>
    </w:p>
    <w:p w:rsidR="00284F0E" w:rsidRPr="008D5A8B" w:rsidRDefault="00013269" w:rsidP="00687EAC">
      <w:pPr>
        <w:pStyle w:val="a6"/>
        <w:rPr>
          <w:rFonts w:ascii="Times New Roman"/>
        </w:rPr>
      </w:pPr>
      <w:bookmarkStart w:id="199" w:name="_Toc425842150"/>
      <w:bookmarkStart w:id="200" w:name="_Toc436724234"/>
      <w:r w:rsidRPr="008D5A8B">
        <w:rPr>
          <w:rFonts w:ascii="Times New Roman"/>
        </w:rPr>
        <w:lastRenderedPageBreak/>
        <w:t>信息实体</w:t>
      </w:r>
      <w:bookmarkEnd w:id="199"/>
      <w:bookmarkEnd w:id="200"/>
    </w:p>
    <w:p w:rsidR="00CC4177" w:rsidRDefault="00CC4177" w:rsidP="00CC4177">
      <w:pPr>
        <w:pStyle w:val="a7"/>
        <w:spacing w:before="156" w:after="156"/>
        <w:ind w:left="0"/>
        <w:rPr>
          <w:rFonts w:hint="eastAsia"/>
        </w:rPr>
      </w:pPr>
      <w:bookmarkStart w:id="201" w:name="_Toc425842151"/>
      <w:r>
        <w:rPr>
          <w:rFonts w:hint="eastAsia"/>
        </w:rPr>
        <w:t>专用信息</w:t>
      </w:r>
      <w:bookmarkEnd w:id="201"/>
    </w:p>
    <w:p w:rsidR="00CC4177" w:rsidRDefault="00CC4177" w:rsidP="00CC4177">
      <w:pPr>
        <w:pStyle w:val="aff7"/>
        <w:rPr>
          <w:rFonts w:hint="eastAsia"/>
        </w:rPr>
      </w:pPr>
      <w:r>
        <w:rPr>
          <w:rFonts w:hint="eastAsia"/>
        </w:rPr>
        <w:t>中文名称：专用信息</w:t>
      </w:r>
    </w:p>
    <w:p w:rsidR="00CC4177" w:rsidRDefault="00CC4177" w:rsidP="00CC4177">
      <w:pPr>
        <w:pStyle w:val="aff7"/>
        <w:rPr>
          <w:rFonts w:hint="eastAsia"/>
        </w:rPr>
      </w:pPr>
      <w:r>
        <w:rPr>
          <w:rFonts w:hint="eastAsia"/>
        </w:rPr>
        <w:t>英文名称：special informatiion</w:t>
      </w:r>
    </w:p>
    <w:p w:rsidR="00CC4177" w:rsidRPr="001360DD" w:rsidRDefault="00CC4177" w:rsidP="00CC4177">
      <w:pPr>
        <w:pStyle w:val="aff7"/>
        <w:rPr>
          <w:rFonts w:ascii="Times New Roman" w:hint="eastAsia"/>
          <w:color w:val="000000"/>
        </w:rPr>
      </w:pPr>
      <w:r>
        <w:rPr>
          <w:rFonts w:hint="eastAsia"/>
        </w:rPr>
        <w:t>说明：</w:t>
      </w:r>
      <w:r w:rsidRPr="00A5709C">
        <w:rPr>
          <w:rFonts w:ascii="Times New Roman" w:hint="eastAsia"/>
          <w:color w:val="000000"/>
        </w:rPr>
        <w:t>根据某几类</w:t>
      </w:r>
      <w:r w:rsidR="00211CD3">
        <w:rPr>
          <w:rFonts w:ascii="Times New Roman" w:hint="eastAsia"/>
          <w:color w:val="000000"/>
        </w:rPr>
        <w:t>家装建材</w:t>
      </w:r>
      <w:r w:rsidRPr="00A5709C">
        <w:rPr>
          <w:rFonts w:ascii="Times New Roman" w:hint="eastAsia"/>
          <w:color w:val="000000"/>
        </w:rPr>
        <w:t>具有的共性信息而形成的专用信息</w:t>
      </w:r>
      <w:r w:rsidRPr="001360DD">
        <w:rPr>
          <w:rFonts w:ascii="Times New Roman" w:hint="eastAsia"/>
          <w:color w:val="000000"/>
        </w:rPr>
        <w:t>，又分为</w:t>
      </w:r>
      <w:r w:rsidR="0057074C">
        <w:rPr>
          <w:rFonts w:ascii="Times New Roman" w:hint="eastAsia"/>
        </w:rPr>
        <w:t>灯饰照明</w:t>
      </w:r>
      <w:r w:rsidR="0057074C">
        <w:rPr>
          <w:rFonts w:ascii="Times New Roman"/>
        </w:rPr>
        <w:t>类产品、厨房</w:t>
      </w:r>
      <w:r w:rsidR="0057074C">
        <w:rPr>
          <w:rFonts w:ascii="Times New Roman" w:hint="eastAsia"/>
        </w:rPr>
        <w:t>卫浴类产品</w:t>
      </w:r>
      <w:r w:rsidR="0057074C">
        <w:rPr>
          <w:rFonts w:ascii="Times New Roman"/>
        </w:rPr>
        <w:t>、</w:t>
      </w:r>
      <w:r w:rsidR="0057074C">
        <w:rPr>
          <w:rFonts w:ascii="Times New Roman" w:hint="eastAsia"/>
        </w:rPr>
        <w:t>门类产</w:t>
      </w:r>
      <w:r w:rsidR="0057074C">
        <w:rPr>
          <w:rFonts w:ascii="Times New Roman"/>
        </w:rPr>
        <w:t>品、</w:t>
      </w:r>
      <w:r w:rsidR="0057074C">
        <w:rPr>
          <w:rFonts w:ascii="Times New Roman" w:hint="eastAsia"/>
        </w:rPr>
        <w:t>地面材料类产品</w:t>
      </w:r>
      <w:r w:rsidR="0057074C">
        <w:rPr>
          <w:rFonts w:ascii="Times New Roman"/>
        </w:rPr>
        <w:t>、</w:t>
      </w:r>
      <w:r w:rsidR="0057074C">
        <w:rPr>
          <w:rFonts w:ascii="Times New Roman" w:hint="eastAsia"/>
        </w:rPr>
        <w:t>墙面材料类产</w:t>
      </w:r>
      <w:r w:rsidR="0057074C">
        <w:rPr>
          <w:rFonts w:ascii="Times New Roman"/>
        </w:rPr>
        <w:t>品</w:t>
      </w:r>
      <w:r w:rsidR="0057074C" w:rsidRPr="008D5A8B">
        <w:rPr>
          <w:rFonts w:ascii="Times New Roman"/>
        </w:rPr>
        <w:t>和</w:t>
      </w:r>
      <w:r w:rsidR="0057074C">
        <w:rPr>
          <w:rFonts w:ascii="Times New Roman" w:hint="eastAsia"/>
        </w:rPr>
        <w:t>开关插座</w:t>
      </w:r>
      <w:r w:rsidR="0057074C" w:rsidRPr="008D5A8B">
        <w:rPr>
          <w:rFonts w:ascii="Times New Roman"/>
        </w:rPr>
        <w:t>类</w:t>
      </w:r>
      <w:r w:rsidR="0057074C">
        <w:rPr>
          <w:rFonts w:ascii="Times New Roman" w:hint="eastAsia"/>
        </w:rPr>
        <w:t>产品</w:t>
      </w:r>
      <w:r w:rsidR="001360DD" w:rsidRPr="001360DD">
        <w:rPr>
          <w:rFonts w:ascii="Times New Roman" w:hint="eastAsia"/>
          <w:color w:val="000000"/>
        </w:rPr>
        <w:t>信息等信息实体</w:t>
      </w:r>
      <w:r w:rsidRPr="00A5709C">
        <w:rPr>
          <w:rFonts w:ascii="Times New Roman" w:hint="eastAsia"/>
          <w:color w:val="000000"/>
        </w:rPr>
        <w:t>。</w:t>
      </w:r>
    </w:p>
    <w:p w:rsidR="00CC4177" w:rsidRDefault="00CC4177" w:rsidP="00CC4177">
      <w:pPr>
        <w:pStyle w:val="aff7"/>
        <w:rPr>
          <w:rFonts w:hint="eastAsia"/>
        </w:rPr>
      </w:pPr>
      <w:r>
        <w:rPr>
          <w:rFonts w:hint="eastAsia"/>
        </w:rPr>
        <w:t>数据类型及格式：复合型</w:t>
      </w:r>
    </w:p>
    <w:p w:rsidR="00CC4177" w:rsidRDefault="00CC4177" w:rsidP="00CC4177">
      <w:pPr>
        <w:pStyle w:val="aff7"/>
        <w:rPr>
          <w:rFonts w:hint="eastAsia"/>
        </w:rPr>
      </w:pPr>
      <w:r>
        <w:rPr>
          <w:rFonts w:hint="eastAsia"/>
        </w:rPr>
        <w:t>约束/条件：M</w:t>
      </w:r>
    </w:p>
    <w:p w:rsidR="00D87E85" w:rsidRPr="008D5A8B" w:rsidRDefault="00D87E85" w:rsidP="00D87E85">
      <w:pPr>
        <w:pStyle w:val="a7"/>
        <w:spacing w:before="156" w:after="156"/>
        <w:ind w:left="0"/>
      </w:pPr>
      <w:bookmarkStart w:id="202" w:name="_Toc425842153"/>
      <w:r>
        <w:rPr>
          <w:rFonts w:hint="eastAsia"/>
          <w:noProof/>
        </w:rPr>
        <w:t>灯饰照明类产品</w:t>
      </w:r>
      <w:r w:rsidRPr="008D5A8B">
        <w:rPr>
          <w:noProof/>
        </w:rPr>
        <w:t>信息</w:t>
      </w:r>
      <w:bookmarkEnd w:id="202"/>
    </w:p>
    <w:p w:rsidR="00D87E85" w:rsidRPr="007F3A92" w:rsidRDefault="00D87E85" w:rsidP="00D87E85">
      <w:pPr>
        <w:ind w:firstLineChars="200" w:firstLine="420"/>
        <w:rPr>
          <w:rFonts w:ascii="宋体" w:hAnsi="宋体"/>
          <w:noProof/>
        </w:rPr>
      </w:pPr>
      <w:r w:rsidRPr="007F3A92">
        <w:rPr>
          <w:rFonts w:ascii="宋体" w:hAnsi="宋体" w:hint="eastAsia"/>
          <w:noProof/>
        </w:rPr>
        <w:t>中文名称：灯饰照明类产品信息</w:t>
      </w:r>
    </w:p>
    <w:p w:rsidR="00D87E85" w:rsidRPr="007F3A92" w:rsidRDefault="00D87E85" w:rsidP="00D87E85">
      <w:pPr>
        <w:ind w:firstLineChars="200" w:firstLine="420"/>
        <w:rPr>
          <w:rFonts w:ascii="宋体" w:hAnsi="宋体"/>
          <w:noProof/>
        </w:rPr>
      </w:pPr>
      <w:r w:rsidRPr="007F3A92">
        <w:rPr>
          <w:rFonts w:ascii="宋体" w:hAnsi="宋体" w:hint="eastAsia"/>
          <w:noProof/>
        </w:rPr>
        <w:t>英文名称：</w:t>
      </w:r>
      <w:r w:rsidRPr="007F3A92">
        <w:rPr>
          <w:rFonts w:ascii="宋体" w:hAnsi="宋体"/>
          <w:noProof/>
        </w:rPr>
        <w:t>lighting products information</w:t>
      </w:r>
    </w:p>
    <w:p w:rsidR="00D87E85" w:rsidRPr="007F3A92" w:rsidRDefault="00D87E85" w:rsidP="00D87E85">
      <w:pPr>
        <w:ind w:firstLineChars="200" w:firstLine="420"/>
        <w:rPr>
          <w:rFonts w:ascii="宋体" w:hAnsi="宋体"/>
          <w:noProof/>
        </w:rPr>
      </w:pPr>
      <w:r w:rsidRPr="007F3A92">
        <w:rPr>
          <w:rFonts w:ascii="宋体" w:hAnsi="宋体" w:hint="eastAsia"/>
          <w:noProof/>
        </w:rPr>
        <w:t>说明：与灯饰照明产品相关的信息。</w:t>
      </w:r>
    </w:p>
    <w:p w:rsidR="00D87E85" w:rsidRPr="007F3A92" w:rsidRDefault="00D87E85" w:rsidP="00D87E85">
      <w:pPr>
        <w:ind w:firstLineChars="200" w:firstLine="420"/>
        <w:rPr>
          <w:rFonts w:ascii="宋体" w:hAnsi="宋体"/>
          <w:noProof/>
        </w:rPr>
      </w:pPr>
      <w:r w:rsidRPr="007F3A92">
        <w:rPr>
          <w:rFonts w:ascii="宋体" w:hAnsi="宋体" w:hint="eastAsia"/>
          <w:noProof/>
        </w:rPr>
        <w:t>约束条件：</w:t>
      </w:r>
      <w:r w:rsidRPr="007F3A92">
        <w:rPr>
          <w:rFonts w:ascii="宋体" w:hAnsi="宋体"/>
          <w:noProof/>
        </w:rPr>
        <w:t>O</w:t>
      </w:r>
    </w:p>
    <w:p w:rsidR="00D87E85" w:rsidRPr="00D87E85" w:rsidRDefault="00D87E85" w:rsidP="00D87E85">
      <w:pPr>
        <w:ind w:firstLineChars="200" w:firstLine="420"/>
        <w:rPr>
          <w:rFonts w:ascii="宋体" w:hAnsi="宋体" w:hint="eastAsia"/>
          <w:noProof/>
        </w:rPr>
      </w:pPr>
      <w:r w:rsidRPr="007F3A92">
        <w:rPr>
          <w:rFonts w:ascii="宋体" w:hAnsi="宋体" w:hint="eastAsia"/>
          <w:noProof/>
        </w:rPr>
        <w:t>数据类型及格式：复合型</w:t>
      </w:r>
    </w:p>
    <w:p w:rsidR="00CC4177" w:rsidRPr="00CC4177" w:rsidRDefault="00C36408" w:rsidP="008A2D85">
      <w:pPr>
        <w:pStyle w:val="a7"/>
        <w:spacing w:before="156" w:after="156"/>
        <w:ind w:left="0"/>
        <w:rPr>
          <w:rFonts w:hint="eastAsia"/>
        </w:rPr>
      </w:pPr>
      <w:bookmarkStart w:id="203" w:name="_Toc425842152"/>
      <w:r>
        <w:rPr>
          <w:rFonts w:hint="eastAsia"/>
          <w:noProof/>
        </w:rPr>
        <w:t>厨房卫浴</w:t>
      </w:r>
      <w:r w:rsidR="00CC4177" w:rsidRPr="008D5A8B">
        <w:rPr>
          <w:noProof/>
        </w:rPr>
        <w:t>类产品信息</w:t>
      </w:r>
      <w:bookmarkEnd w:id="203"/>
    </w:p>
    <w:p w:rsidR="00321C0A" w:rsidRPr="00321C0A" w:rsidRDefault="00321C0A" w:rsidP="00321C0A">
      <w:pPr>
        <w:ind w:firstLineChars="200" w:firstLine="420"/>
        <w:rPr>
          <w:rFonts w:ascii="宋体" w:hAnsi="宋体" w:hint="eastAsia"/>
          <w:noProof/>
        </w:rPr>
      </w:pPr>
      <w:r w:rsidRPr="00321C0A">
        <w:rPr>
          <w:rFonts w:ascii="宋体" w:hAnsi="宋体" w:hint="eastAsia"/>
          <w:noProof/>
        </w:rPr>
        <w:t>中文名称：厨房卫浴类产品信息</w:t>
      </w:r>
    </w:p>
    <w:p w:rsidR="00321C0A" w:rsidRPr="00321C0A" w:rsidRDefault="00321C0A" w:rsidP="00321C0A">
      <w:pPr>
        <w:ind w:firstLineChars="200" w:firstLine="420"/>
        <w:rPr>
          <w:rFonts w:ascii="宋体" w:hAnsi="宋体" w:hint="eastAsia"/>
          <w:noProof/>
        </w:rPr>
      </w:pPr>
      <w:r w:rsidRPr="00321C0A">
        <w:rPr>
          <w:rFonts w:ascii="宋体" w:hAnsi="宋体" w:hint="eastAsia"/>
          <w:noProof/>
        </w:rPr>
        <w:t>英文名称：Kitchen and bathroom products information</w:t>
      </w:r>
    </w:p>
    <w:p w:rsidR="00321C0A" w:rsidRPr="00321C0A" w:rsidRDefault="00321C0A" w:rsidP="00321C0A">
      <w:pPr>
        <w:ind w:firstLineChars="200" w:firstLine="420"/>
        <w:rPr>
          <w:rFonts w:ascii="宋体" w:hAnsi="宋体" w:hint="eastAsia"/>
          <w:noProof/>
        </w:rPr>
      </w:pPr>
      <w:r w:rsidRPr="00321C0A">
        <w:rPr>
          <w:rFonts w:ascii="宋体" w:hAnsi="宋体" w:hint="eastAsia"/>
          <w:noProof/>
        </w:rPr>
        <w:t>说明：与厨房卫浴类产品相关的信息。</w:t>
      </w:r>
    </w:p>
    <w:p w:rsidR="00321C0A" w:rsidRPr="00321C0A" w:rsidRDefault="00321C0A" w:rsidP="00321C0A">
      <w:pPr>
        <w:ind w:firstLineChars="200" w:firstLine="420"/>
        <w:rPr>
          <w:rFonts w:ascii="宋体" w:hAnsi="宋体" w:hint="eastAsia"/>
          <w:noProof/>
        </w:rPr>
      </w:pPr>
      <w:r w:rsidRPr="00321C0A">
        <w:rPr>
          <w:rFonts w:ascii="宋体" w:hAnsi="宋体" w:hint="eastAsia"/>
          <w:noProof/>
        </w:rPr>
        <w:t>约束条件：O</w:t>
      </w:r>
    </w:p>
    <w:p w:rsidR="007F18DB" w:rsidRPr="007163EB" w:rsidRDefault="00321C0A" w:rsidP="00321C0A">
      <w:pPr>
        <w:ind w:firstLineChars="200" w:firstLine="420"/>
        <w:rPr>
          <w:rFonts w:ascii="宋体" w:hAnsi="宋体"/>
        </w:rPr>
      </w:pPr>
      <w:r w:rsidRPr="00321C0A">
        <w:rPr>
          <w:rFonts w:ascii="宋体" w:hAnsi="宋体" w:hint="eastAsia"/>
          <w:noProof/>
        </w:rPr>
        <w:lastRenderedPageBreak/>
        <w:t>数据类型及格式：复合型</w:t>
      </w:r>
    </w:p>
    <w:p w:rsidR="00D8419A" w:rsidRPr="00CC4177" w:rsidRDefault="00D87E85" w:rsidP="008A2D85">
      <w:pPr>
        <w:pStyle w:val="a7"/>
        <w:spacing w:before="156" w:after="156"/>
        <w:ind w:left="0"/>
      </w:pPr>
      <w:bookmarkStart w:id="204" w:name="_Toc425842154"/>
      <w:r>
        <w:rPr>
          <w:rFonts w:hint="eastAsia"/>
          <w:noProof/>
        </w:rPr>
        <w:t>门类产品</w:t>
      </w:r>
      <w:r w:rsidR="00CC4177" w:rsidRPr="008D5A8B">
        <w:rPr>
          <w:noProof/>
        </w:rPr>
        <w:t>信息</w:t>
      </w:r>
      <w:bookmarkEnd w:id="204"/>
    </w:p>
    <w:p w:rsidR="00D87E85" w:rsidRPr="00D87E85" w:rsidRDefault="00D87E85" w:rsidP="00D87E85">
      <w:pPr>
        <w:ind w:firstLineChars="200" w:firstLine="420"/>
        <w:rPr>
          <w:rFonts w:ascii="宋体" w:hAnsi="宋体" w:hint="eastAsia"/>
          <w:noProof/>
        </w:rPr>
      </w:pPr>
      <w:r w:rsidRPr="00D87E85">
        <w:rPr>
          <w:rFonts w:ascii="宋体" w:hAnsi="宋体" w:hint="eastAsia"/>
          <w:noProof/>
        </w:rPr>
        <w:t>中文名称：门类产品信息</w:t>
      </w:r>
    </w:p>
    <w:p w:rsidR="00D87E85" w:rsidRPr="00D87E85" w:rsidRDefault="00D87E85" w:rsidP="00D87E85">
      <w:pPr>
        <w:ind w:firstLineChars="200" w:firstLine="420"/>
        <w:rPr>
          <w:rFonts w:ascii="宋体" w:hAnsi="宋体" w:hint="eastAsia"/>
          <w:noProof/>
        </w:rPr>
      </w:pPr>
      <w:r w:rsidRPr="00D87E85">
        <w:rPr>
          <w:rFonts w:ascii="宋体" w:hAnsi="宋体" w:hint="eastAsia"/>
          <w:noProof/>
        </w:rPr>
        <w:t>英文名称：door product information</w:t>
      </w:r>
    </w:p>
    <w:p w:rsidR="00D87E85" w:rsidRPr="00D87E85" w:rsidRDefault="00D87E85" w:rsidP="00D87E85">
      <w:pPr>
        <w:ind w:firstLineChars="200" w:firstLine="420"/>
        <w:rPr>
          <w:rFonts w:ascii="宋体" w:hAnsi="宋体" w:hint="eastAsia"/>
          <w:noProof/>
        </w:rPr>
      </w:pPr>
      <w:r w:rsidRPr="00D87E85">
        <w:rPr>
          <w:rFonts w:ascii="宋体" w:hAnsi="宋体" w:hint="eastAsia"/>
          <w:noProof/>
        </w:rPr>
        <w:t>说明：与门类产品相关的信息。</w:t>
      </w:r>
    </w:p>
    <w:p w:rsidR="00D87E85" w:rsidRPr="00D87E85" w:rsidRDefault="00D87E85" w:rsidP="00D87E85">
      <w:pPr>
        <w:ind w:firstLineChars="200" w:firstLine="420"/>
        <w:rPr>
          <w:rFonts w:ascii="宋体" w:hAnsi="宋体" w:hint="eastAsia"/>
          <w:noProof/>
        </w:rPr>
      </w:pPr>
      <w:r w:rsidRPr="00D87E85">
        <w:rPr>
          <w:rFonts w:ascii="宋体" w:hAnsi="宋体" w:hint="eastAsia"/>
          <w:noProof/>
        </w:rPr>
        <w:t>约束条件：O</w:t>
      </w:r>
    </w:p>
    <w:p w:rsidR="00D8419A" w:rsidRPr="007163EB" w:rsidRDefault="00D87E85" w:rsidP="00D87E85">
      <w:pPr>
        <w:ind w:firstLineChars="200" w:firstLine="420"/>
        <w:rPr>
          <w:rFonts w:ascii="宋体" w:hAnsi="宋体"/>
        </w:rPr>
      </w:pPr>
      <w:r w:rsidRPr="00D87E85">
        <w:rPr>
          <w:rFonts w:ascii="宋体" w:hAnsi="宋体" w:hint="eastAsia"/>
          <w:noProof/>
        </w:rPr>
        <w:t>数据类型及格式：复合型</w:t>
      </w:r>
    </w:p>
    <w:p w:rsidR="00D8419A" w:rsidRPr="00CC4177" w:rsidRDefault="00F96B2E" w:rsidP="008A2D85">
      <w:pPr>
        <w:pStyle w:val="a7"/>
        <w:spacing w:before="156" w:after="156"/>
        <w:ind w:left="0"/>
      </w:pPr>
      <w:bookmarkStart w:id="205" w:name="_Toc425842155"/>
      <w:r>
        <w:rPr>
          <w:rFonts w:hint="eastAsia"/>
          <w:noProof/>
        </w:rPr>
        <w:t>地面材料类产品</w:t>
      </w:r>
      <w:r w:rsidR="00CC4177" w:rsidRPr="008D5A8B">
        <w:rPr>
          <w:noProof/>
        </w:rPr>
        <w:t>信息</w:t>
      </w:r>
      <w:bookmarkEnd w:id="205"/>
    </w:p>
    <w:p w:rsidR="005E4630" w:rsidRPr="005E4630" w:rsidRDefault="005E4630" w:rsidP="005E4630">
      <w:pPr>
        <w:ind w:firstLineChars="200" w:firstLine="420"/>
        <w:rPr>
          <w:rFonts w:ascii="宋体" w:hAnsi="宋体" w:hint="eastAsia"/>
          <w:noProof/>
        </w:rPr>
      </w:pPr>
      <w:r w:rsidRPr="005E4630">
        <w:rPr>
          <w:rFonts w:ascii="宋体" w:hAnsi="宋体" w:hint="eastAsia"/>
          <w:noProof/>
        </w:rPr>
        <w:t>中文名称：地面材料类产品信息</w:t>
      </w:r>
    </w:p>
    <w:p w:rsidR="005E4630" w:rsidRPr="005E4630" w:rsidRDefault="005E4630" w:rsidP="005E4630">
      <w:pPr>
        <w:ind w:firstLineChars="200" w:firstLine="420"/>
        <w:rPr>
          <w:rFonts w:ascii="宋体" w:hAnsi="宋体" w:hint="eastAsia"/>
          <w:noProof/>
        </w:rPr>
      </w:pPr>
      <w:r w:rsidRPr="005E4630">
        <w:rPr>
          <w:rFonts w:ascii="宋体" w:hAnsi="宋体" w:hint="eastAsia"/>
          <w:noProof/>
        </w:rPr>
        <w:t>英文名称：Ground material product information</w:t>
      </w:r>
    </w:p>
    <w:p w:rsidR="005E4630" w:rsidRPr="005E4630" w:rsidRDefault="005E4630" w:rsidP="005E4630">
      <w:pPr>
        <w:ind w:firstLineChars="200" w:firstLine="420"/>
        <w:rPr>
          <w:rFonts w:ascii="宋体" w:hAnsi="宋体" w:hint="eastAsia"/>
          <w:noProof/>
        </w:rPr>
      </w:pPr>
      <w:r w:rsidRPr="005E4630">
        <w:rPr>
          <w:rFonts w:ascii="宋体" w:hAnsi="宋体" w:hint="eastAsia"/>
          <w:noProof/>
        </w:rPr>
        <w:t>说明：与地面材料类产品相关的信息。</w:t>
      </w:r>
    </w:p>
    <w:p w:rsidR="005E4630" w:rsidRPr="005E4630" w:rsidRDefault="005E4630" w:rsidP="005E4630">
      <w:pPr>
        <w:ind w:firstLineChars="200" w:firstLine="420"/>
        <w:rPr>
          <w:rFonts w:ascii="宋体" w:hAnsi="宋体" w:hint="eastAsia"/>
          <w:noProof/>
        </w:rPr>
      </w:pPr>
      <w:r w:rsidRPr="005E4630">
        <w:rPr>
          <w:rFonts w:ascii="宋体" w:hAnsi="宋体" w:hint="eastAsia"/>
          <w:noProof/>
        </w:rPr>
        <w:t>约束条件：M</w:t>
      </w:r>
    </w:p>
    <w:p w:rsidR="00D8419A" w:rsidRPr="007163EB" w:rsidRDefault="005E4630" w:rsidP="005E4630">
      <w:pPr>
        <w:ind w:firstLineChars="200" w:firstLine="420"/>
        <w:rPr>
          <w:rFonts w:ascii="宋体" w:hAnsi="宋体"/>
        </w:rPr>
      </w:pPr>
      <w:r w:rsidRPr="005E4630">
        <w:rPr>
          <w:rFonts w:ascii="宋体" w:hAnsi="宋体" w:hint="eastAsia"/>
          <w:noProof/>
        </w:rPr>
        <w:t>数据类型及格式：复合型</w:t>
      </w:r>
    </w:p>
    <w:p w:rsidR="00D8419A" w:rsidRPr="00CC4177" w:rsidRDefault="00F03994" w:rsidP="008A2D85">
      <w:pPr>
        <w:pStyle w:val="a7"/>
        <w:spacing w:before="156" w:after="156"/>
        <w:ind w:left="0"/>
      </w:pPr>
      <w:bookmarkStart w:id="206" w:name="_Toc425842156"/>
      <w:r>
        <w:rPr>
          <w:rFonts w:hint="eastAsia"/>
          <w:noProof/>
        </w:rPr>
        <w:t>墙面材料类产品</w:t>
      </w:r>
      <w:r w:rsidR="00CC4177" w:rsidRPr="008D5A8B">
        <w:rPr>
          <w:noProof/>
        </w:rPr>
        <w:t>信息</w:t>
      </w:r>
      <w:bookmarkEnd w:id="206"/>
    </w:p>
    <w:p w:rsidR="00F03994" w:rsidRPr="00F03994" w:rsidRDefault="00F03994" w:rsidP="00F03994">
      <w:pPr>
        <w:ind w:firstLineChars="200" w:firstLine="420"/>
        <w:rPr>
          <w:rFonts w:ascii="宋体" w:hAnsi="宋体" w:hint="eastAsia"/>
          <w:noProof/>
        </w:rPr>
      </w:pPr>
      <w:r w:rsidRPr="00F03994">
        <w:rPr>
          <w:rFonts w:ascii="宋体" w:hAnsi="宋体" w:hint="eastAsia"/>
          <w:noProof/>
        </w:rPr>
        <w:t>中文名称：墙面材料类产品信息</w:t>
      </w:r>
    </w:p>
    <w:p w:rsidR="00F03994" w:rsidRPr="00F03994" w:rsidRDefault="00F03994" w:rsidP="00F03994">
      <w:pPr>
        <w:ind w:firstLineChars="200" w:firstLine="420"/>
        <w:rPr>
          <w:rFonts w:ascii="宋体" w:hAnsi="宋体" w:hint="eastAsia"/>
          <w:noProof/>
        </w:rPr>
      </w:pPr>
      <w:r w:rsidRPr="00F03994">
        <w:rPr>
          <w:rFonts w:ascii="宋体" w:hAnsi="宋体" w:hint="eastAsia"/>
          <w:noProof/>
        </w:rPr>
        <w:t>英文名称：Metope  material information</w:t>
      </w:r>
    </w:p>
    <w:p w:rsidR="00F03994" w:rsidRPr="00F03994" w:rsidRDefault="00F03994" w:rsidP="00F03994">
      <w:pPr>
        <w:ind w:firstLineChars="200" w:firstLine="420"/>
        <w:rPr>
          <w:rFonts w:ascii="宋体" w:hAnsi="宋体" w:hint="eastAsia"/>
          <w:noProof/>
        </w:rPr>
      </w:pPr>
      <w:r w:rsidRPr="00F03994">
        <w:rPr>
          <w:rFonts w:ascii="宋体" w:hAnsi="宋体" w:hint="eastAsia"/>
          <w:noProof/>
        </w:rPr>
        <w:t>说明：与墙面材料类产品相关的信息。</w:t>
      </w:r>
    </w:p>
    <w:p w:rsidR="00F03994" w:rsidRPr="00F03994" w:rsidRDefault="00F03994" w:rsidP="00F03994">
      <w:pPr>
        <w:ind w:firstLineChars="200" w:firstLine="420"/>
        <w:rPr>
          <w:rFonts w:ascii="宋体" w:hAnsi="宋体" w:hint="eastAsia"/>
          <w:noProof/>
        </w:rPr>
      </w:pPr>
      <w:r w:rsidRPr="00F03994">
        <w:rPr>
          <w:rFonts w:ascii="宋体" w:hAnsi="宋体" w:hint="eastAsia"/>
          <w:noProof/>
        </w:rPr>
        <w:t>约束条件：M</w:t>
      </w:r>
    </w:p>
    <w:p w:rsidR="00F03994" w:rsidRDefault="00F03994" w:rsidP="00F03994">
      <w:pPr>
        <w:ind w:firstLineChars="200" w:firstLine="420"/>
        <w:rPr>
          <w:rFonts w:ascii="宋体" w:hAnsi="宋体" w:hint="eastAsia"/>
          <w:noProof/>
        </w:rPr>
      </w:pPr>
      <w:r w:rsidRPr="00F03994">
        <w:rPr>
          <w:rFonts w:ascii="宋体" w:hAnsi="宋体" w:hint="eastAsia"/>
          <w:noProof/>
        </w:rPr>
        <w:t>数据类型及格式：复合型</w:t>
      </w:r>
      <w:bookmarkStart w:id="207" w:name="_Toc425842158"/>
    </w:p>
    <w:p w:rsidR="00D8419A" w:rsidRPr="00CC4177" w:rsidRDefault="00A716F5" w:rsidP="00F03994">
      <w:pPr>
        <w:pStyle w:val="a7"/>
        <w:spacing w:before="156" w:after="156"/>
        <w:ind w:left="0"/>
        <w:rPr>
          <w:noProof/>
        </w:rPr>
      </w:pPr>
      <w:r>
        <w:rPr>
          <w:rFonts w:hint="eastAsia"/>
          <w:noProof/>
        </w:rPr>
        <w:lastRenderedPageBreak/>
        <w:t>开关插座类</w:t>
      </w:r>
      <w:r w:rsidR="005E245A" w:rsidRPr="008D5A8B">
        <w:rPr>
          <w:noProof/>
        </w:rPr>
        <w:t>信息</w:t>
      </w:r>
      <w:bookmarkEnd w:id="207"/>
    </w:p>
    <w:p w:rsidR="00A716F5" w:rsidRPr="00A716F5" w:rsidRDefault="00A716F5" w:rsidP="00A716F5">
      <w:pPr>
        <w:ind w:firstLineChars="200" w:firstLine="420"/>
        <w:rPr>
          <w:rFonts w:ascii="宋体" w:hAnsi="宋体" w:hint="eastAsia"/>
          <w:noProof/>
        </w:rPr>
      </w:pPr>
      <w:r w:rsidRPr="00A716F5">
        <w:rPr>
          <w:rFonts w:ascii="宋体" w:hAnsi="宋体" w:hint="eastAsia"/>
          <w:noProof/>
        </w:rPr>
        <w:t>中文名称：开关插座类产品信息</w:t>
      </w:r>
    </w:p>
    <w:p w:rsidR="00A716F5" w:rsidRPr="00A716F5" w:rsidRDefault="00A716F5" w:rsidP="00A716F5">
      <w:pPr>
        <w:ind w:firstLineChars="200" w:firstLine="420"/>
        <w:rPr>
          <w:rFonts w:ascii="宋体" w:hAnsi="宋体" w:hint="eastAsia"/>
          <w:noProof/>
        </w:rPr>
      </w:pPr>
      <w:r w:rsidRPr="00A716F5">
        <w:rPr>
          <w:rFonts w:ascii="宋体" w:hAnsi="宋体" w:hint="eastAsia"/>
          <w:noProof/>
        </w:rPr>
        <w:t>英文名称：Switch and socket products information</w:t>
      </w:r>
    </w:p>
    <w:p w:rsidR="00A716F5" w:rsidRPr="00A716F5" w:rsidRDefault="00A716F5" w:rsidP="00A716F5">
      <w:pPr>
        <w:ind w:firstLineChars="200" w:firstLine="420"/>
        <w:rPr>
          <w:rFonts w:ascii="宋体" w:hAnsi="宋体" w:hint="eastAsia"/>
          <w:noProof/>
        </w:rPr>
      </w:pPr>
      <w:r w:rsidRPr="00A716F5">
        <w:rPr>
          <w:rFonts w:ascii="宋体" w:hAnsi="宋体" w:hint="eastAsia"/>
          <w:noProof/>
        </w:rPr>
        <w:t>说明：与开关插座类产品相关的信息。</w:t>
      </w:r>
    </w:p>
    <w:p w:rsidR="00A716F5" w:rsidRPr="00A716F5" w:rsidRDefault="00A716F5" w:rsidP="00A716F5">
      <w:pPr>
        <w:ind w:firstLineChars="200" w:firstLine="420"/>
        <w:rPr>
          <w:rFonts w:ascii="宋体" w:hAnsi="宋体" w:hint="eastAsia"/>
          <w:noProof/>
        </w:rPr>
      </w:pPr>
      <w:r w:rsidRPr="00A716F5">
        <w:rPr>
          <w:rFonts w:ascii="宋体" w:hAnsi="宋体" w:hint="eastAsia"/>
          <w:noProof/>
        </w:rPr>
        <w:t>约束条件：O</w:t>
      </w:r>
    </w:p>
    <w:p w:rsidR="00D8419A" w:rsidRPr="007163EB" w:rsidRDefault="00A716F5" w:rsidP="00A716F5">
      <w:pPr>
        <w:ind w:firstLineChars="200" w:firstLine="420"/>
        <w:rPr>
          <w:rFonts w:ascii="宋体" w:hAnsi="宋体"/>
        </w:rPr>
      </w:pPr>
      <w:r w:rsidRPr="00A716F5">
        <w:rPr>
          <w:rFonts w:ascii="宋体" w:hAnsi="宋体" w:hint="eastAsia"/>
          <w:noProof/>
        </w:rPr>
        <w:t>数据类型及格式：复合型</w:t>
      </w:r>
    </w:p>
    <w:p w:rsidR="005210AA" w:rsidRPr="008D5A8B" w:rsidRDefault="005C0377" w:rsidP="005210AA">
      <w:pPr>
        <w:pStyle w:val="a6"/>
        <w:rPr>
          <w:rFonts w:ascii="Times New Roman"/>
        </w:rPr>
      </w:pPr>
      <w:bookmarkStart w:id="208" w:name="_Toc425842159"/>
      <w:bookmarkStart w:id="209" w:name="_Toc436724235"/>
      <w:r>
        <w:rPr>
          <w:rFonts w:ascii="Times New Roman" w:hint="eastAsia"/>
        </w:rPr>
        <w:t>灯饰照明</w:t>
      </w:r>
      <w:r w:rsidR="00180B5A" w:rsidRPr="008D5A8B">
        <w:rPr>
          <w:rFonts w:ascii="Times New Roman"/>
        </w:rPr>
        <w:t>类产品</w:t>
      </w:r>
      <w:bookmarkEnd w:id="208"/>
      <w:r w:rsidR="005E51DC">
        <w:rPr>
          <w:rFonts w:ascii="Times New Roman"/>
        </w:rPr>
        <w:t>信息</w:t>
      </w:r>
      <w:r w:rsidR="0082460A">
        <w:rPr>
          <w:rFonts w:ascii="Times New Roman" w:hint="eastAsia"/>
        </w:rPr>
        <w:t>摘要描述</w:t>
      </w:r>
      <w:bookmarkEnd w:id="209"/>
    </w:p>
    <w:p w:rsidR="00DC70A0" w:rsidRPr="00DC70A0" w:rsidRDefault="000753F2" w:rsidP="00DC70A0">
      <w:pPr>
        <w:pStyle w:val="a7"/>
        <w:spacing w:before="156" w:after="156"/>
        <w:ind w:left="0"/>
        <w:rPr>
          <w:rFonts w:hint="eastAsia"/>
        </w:rPr>
      </w:pPr>
      <w:bookmarkStart w:id="210" w:name="_Toc425842160"/>
      <w:r w:rsidRPr="00DC70A0">
        <w:rPr>
          <w:rFonts w:ascii="Times New Roman"/>
        </w:rPr>
        <w:t>信息</w:t>
      </w:r>
      <w:r w:rsidR="00E56BA7" w:rsidRPr="00DC70A0">
        <w:rPr>
          <w:rFonts w:ascii="Times New Roman"/>
        </w:rPr>
        <w:t>实体</w:t>
      </w:r>
      <w:bookmarkEnd w:id="210"/>
    </w:p>
    <w:p w:rsidR="007F18DB" w:rsidRPr="00DC70A0" w:rsidRDefault="005C0377" w:rsidP="003C0D8C">
      <w:pPr>
        <w:pStyle w:val="a7"/>
        <w:numPr>
          <w:ilvl w:val="3"/>
          <w:numId w:val="16"/>
        </w:numPr>
        <w:spacing w:before="156" w:after="156"/>
        <w:outlineLvl w:val="4"/>
      </w:pPr>
      <w:bookmarkStart w:id="211" w:name="_Toc425842161"/>
      <w:r>
        <w:rPr>
          <w:rFonts w:hint="eastAsia"/>
          <w:noProof/>
        </w:rPr>
        <w:t>台灯</w:t>
      </w:r>
      <w:r w:rsidR="00DC70A0" w:rsidRPr="008D5A8B">
        <w:rPr>
          <w:noProof/>
        </w:rPr>
        <w:t>类产品基础信息</w:t>
      </w:r>
      <w:bookmarkEnd w:id="211"/>
    </w:p>
    <w:p w:rsidR="00E67C4B" w:rsidRPr="00E67C4B" w:rsidRDefault="00E67C4B" w:rsidP="00E67C4B">
      <w:pPr>
        <w:ind w:firstLineChars="200" w:firstLine="420"/>
        <w:rPr>
          <w:rFonts w:ascii="宋体" w:hAnsi="宋体" w:hint="eastAsia"/>
          <w:noProof/>
        </w:rPr>
      </w:pPr>
      <w:r w:rsidRPr="00E67C4B">
        <w:rPr>
          <w:rFonts w:ascii="宋体" w:hAnsi="宋体" w:hint="eastAsia"/>
          <w:noProof/>
        </w:rPr>
        <w:t>中文名称：台灯类产品信息</w:t>
      </w:r>
    </w:p>
    <w:p w:rsidR="00E67C4B" w:rsidRPr="00E67C4B" w:rsidRDefault="00E67C4B" w:rsidP="00E67C4B">
      <w:pPr>
        <w:ind w:firstLineChars="200" w:firstLine="420"/>
        <w:rPr>
          <w:rFonts w:ascii="宋体" w:hAnsi="宋体" w:hint="eastAsia"/>
          <w:noProof/>
        </w:rPr>
      </w:pPr>
      <w:r w:rsidRPr="00E67C4B">
        <w:rPr>
          <w:rFonts w:ascii="宋体" w:hAnsi="宋体" w:hint="eastAsia"/>
          <w:noProof/>
        </w:rPr>
        <w:t>英文名称：Table Lamps Product information</w:t>
      </w:r>
    </w:p>
    <w:p w:rsidR="00E67C4B" w:rsidRPr="00E67C4B" w:rsidRDefault="00E67C4B" w:rsidP="00E67C4B">
      <w:pPr>
        <w:ind w:firstLineChars="200" w:firstLine="420"/>
        <w:rPr>
          <w:rFonts w:ascii="宋体" w:hAnsi="宋体" w:hint="eastAsia"/>
          <w:noProof/>
        </w:rPr>
      </w:pPr>
      <w:r w:rsidRPr="00E67C4B">
        <w:rPr>
          <w:rFonts w:ascii="宋体" w:hAnsi="宋体" w:hint="eastAsia"/>
          <w:noProof/>
        </w:rPr>
        <w:t>说明：与台灯类产品相关的信息。</w:t>
      </w:r>
    </w:p>
    <w:p w:rsidR="00E67C4B" w:rsidRPr="00E67C4B" w:rsidRDefault="00E67C4B" w:rsidP="00E67C4B">
      <w:pPr>
        <w:ind w:firstLineChars="200" w:firstLine="420"/>
        <w:rPr>
          <w:rFonts w:ascii="宋体" w:hAnsi="宋体" w:hint="eastAsia"/>
          <w:noProof/>
        </w:rPr>
      </w:pPr>
      <w:r w:rsidRPr="00E67C4B">
        <w:rPr>
          <w:rFonts w:ascii="宋体" w:hAnsi="宋体" w:hint="eastAsia"/>
          <w:noProof/>
        </w:rPr>
        <w:t>约束条件：O</w:t>
      </w:r>
    </w:p>
    <w:p w:rsidR="007F18DB" w:rsidRPr="007163EB" w:rsidRDefault="00E67C4B" w:rsidP="00E67C4B">
      <w:pPr>
        <w:ind w:firstLineChars="200" w:firstLine="420"/>
        <w:rPr>
          <w:rFonts w:ascii="宋体" w:hAnsi="宋体"/>
          <w:noProof/>
        </w:rPr>
      </w:pPr>
      <w:r w:rsidRPr="00E67C4B">
        <w:rPr>
          <w:rFonts w:ascii="宋体" w:hAnsi="宋体" w:hint="eastAsia"/>
          <w:noProof/>
        </w:rPr>
        <w:t>数据类型及格式：复合型</w:t>
      </w:r>
    </w:p>
    <w:p w:rsidR="007F18DB" w:rsidRPr="008D5A8B" w:rsidRDefault="005C0377" w:rsidP="003C0D8C">
      <w:pPr>
        <w:pStyle w:val="a7"/>
        <w:numPr>
          <w:ilvl w:val="3"/>
          <w:numId w:val="16"/>
        </w:numPr>
        <w:spacing w:before="156" w:after="156"/>
        <w:outlineLvl w:val="4"/>
        <w:rPr>
          <w:rFonts w:ascii="Times New Roman"/>
        </w:rPr>
      </w:pPr>
      <w:bookmarkStart w:id="212" w:name="_Toc425842162"/>
      <w:r>
        <w:rPr>
          <w:rFonts w:hint="eastAsia"/>
          <w:noProof/>
        </w:rPr>
        <w:t>落地灯</w:t>
      </w:r>
      <w:r w:rsidR="00DC70A0" w:rsidRPr="008D5A8B">
        <w:rPr>
          <w:noProof/>
        </w:rPr>
        <w:t>类产品信息</w:t>
      </w:r>
      <w:bookmarkEnd w:id="212"/>
    </w:p>
    <w:p w:rsidR="00B748C3" w:rsidRPr="00B748C3" w:rsidRDefault="00B748C3" w:rsidP="00B748C3">
      <w:pPr>
        <w:ind w:firstLineChars="200" w:firstLine="420"/>
        <w:rPr>
          <w:rFonts w:ascii="宋体" w:hAnsi="宋体" w:hint="eastAsia"/>
          <w:noProof/>
        </w:rPr>
      </w:pPr>
      <w:r w:rsidRPr="00B748C3">
        <w:rPr>
          <w:rFonts w:ascii="宋体" w:hAnsi="宋体" w:hint="eastAsia"/>
          <w:noProof/>
        </w:rPr>
        <w:t>中文名称：落地灯产品信息</w:t>
      </w:r>
    </w:p>
    <w:p w:rsidR="00B748C3" w:rsidRPr="00B748C3" w:rsidRDefault="00B748C3" w:rsidP="00B748C3">
      <w:pPr>
        <w:ind w:firstLineChars="200" w:firstLine="420"/>
        <w:rPr>
          <w:rFonts w:ascii="宋体" w:hAnsi="宋体" w:hint="eastAsia"/>
          <w:noProof/>
        </w:rPr>
      </w:pPr>
      <w:r w:rsidRPr="00B748C3">
        <w:rPr>
          <w:rFonts w:ascii="宋体" w:hAnsi="宋体" w:hint="eastAsia"/>
          <w:noProof/>
        </w:rPr>
        <w:t>英文名称：Floor lamp Product information</w:t>
      </w:r>
    </w:p>
    <w:p w:rsidR="00B748C3" w:rsidRPr="00B748C3" w:rsidRDefault="00B748C3" w:rsidP="00B748C3">
      <w:pPr>
        <w:ind w:firstLineChars="200" w:firstLine="420"/>
        <w:rPr>
          <w:rFonts w:ascii="宋体" w:hAnsi="宋体" w:hint="eastAsia"/>
          <w:noProof/>
        </w:rPr>
      </w:pPr>
      <w:r w:rsidRPr="00B748C3">
        <w:rPr>
          <w:rFonts w:ascii="宋体" w:hAnsi="宋体" w:hint="eastAsia"/>
          <w:noProof/>
        </w:rPr>
        <w:t>说明：与落地灯类产品相关的信息。</w:t>
      </w:r>
    </w:p>
    <w:p w:rsidR="00B748C3" w:rsidRPr="00B748C3" w:rsidRDefault="00B748C3" w:rsidP="00B748C3">
      <w:pPr>
        <w:ind w:firstLineChars="200" w:firstLine="420"/>
        <w:rPr>
          <w:rFonts w:ascii="宋体" w:hAnsi="宋体" w:hint="eastAsia"/>
          <w:noProof/>
        </w:rPr>
      </w:pPr>
      <w:r w:rsidRPr="00B748C3">
        <w:rPr>
          <w:rFonts w:ascii="宋体" w:hAnsi="宋体" w:hint="eastAsia"/>
          <w:noProof/>
        </w:rPr>
        <w:lastRenderedPageBreak/>
        <w:t>约束条件：O</w:t>
      </w:r>
    </w:p>
    <w:p w:rsidR="00A91510" w:rsidRPr="007163EB" w:rsidRDefault="00B748C3" w:rsidP="00B748C3">
      <w:pPr>
        <w:ind w:firstLineChars="200" w:firstLine="420"/>
        <w:rPr>
          <w:rFonts w:ascii="宋体" w:hAnsi="宋体"/>
          <w:noProof/>
        </w:rPr>
      </w:pPr>
      <w:r w:rsidRPr="00B748C3">
        <w:rPr>
          <w:rFonts w:ascii="宋体" w:hAnsi="宋体" w:hint="eastAsia"/>
          <w:noProof/>
        </w:rPr>
        <w:t>数据类型及格式：复合型</w:t>
      </w:r>
    </w:p>
    <w:p w:rsidR="00A91510" w:rsidRPr="00DC70A0" w:rsidRDefault="005C0377" w:rsidP="003C0D8C">
      <w:pPr>
        <w:pStyle w:val="a7"/>
        <w:numPr>
          <w:ilvl w:val="3"/>
          <w:numId w:val="16"/>
        </w:numPr>
        <w:spacing w:before="156" w:after="156"/>
        <w:outlineLvl w:val="4"/>
      </w:pPr>
      <w:bookmarkStart w:id="213" w:name="_Toc425842163"/>
      <w:r>
        <w:rPr>
          <w:rFonts w:hint="eastAsia"/>
          <w:noProof/>
        </w:rPr>
        <w:t>吸顶灯类</w:t>
      </w:r>
      <w:r w:rsidR="00DC70A0" w:rsidRPr="008D5A8B">
        <w:rPr>
          <w:noProof/>
        </w:rPr>
        <w:t>产品信息</w:t>
      </w:r>
      <w:bookmarkEnd w:id="213"/>
    </w:p>
    <w:p w:rsidR="000E0965" w:rsidRPr="000E0965" w:rsidRDefault="000E0965" w:rsidP="000E0965">
      <w:pPr>
        <w:ind w:firstLineChars="200" w:firstLine="420"/>
        <w:rPr>
          <w:rFonts w:ascii="宋体" w:hAnsi="宋体" w:hint="eastAsia"/>
          <w:noProof/>
        </w:rPr>
      </w:pPr>
      <w:r w:rsidRPr="000E0965">
        <w:rPr>
          <w:rFonts w:ascii="宋体" w:hAnsi="宋体" w:hint="eastAsia"/>
          <w:noProof/>
        </w:rPr>
        <w:t>中文名称：吸顶灯产品信息</w:t>
      </w:r>
    </w:p>
    <w:p w:rsidR="000E0965" w:rsidRPr="000E0965" w:rsidRDefault="000E0965" w:rsidP="000E0965">
      <w:pPr>
        <w:ind w:firstLineChars="200" w:firstLine="420"/>
        <w:rPr>
          <w:rFonts w:ascii="宋体" w:hAnsi="宋体" w:hint="eastAsia"/>
          <w:noProof/>
        </w:rPr>
      </w:pPr>
      <w:r w:rsidRPr="000E0965">
        <w:rPr>
          <w:rFonts w:ascii="宋体" w:hAnsi="宋体" w:hint="eastAsia"/>
          <w:noProof/>
        </w:rPr>
        <w:t>英文名称：Ceiling light Product information</w:t>
      </w:r>
    </w:p>
    <w:p w:rsidR="000E0965" w:rsidRPr="000E0965" w:rsidRDefault="000E0965" w:rsidP="000E0965">
      <w:pPr>
        <w:ind w:firstLineChars="200" w:firstLine="420"/>
        <w:rPr>
          <w:rFonts w:ascii="宋体" w:hAnsi="宋体" w:hint="eastAsia"/>
          <w:noProof/>
        </w:rPr>
      </w:pPr>
      <w:r w:rsidRPr="000E0965">
        <w:rPr>
          <w:rFonts w:ascii="宋体" w:hAnsi="宋体" w:hint="eastAsia"/>
          <w:noProof/>
        </w:rPr>
        <w:t>说明：与吸顶灯类产品相关的信息。</w:t>
      </w:r>
    </w:p>
    <w:p w:rsidR="000E0965" w:rsidRPr="000E0965" w:rsidRDefault="000E0965" w:rsidP="000E0965">
      <w:pPr>
        <w:ind w:firstLineChars="200" w:firstLine="420"/>
        <w:rPr>
          <w:rFonts w:ascii="宋体" w:hAnsi="宋体" w:hint="eastAsia"/>
          <w:noProof/>
        </w:rPr>
      </w:pPr>
      <w:r w:rsidRPr="000E0965">
        <w:rPr>
          <w:rFonts w:ascii="宋体" w:hAnsi="宋体" w:hint="eastAsia"/>
          <w:noProof/>
        </w:rPr>
        <w:t>约束条件：O</w:t>
      </w:r>
    </w:p>
    <w:p w:rsidR="00A91510" w:rsidRPr="007163EB" w:rsidRDefault="000E0965" w:rsidP="000E0965">
      <w:pPr>
        <w:ind w:firstLineChars="200" w:firstLine="420"/>
        <w:rPr>
          <w:rFonts w:ascii="宋体" w:hAnsi="宋体"/>
          <w:noProof/>
        </w:rPr>
      </w:pPr>
      <w:r w:rsidRPr="000E0965">
        <w:rPr>
          <w:rFonts w:ascii="宋体" w:hAnsi="宋体" w:hint="eastAsia"/>
          <w:noProof/>
        </w:rPr>
        <w:t>数据类型及格式：复合型</w:t>
      </w:r>
    </w:p>
    <w:p w:rsidR="00A91510" w:rsidRPr="00632C2F" w:rsidRDefault="005C0377" w:rsidP="003C0D8C">
      <w:pPr>
        <w:pStyle w:val="a7"/>
        <w:numPr>
          <w:ilvl w:val="3"/>
          <w:numId w:val="16"/>
        </w:numPr>
        <w:spacing w:before="156" w:after="156"/>
        <w:outlineLvl w:val="4"/>
      </w:pPr>
      <w:bookmarkStart w:id="214" w:name="_Toc425842164"/>
      <w:r>
        <w:rPr>
          <w:rFonts w:hint="eastAsia"/>
          <w:noProof/>
        </w:rPr>
        <w:t>吊灯类产品</w:t>
      </w:r>
      <w:r w:rsidR="00632C2F" w:rsidRPr="008D5A8B">
        <w:rPr>
          <w:noProof/>
        </w:rPr>
        <w:t>信息</w:t>
      </w:r>
      <w:bookmarkEnd w:id="214"/>
    </w:p>
    <w:p w:rsidR="00D00166" w:rsidRPr="00D00166" w:rsidRDefault="00D00166" w:rsidP="00D00166">
      <w:pPr>
        <w:ind w:firstLineChars="200" w:firstLine="420"/>
        <w:rPr>
          <w:rFonts w:ascii="宋体" w:hAnsi="宋体" w:hint="eastAsia"/>
          <w:noProof/>
        </w:rPr>
      </w:pPr>
      <w:r w:rsidRPr="00D00166">
        <w:rPr>
          <w:rFonts w:ascii="宋体" w:hAnsi="宋体" w:hint="eastAsia"/>
          <w:noProof/>
        </w:rPr>
        <w:t>中文名称：吊灯类产品信息</w:t>
      </w:r>
    </w:p>
    <w:p w:rsidR="00D00166" w:rsidRPr="00D00166" w:rsidRDefault="00D00166" w:rsidP="00D00166">
      <w:pPr>
        <w:ind w:firstLineChars="200" w:firstLine="420"/>
        <w:rPr>
          <w:rFonts w:ascii="宋体" w:hAnsi="宋体" w:hint="eastAsia"/>
          <w:noProof/>
        </w:rPr>
      </w:pPr>
      <w:r w:rsidRPr="00D00166">
        <w:rPr>
          <w:rFonts w:ascii="宋体" w:hAnsi="宋体" w:hint="eastAsia"/>
          <w:noProof/>
        </w:rPr>
        <w:t>英文名称：Chandelier Product information</w:t>
      </w:r>
    </w:p>
    <w:p w:rsidR="00D00166" w:rsidRPr="00D00166" w:rsidRDefault="00D00166" w:rsidP="00D00166">
      <w:pPr>
        <w:ind w:firstLineChars="200" w:firstLine="420"/>
        <w:rPr>
          <w:rFonts w:ascii="宋体" w:hAnsi="宋体" w:hint="eastAsia"/>
          <w:noProof/>
        </w:rPr>
      </w:pPr>
      <w:r w:rsidRPr="00D00166">
        <w:rPr>
          <w:rFonts w:ascii="宋体" w:hAnsi="宋体" w:hint="eastAsia"/>
          <w:noProof/>
        </w:rPr>
        <w:t>说明：与吊灯类产品相关的信息。</w:t>
      </w:r>
    </w:p>
    <w:p w:rsidR="00D00166" w:rsidRPr="00D00166" w:rsidRDefault="00D00166" w:rsidP="00D00166">
      <w:pPr>
        <w:ind w:firstLineChars="200" w:firstLine="420"/>
        <w:rPr>
          <w:rFonts w:ascii="宋体" w:hAnsi="宋体" w:hint="eastAsia"/>
          <w:noProof/>
        </w:rPr>
      </w:pPr>
      <w:r w:rsidRPr="00D00166">
        <w:rPr>
          <w:rFonts w:ascii="宋体" w:hAnsi="宋体" w:hint="eastAsia"/>
          <w:noProof/>
        </w:rPr>
        <w:t>约束条件：O</w:t>
      </w:r>
    </w:p>
    <w:p w:rsidR="00E00496" w:rsidRPr="007163EB" w:rsidRDefault="00D00166" w:rsidP="00D00166">
      <w:pPr>
        <w:ind w:firstLineChars="200" w:firstLine="420"/>
        <w:rPr>
          <w:rFonts w:ascii="宋体" w:hAnsi="宋体"/>
          <w:noProof/>
        </w:rPr>
      </w:pPr>
      <w:r w:rsidRPr="00D00166">
        <w:rPr>
          <w:rFonts w:ascii="宋体" w:hAnsi="宋体" w:hint="eastAsia"/>
          <w:noProof/>
        </w:rPr>
        <w:t>数据类型及格式：复合型</w:t>
      </w:r>
    </w:p>
    <w:p w:rsidR="00E00496" w:rsidRPr="008D5A8B" w:rsidRDefault="005C0377" w:rsidP="003C0D8C">
      <w:pPr>
        <w:pStyle w:val="a7"/>
        <w:numPr>
          <w:ilvl w:val="3"/>
          <w:numId w:val="16"/>
        </w:numPr>
        <w:spacing w:before="156" w:after="156"/>
        <w:outlineLvl w:val="4"/>
        <w:rPr>
          <w:rFonts w:ascii="Times New Roman"/>
        </w:rPr>
      </w:pPr>
      <w:bookmarkStart w:id="215" w:name="_Toc425842165"/>
      <w:r>
        <w:rPr>
          <w:rFonts w:hint="eastAsia"/>
          <w:noProof/>
        </w:rPr>
        <w:t>筒灯射灯</w:t>
      </w:r>
      <w:r w:rsidR="00632C2F" w:rsidRPr="008D5A8B">
        <w:rPr>
          <w:noProof/>
        </w:rPr>
        <w:t>类产品信</w:t>
      </w:r>
      <w:bookmarkEnd w:id="215"/>
    </w:p>
    <w:p w:rsidR="0091436A" w:rsidRPr="0091436A" w:rsidRDefault="0091436A" w:rsidP="0091436A">
      <w:pPr>
        <w:ind w:firstLineChars="200" w:firstLine="420"/>
        <w:rPr>
          <w:rFonts w:ascii="宋体" w:hAnsi="宋体" w:hint="eastAsia"/>
          <w:noProof/>
        </w:rPr>
      </w:pPr>
      <w:r w:rsidRPr="0091436A">
        <w:rPr>
          <w:rFonts w:ascii="宋体" w:hAnsi="宋体" w:hint="eastAsia"/>
          <w:noProof/>
        </w:rPr>
        <w:t>中文名称：筒灯、射灯类产品信息</w:t>
      </w:r>
    </w:p>
    <w:p w:rsidR="0091436A" w:rsidRPr="0091436A" w:rsidRDefault="0091436A" w:rsidP="0091436A">
      <w:pPr>
        <w:ind w:firstLineChars="200" w:firstLine="420"/>
        <w:rPr>
          <w:rFonts w:ascii="宋体" w:hAnsi="宋体" w:hint="eastAsia"/>
          <w:noProof/>
        </w:rPr>
      </w:pPr>
      <w:r w:rsidRPr="0091436A">
        <w:rPr>
          <w:rFonts w:ascii="宋体" w:hAnsi="宋体" w:hint="eastAsia"/>
          <w:noProof/>
        </w:rPr>
        <w:t>英文名称：Downlights, Spotlights Product information</w:t>
      </w:r>
    </w:p>
    <w:p w:rsidR="0091436A" w:rsidRPr="0091436A" w:rsidRDefault="0091436A" w:rsidP="0091436A">
      <w:pPr>
        <w:ind w:firstLineChars="200" w:firstLine="420"/>
        <w:rPr>
          <w:rFonts w:ascii="宋体" w:hAnsi="宋体" w:hint="eastAsia"/>
          <w:noProof/>
        </w:rPr>
      </w:pPr>
      <w:r w:rsidRPr="0091436A">
        <w:rPr>
          <w:rFonts w:ascii="宋体" w:hAnsi="宋体" w:hint="eastAsia"/>
          <w:noProof/>
        </w:rPr>
        <w:t>说明：与筒灯、射灯类产品相关的信息。</w:t>
      </w:r>
    </w:p>
    <w:p w:rsidR="0091436A" w:rsidRPr="0091436A" w:rsidRDefault="0091436A" w:rsidP="0091436A">
      <w:pPr>
        <w:ind w:firstLineChars="200" w:firstLine="420"/>
        <w:rPr>
          <w:rFonts w:ascii="宋体" w:hAnsi="宋体" w:hint="eastAsia"/>
          <w:noProof/>
        </w:rPr>
      </w:pPr>
      <w:r w:rsidRPr="0091436A">
        <w:rPr>
          <w:rFonts w:ascii="宋体" w:hAnsi="宋体" w:hint="eastAsia"/>
          <w:noProof/>
        </w:rPr>
        <w:t>约束条件：O</w:t>
      </w:r>
    </w:p>
    <w:p w:rsidR="00E00496" w:rsidRPr="007163EB" w:rsidRDefault="0091436A" w:rsidP="0091436A">
      <w:pPr>
        <w:ind w:firstLineChars="200" w:firstLine="420"/>
        <w:rPr>
          <w:rFonts w:ascii="宋体" w:hAnsi="宋体"/>
          <w:noProof/>
        </w:rPr>
      </w:pPr>
      <w:r w:rsidRPr="0091436A">
        <w:rPr>
          <w:rFonts w:ascii="宋体" w:hAnsi="宋体" w:hint="eastAsia"/>
          <w:noProof/>
        </w:rPr>
        <w:lastRenderedPageBreak/>
        <w:t>数据类型及格式：复合型</w:t>
      </w:r>
    </w:p>
    <w:p w:rsidR="00E00496" w:rsidRPr="00632C2F" w:rsidRDefault="005C0377" w:rsidP="003C0D8C">
      <w:pPr>
        <w:pStyle w:val="a7"/>
        <w:numPr>
          <w:ilvl w:val="3"/>
          <w:numId w:val="16"/>
        </w:numPr>
        <w:spacing w:before="156" w:after="156"/>
        <w:outlineLvl w:val="4"/>
        <w:rPr>
          <w:noProof/>
        </w:rPr>
      </w:pPr>
      <w:bookmarkStart w:id="216" w:name="_Toc425842167"/>
      <w:r>
        <w:rPr>
          <w:rFonts w:hint="eastAsia"/>
          <w:noProof/>
        </w:rPr>
        <w:t>应急灯</w:t>
      </w:r>
      <w:r w:rsidR="00632C2F" w:rsidRPr="008D5A8B">
        <w:rPr>
          <w:noProof/>
        </w:rPr>
        <w:t>类产品信息</w:t>
      </w:r>
      <w:bookmarkEnd w:id="216"/>
    </w:p>
    <w:p w:rsidR="002E5D23" w:rsidRPr="002E5D23" w:rsidRDefault="002E5D23" w:rsidP="002E5D23">
      <w:pPr>
        <w:ind w:firstLineChars="200" w:firstLine="420"/>
        <w:rPr>
          <w:rFonts w:ascii="宋体" w:hAnsi="宋体" w:hint="eastAsia"/>
          <w:noProof/>
        </w:rPr>
      </w:pPr>
      <w:r w:rsidRPr="002E5D23">
        <w:rPr>
          <w:rFonts w:ascii="宋体" w:hAnsi="宋体" w:hint="eastAsia"/>
          <w:noProof/>
        </w:rPr>
        <w:t>中文名称：应急灯产品信息</w:t>
      </w:r>
    </w:p>
    <w:p w:rsidR="002E5D23" w:rsidRPr="002E5D23" w:rsidRDefault="002E5D23" w:rsidP="002E5D23">
      <w:pPr>
        <w:ind w:firstLineChars="200" w:firstLine="420"/>
        <w:rPr>
          <w:rFonts w:ascii="宋体" w:hAnsi="宋体" w:hint="eastAsia"/>
          <w:noProof/>
        </w:rPr>
      </w:pPr>
      <w:r w:rsidRPr="002E5D23">
        <w:rPr>
          <w:rFonts w:ascii="宋体" w:hAnsi="宋体" w:hint="eastAsia"/>
          <w:noProof/>
        </w:rPr>
        <w:t>英文名称：Emergency Light Product Information</w:t>
      </w:r>
    </w:p>
    <w:p w:rsidR="002E5D23" w:rsidRPr="002E5D23" w:rsidRDefault="002E5D23" w:rsidP="002E5D23">
      <w:pPr>
        <w:ind w:firstLineChars="200" w:firstLine="420"/>
        <w:rPr>
          <w:rFonts w:ascii="宋体" w:hAnsi="宋体" w:hint="eastAsia"/>
          <w:noProof/>
        </w:rPr>
      </w:pPr>
      <w:r w:rsidRPr="002E5D23">
        <w:rPr>
          <w:rFonts w:ascii="宋体" w:hAnsi="宋体" w:hint="eastAsia"/>
          <w:noProof/>
        </w:rPr>
        <w:t>说明：与应急灯类产品相关的信息，本标准包括应急灯、手电筒、小夜灯、感应灯等</w:t>
      </w:r>
    </w:p>
    <w:p w:rsidR="002E5D23" w:rsidRPr="002E5D23" w:rsidRDefault="002E5D23" w:rsidP="002E5D23">
      <w:pPr>
        <w:ind w:firstLineChars="200" w:firstLine="420"/>
        <w:rPr>
          <w:rFonts w:ascii="宋体" w:hAnsi="宋体" w:hint="eastAsia"/>
          <w:noProof/>
        </w:rPr>
      </w:pPr>
      <w:r w:rsidRPr="002E5D23">
        <w:rPr>
          <w:rFonts w:ascii="宋体" w:hAnsi="宋体" w:hint="eastAsia"/>
          <w:noProof/>
        </w:rPr>
        <w:t>约束条件：O</w:t>
      </w:r>
    </w:p>
    <w:p w:rsidR="00493869" w:rsidRPr="007163EB" w:rsidRDefault="002E5D23" w:rsidP="002E5D23">
      <w:pPr>
        <w:ind w:firstLineChars="200" w:firstLine="420"/>
        <w:rPr>
          <w:rFonts w:ascii="宋体" w:hAnsi="宋体"/>
          <w:noProof/>
        </w:rPr>
      </w:pPr>
      <w:r w:rsidRPr="002E5D23">
        <w:rPr>
          <w:rFonts w:ascii="宋体" w:hAnsi="宋体" w:hint="eastAsia"/>
          <w:noProof/>
        </w:rPr>
        <w:t>数据类型及格式：复合型</w:t>
      </w:r>
    </w:p>
    <w:p w:rsidR="00493869" w:rsidRPr="00632C2F" w:rsidRDefault="005C0377" w:rsidP="003C0D8C">
      <w:pPr>
        <w:pStyle w:val="a7"/>
        <w:numPr>
          <w:ilvl w:val="3"/>
          <w:numId w:val="16"/>
        </w:numPr>
        <w:spacing w:before="156" w:after="156"/>
        <w:outlineLvl w:val="4"/>
        <w:rPr>
          <w:noProof/>
        </w:rPr>
      </w:pPr>
      <w:bookmarkStart w:id="217" w:name="_Toc425842168"/>
      <w:r>
        <w:rPr>
          <w:rFonts w:hint="eastAsia"/>
          <w:noProof/>
        </w:rPr>
        <w:t>壁灯类</w:t>
      </w:r>
      <w:r w:rsidR="00632C2F" w:rsidRPr="008D5A8B">
        <w:rPr>
          <w:noProof/>
        </w:rPr>
        <w:t>产品信息</w:t>
      </w:r>
      <w:bookmarkEnd w:id="217"/>
    </w:p>
    <w:p w:rsidR="0052449B" w:rsidRPr="0052449B" w:rsidRDefault="0052449B" w:rsidP="0052449B">
      <w:pPr>
        <w:ind w:firstLineChars="200" w:firstLine="420"/>
        <w:rPr>
          <w:rFonts w:ascii="宋体" w:hAnsi="宋体" w:hint="eastAsia"/>
          <w:noProof/>
        </w:rPr>
      </w:pPr>
      <w:r w:rsidRPr="0052449B">
        <w:rPr>
          <w:rFonts w:ascii="宋体" w:hAnsi="宋体" w:hint="eastAsia"/>
          <w:noProof/>
        </w:rPr>
        <w:t>中文名称：壁灯产品信息</w:t>
      </w:r>
    </w:p>
    <w:p w:rsidR="0052449B" w:rsidRPr="0052449B" w:rsidRDefault="0052449B" w:rsidP="0052449B">
      <w:pPr>
        <w:ind w:firstLineChars="200" w:firstLine="420"/>
        <w:rPr>
          <w:rFonts w:ascii="宋体" w:hAnsi="宋体" w:hint="eastAsia"/>
          <w:noProof/>
        </w:rPr>
      </w:pPr>
      <w:r w:rsidRPr="0052449B">
        <w:rPr>
          <w:rFonts w:ascii="宋体" w:hAnsi="宋体" w:hint="eastAsia"/>
          <w:noProof/>
        </w:rPr>
        <w:t>英文名称：Wall Lamp Product Information</w:t>
      </w:r>
    </w:p>
    <w:p w:rsidR="0052449B" w:rsidRPr="0052449B" w:rsidRDefault="0052449B" w:rsidP="0052449B">
      <w:pPr>
        <w:ind w:firstLineChars="200" w:firstLine="420"/>
        <w:rPr>
          <w:rFonts w:ascii="宋体" w:hAnsi="宋体" w:hint="eastAsia"/>
          <w:noProof/>
        </w:rPr>
      </w:pPr>
      <w:r w:rsidRPr="0052449B">
        <w:rPr>
          <w:rFonts w:ascii="宋体" w:hAnsi="宋体" w:hint="eastAsia"/>
          <w:noProof/>
        </w:rPr>
        <w:t>说明：与壁灯类产品相关的信息，本标准包括床头灯、过道灯、镜前灯等</w:t>
      </w:r>
    </w:p>
    <w:p w:rsidR="0052449B" w:rsidRPr="0052449B" w:rsidRDefault="0052449B" w:rsidP="0052449B">
      <w:pPr>
        <w:ind w:firstLineChars="200" w:firstLine="420"/>
        <w:rPr>
          <w:rFonts w:ascii="宋体" w:hAnsi="宋体" w:hint="eastAsia"/>
          <w:noProof/>
        </w:rPr>
      </w:pPr>
      <w:r w:rsidRPr="0052449B">
        <w:rPr>
          <w:rFonts w:ascii="宋体" w:hAnsi="宋体" w:hint="eastAsia"/>
          <w:noProof/>
        </w:rPr>
        <w:t>约束条件：O</w:t>
      </w:r>
    </w:p>
    <w:p w:rsidR="00493869" w:rsidRPr="007163EB" w:rsidRDefault="0052449B" w:rsidP="0052449B">
      <w:pPr>
        <w:ind w:firstLineChars="200" w:firstLine="420"/>
        <w:rPr>
          <w:rFonts w:ascii="宋体" w:hAnsi="宋体"/>
        </w:rPr>
      </w:pPr>
      <w:r w:rsidRPr="0052449B">
        <w:rPr>
          <w:rFonts w:ascii="宋体" w:hAnsi="宋体" w:hint="eastAsia"/>
          <w:noProof/>
        </w:rPr>
        <w:t>数据类型及格式：复合型</w:t>
      </w:r>
    </w:p>
    <w:p w:rsidR="00ED49D4" w:rsidRDefault="00ED49D4" w:rsidP="008A2D85">
      <w:pPr>
        <w:pStyle w:val="a7"/>
        <w:spacing w:before="156" w:after="156"/>
        <w:ind w:left="0"/>
        <w:rPr>
          <w:rFonts w:ascii="Times New Roman" w:hint="eastAsia"/>
        </w:rPr>
      </w:pPr>
      <w:bookmarkStart w:id="218" w:name="_Toc425842170"/>
      <w:r>
        <w:rPr>
          <w:rFonts w:ascii="Times New Roman" w:hint="eastAsia"/>
        </w:rPr>
        <w:t>灯饰照明产品信息元素</w:t>
      </w:r>
    </w:p>
    <w:p w:rsidR="00ED49D4" w:rsidRDefault="00A43A16" w:rsidP="00ED49D4">
      <w:pPr>
        <w:pStyle w:val="a7"/>
        <w:numPr>
          <w:ilvl w:val="3"/>
          <w:numId w:val="16"/>
        </w:numPr>
        <w:spacing w:before="156" w:after="156"/>
        <w:outlineLvl w:val="4"/>
        <w:rPr>
          <w:rFonts w:hint="eastAsia"/>
          <w:noProof/>
        </w:rPr>
      </w:pPr>
      <w:r>
        <w:rPr>
          <w:rFonts w:hint="eastAsia"/>
          <w:noProof/>
        </w:rPr>
        <w:t>额定电压</w:t>
      </w:r>
    </w:p>
    <w:p w:rsidR="00ED49D4" w:rsidRDefault="00ED49D4" w:rsidP="00ED49D4">
      <w:pPr>
        <w:pStyle w:val="aff7"/>
        <w:rPr>
          <w:rFonts w:hint="eastAsia"/>
        </w:rPr>
      </w:pPr>
      <w:r>
        <w:rPr>
          <w:rFonts w:hint="eastAsia"/>
        </w:rPr>
        <w:t>中文名称：额定电压</w:t>
      </w:r>
    </w:p>
    <w:p w:rsidR="00ED49D4" w:rsidRDefault="00ED49D4" w:rsidP="00ED49D4">
      <w:pPr>
        <w:pStyle w:val="aff7"/>
        <w:rPr>
          <w:rFonts w:hint="eastAsia"/>
        </w:rPr>
      </w:pPr>
      <w:r>
        <w:rPr>
          <w:rFonts w:hint="eastAsia"/>
        </w:rPr>
        <w:t>英文名称：Rated voltage</w:t>
      </w:r>
    </w:p>
    <w:p w:rsidR="00ED49D4" w:rsidRDefault="00ED49D4" w:rsidP="00ED49D4">
      <w:pPr>
        <w:pStyle w:val="aff7"/>
        <w:rPr>
          <w:rFonts w:hint="eastAsia"/>
        </w:rPr>
      </w:pPr>
      <w:r>
        <w:rPr>
          <w:rFonts w:hint="eastAsia"/>
        </w:rPr>
        <w:t>说明：灯饰照明产品的额定电压。</w:t>
      </w:r>
    </w:p>
    <w:p w:rsidR="00ED49D4" w:rsidRDefault="00ED49D4" w:rsidP="00ED49D4">
      <w:pPr>
        <w:pStyle w:val="aff7"/>
        <w:rPr>
          <w:rFonts w:hint="eastAsia"/>
        </w:rPr>
      </w:pPr>
      <w:r>
        <w:rPr>
          <w:rFonts w:hint="eastAsia"/>
        </w:rPr>
        <w:lastRenderedPageBreak/>
        <w:t>约束条件：M</w:t>
      </w:r>
    </w:p>
    <w:p w:rsidR="00ED49D4" w:rsidRDefault="00ED49D4" w:rsidP="00ED49D4">
      <w:pPr>
        <w:pStyle w:val="aff7"/>
        <w:rPr>
          <w:rFonts w:hint="eastAsia"/>
        </w:rPr>
      </w:pPr>
      <w:r>
        <w:rPr>
          <w:rFonts w:hint="eastAsia"/>
        </w:rPr>
        <w:t>数据类型及格式：N..3</w:t>
      </w:r>
    </w:p>
    <w:p w:rsidR="00ED49D4" w:rsidRDefault="00ED49D4" w:rsidP="00ED49D4">
      <w:pPr>
        <w:pStyle w:val="aff7"/>
        <w:rPr>
          <w:rFonts w:hint="eastAsia"/>
        </w:rPr>
      </w:pPr>
      <w:r>
        <w:rPr>
          <w:rFonts w:hint="eastAsia"/>
        </w:rPr>
        <w:t>同义词：电势差或电位差</w:t>
      </w:r>
    </w:p>
    <w:p w:rsidR="00ED49D4" w:rsidRDefault="00ED49D4" w:rsidP="00ED49D4">
      <w:pPr>
        <w:pStyle w:val="aff7"/>
        <w:rPr>
          <w:rFonts w:hint="eastAsia"/>
        </w:rPr>
      </w:pPr>
      <w:r>
        <w:rPr>
          <w:rFonts w:hint="eastAsia"/>
        </w:rPr>
        <w:t>计量单位：V（伏特）</w:t>
      </w:r>
    </w:p>
    <w:p w:rsidR="00ED49D4" w:rsidRDefault="00A43A16" w:rsidP="00ED49D4">
      <w:pPr>
        <w:pStyle w:val="a7"/>
        <w:numPr>
          <w:ilvl w:val="3"/>
          <w:numId w:val="16"/>
        </w:numPr>
        <w:spacing w:before="156" w:after="156"/>
        <w:outlineLvl w:val="4"/>
        <w:rPr>
          <w:rFonts w:hint="eastAsia"/>
          <w:noProof/>
        </w:rPr>
      </w:pPr>
      <w:r>
        <w:rPr>
          <w:rFonts w:hint="eastAsia"/>
          <w:noProof/>
        </w:rPr>
        <w:t>额定电流</w:t>
      </w:r>
    </w:p>
    <w:p w:rsidR="00ED49D4" w:rsidRDefault="00ED49D4" w:rsidP="00ED49D4">
      <w:pPr>
        <w:pStyle w:val="aff7"/>
        <w:rPr>
          <w:rFonts w:hint="eastAsia"/>
        </w:rPr>
      </w:pPr>
      <w:r>
        <w:rPr>
          <w:rFonts w:hint="eastAsia"/>
        </w:rPr>
        <w:t>中文名称：额定电流</w:t>
      </w:r>
    </w:p>
    <w:p w:rsidR="00ED49D4" w:rsidRDefault="00ED49D4" w:rsidP="00ED49D4">
      <w:pPr>
        <w:pStyle w:val="aff7"/>
        <w:rPr>
          <w:rFonts w:hint="eastAsia"/>
        </w:rPr>
      </w:pPr>
      <w:r>
        <w:rPr>
          <w:rFonts w:hint="eastAsia"/>
        </w:rPr>
        <w:t>英文名称：Rated current</w:t>
      </w:r>
    </w:p>
    <w:p w:rsidR="00ED49D4" w:rsidRDefault="00ED49D4" w:rsidP="00ED49D4">
      <w:pPr>
        <w:pStyle w:val="aff7"/>
        <w:rPr>
          <w:rFonts w:hint="eastAsia"/>
        </w:rPr>
      </w:pPr>
      <w:r>
        <w:rPr>
          <w:rFonts w:hint="eastAsia"/>
        </w:rPr>
        <w:t>说明：灯饰照明产品的额定电流</w:t>
      </w:r>
    </w:p>
    <w:p w:rsidR="00ED49D4" w:rsidRDefault="00ED49D4" w:rsidP="00ED49D4">
      <w:pPr>
        <w:pStyle w:val="aff7"/>
        <w:rPr>
          <w:rFonts w:hint="eastAsia"/>
        </w:rPr>
      </w:pPr>
      <w:r>
        <w:rPr>
          <w:rFonts w:hint="eastAsia"/>
        </w:rPr>
        <w:t>约束条件：M</w:t>
      </w:r>
    </w:p>
    <w:p w:rsidR="00ED49D4" w:rsidRDefault="00ED49D4" w:rsidP="00ED49D4">
      <w:pPr>
        <w:pStyle w:val="aff7"/>
        <w:rPr>
          <w:rFonts w:hint="eastAsia"/>
        </w:rPr>
      </w:pPr>
      <w:r>
        <w:rPr>
          <w:rFonts w:hint="eastAsia"/>
        </w:rPr>
        <w:t>数据类型及格式：N..6</w:t>
      </w:r>
    </w:p>
    <w:p w:rsidR="00ED49D4" w:rsidRDefault="00A43A16" w:rsidP="00ED49D4">
      <w:pPr>
        <w:pStyle w:val="a7"/>
        <w:numPr>
          <w:ilvl w:val="3"/>
          <w:numId w:val="16"/>
        </w:numPr>
        <w:spacing w:before="156" w:after="156"/>
        <w:outlineLvl w:val="4"/>
        <w:rPr>
          <w:rFonts w:hint="eastAsia"/>
          <w:noProof/>
        </w:rPr>
      </w:pPr>
      <w:r>
        <w:rPr>
          <w:rFonts w:hint="eastAsia"/>
          <w:noProof/>
        </w:rPr>
        <w:t>额定功率</w:t>
      </w:r>
    </w:p>
    <w:p w:rsidR="00ED49D4" w:rsidRDefault="00ED49D4" w:rsidP="00ED49D4">
      <w:pPr>
        <w:pStyle w:val="aff7"/>
        <w:rPr>
          <w:rFonts w:hint="eastAsia"/>
        </w:rPr>
      </w:pPr>
      <w:r>
        <w:rPr>
          <w:rFonts w:hint="eastAsia"/>
        </w:rPr>
        <w:t>中文名称：额定功率</w:t>
      </w:r>
    </w:p>
    <w:p w:rsidR="00ED49D4" w:rsidRDefault="00ED49D4" w:rsidP="00ED49D4">
      <w:pPr>
        <w:pStyle w:val="aff7"/>
        <w:rPr>
          <w:rFonts w:hint="eastAsia"/>
        </w:rPr>
      </w:pPr>
      <w:r>
        <w:rPr>
          <w:rFonts w:hint="eastAsia"/>
        </w:rPr>
        <w:t>英文名称：rated power</w:t>
      </w:r>
    </w:p>
    <w:p w:rsidR="00ED49D4" w:rsidRDefault="00ED49D4" w:rsidP="00ED49D4">
      <w:pPr>
        <w:pStyle w:val="aff7"/>
        <w:rPr>
          <w:rFonts w:hint="eastAsia"/>
        </w:rPr>
      </w:pPr>
      <w:r>
        <w:rPr>
          <w:rFonts w:hint="eastAsia"/>
        </w:rPr>
        <w:t>说明：灯饰照明产品的额定功率。</w:t>
      </w:r>
    </w:p>
    <w:p w:rsidR="00ED49D4" w:rsidRDefault="00ED49D4" w:rsidP="00ED49D4">
      <w:pPr>
        <w:pStyle w:val="aff7"/>
        <w:rPr>
          <w:rFonts w:hint="eastAsia"/>
        </w:rPr>
      </w:pPr>
      <w:r>
        <w:rPr>
          <w:rFonts w:hint="eastAsia"/>
        </w:rPr>
        <w:t>约束条件：M</w:t>
      </w:r>
    </w:p>
    <w:p w:rsidR="00ED49D4" w:rsidRDefault="00ED49D4" w:rsidP="00ED49D4">
      <w:pPr>
        <w:pStyle w:val="aff7"/>
        <w:rPr>
          <w:rFonts w:hint="eastAsia"/>
        </w:rPr>
      </w:pPr>
      <w:r>
        <w:rPr>
          <w:rFonts w:hint="eastAsia"/>
        </w:rPr>
        <w:t>数据类型及格式：N..3</w:t>
      </w:r>
    </w:p>
    <w:p w:rsidR="00ED49D4" w:rsidRDefault="00ED49D4" w:rsidP="00ED49D4">
      <w:pPr>
        <w:pStyle w:val="aff7"/>
        <w:rPr>
          <w:rFonts w:hint="eastAsia"/>
        </w:rPr>
      </w:pPr>
      <w:r>
        <w:rPr>
          <w:rFonts w:hint="eastAsia"/>
        </w:rPr>
        <w:t>计量单位：W或KW</w:t>
      </w:r>
    </w:p>
    <w:p w:rsidR="00ED49D4" w:rsidRDefault="00A43A16" w:rsidP="00ED49D4">
      <w:pPr>
        <w:pStyle w:val="a7"/>
        <w:numPr>
          <w:ilvl w:val="3"/>
          <w:numId w:val="16"/>
        </w:numPr>
        <w:spacing w:before="156" w:after="156"/>
        <w:outlineLvl w:val="4"/>
        <w:rPr>
          <w:rFonts w:hint="eastAsia"/>
          <w:noProof/>
        </w:rPr>
      </w:pPr>
      <w:r>
        <w:rPr>
          <w:rFonts w:hint="eastAsia"/>
        </w:rPr>
        <w:t>光源类型</w:t>
      </w:r>
    </w:p>
    <w:p w:rsidR="00ED49D4" w:rsidRDefault="00ED49D4" w:rsidP="00ED49D4">
      <w:pPr>
        <w:pStyle w:val="aff7"/>
        <w:rPr>
          <w:rFonts w:hint="eastAsia"/>
        </w:rPr>
      </w:pPr>
      <w:r>
        <w:rPr>
          <w:rFonts w:hint="eastAsia"/>
        </w:rPr>
        <w:t>中文名称：光源类型</w:t>
      </w:r>
    </w:p>
    <w:p w:rsidR="00ED49D4" w:rsidRDefault="00ED49D4" w:rsidP="00ED49D4">
      <w:pPr>
        <w:pStyle w:val="aff7"/>
        <w:rPr>
          <w:rFonts w:hint="eastAsia"/>
        </w:rPr>
      </w:pPr>
      <w:r>
        <w:rPr>
          <w:rFonts w:hint="eastAsia"/>
        </w:rPr>
        <w:lastRenderedPageBreak/>
        <w:t>英文名称：Type of light source</w:t>
      </w:r>
    </w:p>
    <w:p w:rsidR="00ED49D4" w:rsidRDefault="00ED49D4" w:rsidP="00ED49D4">
      <w:pPr>
        <w:pStyle w:val="aff7"/>
        <w:rPr>
          <w:rFonts w:hint="eastAsia"/>
        </w:rPr>
      </w:pPr>
      <w:r>
        <w:rPr>
          <w:rFonts w:hint="eastAsia"/>
        </w:rPr>
        <w:t>说明：灯饰照明产品的光源类型，如LED光源。</w:t>
      </w:r>
    </w:p>
    <w:p w:rsidR="00ED49D4" w:rsidRDefault="00ED49D4" w:rsidP="00ED49D4">
      <w:pPr>
        <w:pStyle w:val="aff7"/>
        <w:rPr>
          <w:rFonts w:hint="eastAsia"/>
        </w:rPr>
      </w:pPr>
      <w:r>
        <w:rPr>
          <w:rFonts w:hint="eastAsia"/>
        </w:rPr>
        <w:t>约束条件：M</w:t>
      </w:r>
    </w:p>
    <w:p w:rsidR="00ED49D4" w:rsidRDefault="00ED49D4" w:rsidP="00ED49D4">
      <w:pPr>
        <w:pStyle w:val="aff7"/>
        <w:rPr>
          <w:rFonts w:hint="eastAsia"/>
        </w:rPr>
      </w:pPr>
      <w:r>
        <w:rPr>
          <w:rFonts w:hint="eastAsia"/>
        </w:rPr>
        <w:t>数据类型及格式：C..50</w:t>
      </w:r>
    </w:p>
    <w:p w:rsidR="00ED49D4" w:rsidRDefault="00A43A16" w:rsidP="00ED49D4">
      <w:pPr>
        <w:pStyle w:val="a7"/>
        <w:numPr>
          <w:ilvl w:val="3"/>
          <w:numId w:val="16"/>
        </w:numPr>
        <w:spacing w:before="156" w:after="156"/>
        <w:outlineLvl w:val="4"/>
        <w:rPr>
          <w:rFonts w:hint="eastAsia"/>
          <w:noProof/>
        </w:rPr>
      </w:pPr>
      <w:r>
        <w:rPr>
          <w:rFonts w:hint="eastAsia"/>
        </w:rPr>
        <w:t>适用面积</w:t>
      </w:r>
    </w:p>
    <w:p w:rsidR="00ED49D4" w:rsidRDefault="00ED49D4" w:rsidP="00ED49D4">
      <w:pPr>
        <w:pStyle w:val="aff7"/>
        <w:rPr>
          <w:rFonts w:hint="eastAsia"/>
        </w:rPr>
      </w:pPr>
      <w:r>
        <w:rPr>
          <w:rFonts w:hint="eastAsia"/>
        </w:rPr>
        <w:t>中文名称：适用面积</w:t>
      </w:r>
    </w:p>
    <w:p w:rsidR="00ED49D4" w:rsidRDefault="00ED49D4" w:rsidP="00ED49D4">
      <w:pPr>
        <w:pStyle w:val="aff7"/>
        <w:rPr>
          <w:rFonts w:hint="eastAsia"/>
        </w:rPr>
      </w:pPr>
      <w:r>
        <w:rPr>
          <w:rFonts w:hint="eastAsia"/>
        </w:rPr>
        <w:t>英文名称：Applicable Area</w:t>
      </w:r>
    </w:p>
    <w:p w:rsidR="00ED49D4" w:rsidRDefault="00ED49D4" w:rsidP="00ED49D4">
      <w:pPr>
        <w:pStyle w:val="aff7"/>
        <w:rPr>
          <w:rFonts w:hint="eastAsia"/>
        </w:rPr>
      </w:pPr>
      <w:r>
        <w:rPr>
          <w:rFonts w:hint="eastAsia"/>
        </w:rPr>
        <w:t>说明：灯饰产品的照明面积</w:t>
      </w:r>
    </w:p>
    <w:p w:rsidR="00ED49D4" w:rsidRDefault="00ED49D4" w:rsidP="00ED49D4">
      <w:pPr>
        <w:pStyle w:val="aff7"/>
        <w:rPr>
          <w:rFonts w:hint="eastAsia"/>
        </w:rPr>
      </w:pPr>
      <w:r>
        <w:rPr>
          <w:rFonts w:hint="eastAsia"/>
        </w:rPr>
        <w:t>约束条件：M</w:t>
      </w:r>
    </w:p>
    <w:p w:rsidR="00ED49D4" w:rsidRDefault="00ED49D4" w:rsidP="00ED49D4">
      <w:pPr>
        <w:pStyle w:val="aff7"/>
        <w:rPr>
          <w:rFonts w:hint="eastAsia"/>
        </w:rPr>
      </w:pPr>
      <w:r>
        <w:rPr>
          <w:rFonts w:hint="eastAsia"/>
        </w:rPr>
        <w:t>数据类型及格式：N..2</w:t>
      </w:r>
    </w:p>
    <w:p w:rsidR="00ED49D4" w:rsidRDefault="00ED49D4" w:rsidP="00ED49D4">
      <w:pPr>
        <w:pStyle w:val="aff7"/>
        <w:rPr>
          <w:rFonts w:hint="eastAsia"/>
        </w:rPr>
      </w:pPr>
      <w:r>
        <w:rPr>
          <w:rFonts w:hint="eastAsia"/>
        </w:rPr>
        <w:t>计量单位：㎡</w:t>
      </w:r>
    </w:p>
    <w:p w:rsidR="00ED49D4" w:rsidRDefault="00A43A16" w:rsidP="00ED49D4">
      <w:pPr>
        <w:pStyle w:val="a7"/>
        <w:numPr>
          <w:ilvl w:val="3"/>
          <w:numId w:val="16"/>
        </w:numPr>
        <w:spacing w:before="156" w:after="156"/>
        <w:outlineLvl w:val="4"/>
        <w:rPr>
          <w:rFonts w:hint="eastAsia"/>
          <w:noProof/>
        </w:rPr>
      </w:pPr>
      <w:r>
        <w:rPr>
          <w:rFonts w:hint="eastAsia"/>
          <w:noProof/>
        </w:rPr>
        <w:t>亮度</w:t>
      </w:r>
    </w:p>
    <w:p w:rsidR="00ED49D4" w:rsidRDefault="00ED49D4" w:rsidP="00ED49D4">
      <w:pPr>
        <w:pStyle w:val="aff7"/>
        <w:rPr>
          <w:rFonts w:hint="eastAsia"/>
        </w:rPr>
      </w:pPr>
      <w:r>
        <w:rPr>
          <w:rFonts w:hint="eastAsia"/>
        </w:rPr>
        <w:t>中文名称：亮度</w:t>
      </w:r>
    </w:p>
    <w:p w:rsidR="00ED49D4" w:rsidRDefault="00ED49D4" w:rsidP="00ED49D4">
      <w:pPr>
        <w:pStyle w:val="aff7"/>
        <w:rPr>
          <w:rFonts w:hint="eastAsia"/>
        </w:rPr>
      </w:pPr>
      <w:r>
        <w:rPr>
          <w:rFonts w:hint="eastAsia"/>
        </w:rPr>
        <w:t>英文名称：brightness</w:t>
      </w:r>
    </w:p>
    <w:p w:rsidR="00ED49D4" w:rsidRDefault="00ED49D4" w:rsidP="00ED49D4">
      <w:pPr>
        <w:pStyle w:val="aff7"/>
        <w:rPr>
          <w:rFonts w:hint="eastAsia"/>
        </w:rPr>
      </w:pPr>
      <w:r>
        <w:rPr>
          <w:rFonts w:hint="eastAsia"/>
        </w:rPr>
        <w:t>说明：光源单位的亮度，即单位投影面积上的发光强度。</w:t>
      </w:r>
    </w:p>
    <w:p w:rsidR="00ED49D4" w:rsidRDefault="00ED49D4" w:rsidP="00ED49D4">
      <w:pPr>
        <w:pStyle w:val="aff7"/>
        <w:rPr>
          <w:rFonts w:hint="eastAsia"/>
        </w:rPr>
      </w:pPr>
      <w:r>
        <w:rPr>
          <w:rFonts w:hint="eastAsia"/>
        </w:rPr>
        <w:t>约束条件：M</w:t>
      </w:r>
    </w:p>
    <w:p w:rsidR="00ED49D4" w:rsidRDefault="00ED49D4" w:rsidP="00ED49D4">
      <w:pPr>
        <w:pStyle w:val="aff7"/>
        <w:rPr>
          <w:rFonts w:hint="eastAsia"/>
        </w:rPr>
      </w:pPr>
      <w:r>
        <w:rPr>
          <w:rFonts w:hint="eastAsia"/>
        </w:rPr>
        <w:t>数据类型及格式：C..50</w:t>
      </w:r>
    </w:p>
    <w:p w:rsidR="00ED49D4" w:rsidRDefault="00ED49D4" w:rsidP="00ED49D4">
      <w:pPr>
        <w:pStyle w:val="aff7"/>
        <w:rPr>
          <w:rFonts w:hint="eastAsia"/>
        </w:rPr>
      </w:pPr>
      <w:r>
        <w:rPr>
          <w:rFonts w:hint="eastAsia"/>
        </w:rPr>
        <w:t>同义词：光通量</w:t>
      </w:r>
    </w:p>
    <w:p w:rsidR="00ED49D4" w:rsidRDefault="00ED49D4" w:rsidP="00ED49D4">
      <w:pPr>
        <w:pStyle w:val="aff7"/>
        <w:rPr>
          <w:rFonts w:hint="eastAsia"/>
        </w:rPr>
      </w:pPr>
      <w:r>
        <w:rPr>
          <w:rFonts w:hint="eastAsia"/>
        </w:rPr>
        <w:t>计量单位：cd/m2</w:t>
      </w:r>
    </w:p>
    <w:p w:rsidR="00ED49D4" w:rsidRDefault="00D31D1C" w:rsidP="00ED49D4">
      <w:pPr>
        <w:pStyle w:val="a7"/>
        <w:numPr>
          <w:ilvl w:val="3"/>
          <w:numId w:val="16"/>
        </w:numPr>
        <w:spacing w:before="156" w:after="156"/>
        <w:outlineLvl w:val="4"/>
        <w:rPr>
          <w:rFonts w:hint="eastAsia"/>
          <w:noProof/>
        </w:rPr>
      </w:pPr>
      <w:r>
        <w:rPr>
          <w:rFonts w:hint="eastAsia"/>
        </w:rPr>
        <w:lastRenderedPageBreak/>
        <w:t>灯口类型</w:t>
      </w:r>
    </w:p>
    <w:p w:rsidR="00ED49D4" w:rsidRDefault="00ED49D4" w:rsidP="00ED49D4">
      <w:pPr>
        <w:pStyle w:val="aff7"/>
        <w:rPr>
          <w:rFonts w:hint="eastAsia"/>
        </w:rPr>
      </w:pPr>
      <w:r>
        <w:rPr>
          <w:rFonts w:hint="eastAsia"/>
        </w:rPr>
        <w:t>中文名称：灯口类型</w:t>
      </w:r>
    </w:p>
    <w:p w:rsidR="00ED49D4" w:rsidRDefault="00ED49D4" w:rsidP="00ED49D4">
      <w:pPr>
        <w:pStyle w:val="aff7"/>
        <w:rPr>
          <w:rFonts w:hint="eastAsia"/>
        </w:rPr>
      </w:pPr>
      <w:r>
        <w:rPr>
          <w:rFonts w:hint="eastAsia"/>
        </w:rPr>
        <w:t>英文名称：socket type</w:t>
      </w:r>
    </w:p>
    <w:p w:rsidR="00ED49D4" w:rsidRDefault="00ED49D4" w:rsidP="00ED49D4">
      <w:pPr>
        <w:pStyle w:val="aff7"/>
        <w:rPr>
          <w:rFonts w:hint="eastAsia"/>
        </w:rPr>
      </w:pPr>
      <w:r>
        <w:rPr>
          <w:rFonts w:hint="eastAsia"/>
        </w:rPr>
        <w:t>说明：灯饰产品的灯口类型。如：E27（大口）、E14。</w:t>
      </w:r>
    </w:p>
    <w:p w:rsidR="00ED49D4" w:rsidRDefault="00ED49D4" w:rsidP="00ED49D4">
      <w:pPr>
        <w:pStyle w:val="aff7"/>
        <w:rPr>
          <w:rFonts w:hint="eastAsia"/>
        </w:rPr>
      </w:pPr>
      <w:r>
        <w:rPr>
          <w:rFonts w:hint="eastAsia"/>
        </w:rPr>
        <w:t>约束条件：M</w:t>
      </w:r>
    </w:p>
    <w:p w:rsidR="00ED49D4" w:rsidRDefault="00ED49D4" w:rsidP="00ED49D4">
      <w:pPr>
        <w:pStyle w:val="aff7"/>
        <w:rPr>
          <w:rFonts w:hint="eastAsia"/>
        </w:rPr>
      </w:pPr>
      <w:r>
        <w:rPr>
          <w:rFonts w:hint="eastAsia"/>
        </w:rPr>
        <w:t>数据类型及格式：C..50</w:t>
      </w:r>
    </w:p>
    <w:p w:rsidR="00ED49D4" w:rsidRDefault="00ED49D4" w:rsidP="00ED49D4">
      <w:pPr>
        <w:pStyle w:val="aff7"/>
        <w:rPr>
          <w:rFonts w:hint="eastAsia"/>
        </w:rPr>
      </w:pPr>
      <w:r>
        <w:rPr>
          <w:rFonts w:hint="eastAsia"/>
        </w:rPr>
        <w:t>同义词：螺口类型</w:t>
      </w:r>
    </w:p>
    <w:p w:rsidR="00ED49D4" w:rsidRDefault="00D31D1C" w:rsidP="00ED49D4">
      <w:pPr>
        <w:pStyle w:val="a7"/>
        <w:numPr>
          <w:ilvl w:val="3"/>
          <w:numId w:val="16"/>
        </w:numPr>
        <w:spacing w:before="156" w:after="156"/>
        <w:outlineLvl w:val="4"/>
        <w:rPr>
          <w:rFonts w:hint="eastAsia"/>
          <w:noProof/>
        </w:rPr>
      </w:pPr>
      <w:r>
        <w:rPr>
          <w:rFonts w:hint="eastAsia"/>
        </w:rPr>
        <w:t>开关方式</w:t>
      </w:r>
    </w:p>
    <w:p w:rsidR="00ED49D4" w:rsidRDefault="00ED49D4" w:rsidP="00ED49D4">
      <w:pPr>
        <w:pStyle w:val="aff7"/>
        <w:rPr>
          <w:rFonts w:hint="eastAsia"/>
        </w:rPr>
      </w:pPr>
      <w:r>
        <w:rPr>
          <w:rFonts w:hint="eastAsia"/>
        </w:rPr>
        <w:t>中文名称：开关方式</w:t>
      </w:r>
    </w:p>
    <w:p w:rsidR="00ED49D4" w:rsidRDefault="00ED49D4" w:rsidP="00ED49D4">
      <w:pPr>
        <w:pStyle w:val="aff7"/>
        <w:rPr>
          <w:rFonts w:hint="eastAsia"/>
        </w:rPr>
      </w:pPr>
      <w:r>
        <w:rPr>
          <w:rFonts w:hint="eastAsia"/>
        </w:rPr>
        <w:t>英文名称：Switch mode</w:t>
      </w:r>
    </w:p>
    <w:p w:rsidR="00ED49D4" w:rsidRDefault="00ED49D4" w:rsidP="00ED49D4">
      <w:pPr>
        <w:pStyle w:val="aff7"/>
        <w:rPr>
          <w:rFonts w:hint="eastAsia"/>
        </w:rPr>
      </w:pPr>
      <w:r>
        <w:rPr>
          <w:rFonts w:hint="eastAsia"/>
        </w:rPr>
        <w:t>说明：照明产品的开关方式。如触摸式、按钮式、脚踩式、遥控器控制等。</w:t>
      </w:r>
    </w:p>
    <w:p w:rsidR="00ED49D4" w:rsidRDefault="00ED49D4" w:rsidP="00ED49D4">
      <w:pPr>
        <w:pStyle w:val="aff7"/>
        <w:rPr>
          <w:rFonts w:hint="eastAsia"/>
        </w:rPr>
      </w:pPr>
      <w:r>
        <w:rPr>
          <w:rFonts w:hint="eastAsia"/>
        </w:rPr>
        <w:t>约束条件：M</w:t>
      </w:r>
    </w:p>
    <w:p w:rsidR="00ED49D4" w:rsidRDefault="00ED49D4" w:rsidP="00ED49D4">
      <w:pPr>
        <w:pStyle w:val="aff7"/>
        <w:rPr>
          <w:rFonts w:hint="eastAsia"/>
        </w:rPr>
      </w:pPr>
      <w:r>
        <w:rPr>
          <w:rFonts w:hint="eastAsia"/>
        </w:rPr>
        <w:t>数据类型及格式：C..50</w:t>
      </w:r>
    </w:p>
    <w:p w:rsidR="00ED49D4" w:rsidRPr="00ED49D4" w:rsidRDefault="00ED49D4" w:rsidP="00ED49D4">
      <w:pPr>
        <w:pStyle w:val="aff7"/>
        <w:rPr>
          <w:rFonts w:hint="eastAsia"/>
        </w:rPr>
      </w:pPr>
      <w:r>
        <w:rPr>
          <w:rFonts w:hint="eastAsia"/>
        </w:rPr>
        <w:t>同义词：控制方式</w:t>
      </w:r>
    </w:p>
    <w:p w:rsidR="00E56BA7" w:rsidRPr="008D5A8B" w:rsidRDefault="001A44F3" w:rsidP="008A2D85">
      <w:pPr>
        <w:pStyle w:val="a7"/>
        <w:spacing w:before="156" w:after="156"/>
        <w:ind w:left="0"/>
        <w:rPr>
          <w:rFonts w:ascii="Times New Roman"/>
        </w:rPr>
      </w:pPr>
      <w:r>
        <w:rPr>
          <w:rFonts w:ascii="Times New Roman" w:hint="eastAsia"/>
        </w:rPr>
        <w:t>台灯</w:t>
      </w:r>
      <w:r w:rsidR="00E56BA7" w:rsidRPr="008D5A8B">
        <w:rPr>
          <w:rFonts w:ascii="Times New Roman"/>
        </w:rPr>
        <w:t>类产品基础信息</w:t>
      </w:r>
      <w:bookmarkEnd w:id="218"/>
      <w:r w:rsidR="0082460A">
        <w:rPr>
          <w:rFonts w:ascii="Times New Roman" w:hint="eastAsia"/>
        </w:rPr>
        <w:t>元素</w:t>
      </w:r>
    </w:p>
    <w:p w:rsidR="006818C3" w:rsidRPr="008D5A8B" w:rsidRDefault="00ED7DC4" w:rsidP="003C0D8C">
      <w:pPr>
        <w:pStyle w:val="a7"/>
        <w:numPr>
          <w:ilvl w:val="3"/>
          <w:numId w:val="16"/>
        </w:numPr>
        <w:spacing w:before="156" w:after="156"/>
        <w:outlineLvl w:val="4"/>
        <w:rPr>
          <w:rFonts w:ascii="Times New Roman"/>
        </w:rPr>
      </w:pPr>
      <w:r>
        <w:rPr>
          <w:rFonts w:hint="eastAsia"/>
          <w:noProof/>
        </w:rPr>
        <w:t>色温</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中文名称：色温（Tc）</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英文名称：color temperature</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说明：光源光色的尺度，是表示光源光谱质量最通用的指标。如5500-6500K</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lastRenderedPageBreak/>
        <w:t>约束条件：M</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数据类型及格式：N..4</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计量单位：K</w:t>
      </w:r>
    </w:p>
    <w:p w:rsidR="001934DA" w:rsidRPr="00D72019" w:rsidRDefault="00ED7DC4" w:rsidP="00D72019">
      <w:pPr>
        <w:pStyle w:val="a7"/>
        <w:numPr>
          <w:ilvl w:val="3"/>
          <w:numId w:val="16"/>
        </w:numPr>
        <w:spacing w:before="156" w:after="156"/>
        <w:outlineLvl w:val="4"/>
        <w:rPr>
          <w:rFonts w:hint="eastAsia"/>
          <w:noProof/>
        </w:rPr>
      </w:pPr>
      <w:r>
        <w:rPr>
          <w:rFonts w:hint="eastAsia"/>
          <w:noProof/>
        </w:rPr>
        <w:t>显色指数</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中文名称：显色指数（Ra）</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英文名称：Color rendering index</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说明：在具有合理允许的色适应状态下，被测光源照明物体的心理物理色与参比光源照明同一色样的心理物理色符合程度的度量。</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约束条件：M</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数据类型及格式：N..3</w:t>
      </w:r>
    </w:p>
    <w:p w:rsidR="001934DA" w:rsidRPr="00D72019" w:rsidRDefault="00ED7DC4" w:rsidP="00D72019">
      <w:pPr>
        <w:pStyle w:val="a7"/>
        <w:numPr>
          <w:ilvl w:val="3"/>
          <w:numId w:val="16"/>
        </w:numPr>
        <w:spacing w:before="156" w:after="156"/>
        <w:outlineLvl w:val="4"/>
        <w:rPr>
          <w:rFonts w:hint="eastAsia"/>
          <w:noProof/>
        </w:rPr>
      </w:pPr>
      <w:r>
        <w:rPr>
          <w:rFonts w:hint="eastAsia"/>
          <w:noProof/>
        </w:rPr>
        <w:t>亮度调节</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中文名称：亮度调节</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英文名称：Brightness control</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说明：台灯的亮度是否可调。</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约束条件：M</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数据类型及格式：C1</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值域：0-否；1-是</w:t>
      </w:r>
    </w:p>
    <w:p w:rsidR="001934DA" w:rsidRPr="00D72019" w:rsidRDefault="00ED7DC4" w:rsidP="00D72019">
      <w:pPr>
        <w:pStyle w:val="a7"/>
        <w:numPr>
          <w:ilvl w:val="3"/>
          <w:numId w:val="16"/>
        </w:numPr>
        <w:spacing w:before="156" w:after="156"/>
        <w:outlineLvl w:val="4"/>
        <w:rPr>
          <w:rFonts w:hint="eastAsia"/>
          <w:noProof/>
        </w:rPr>
      </w:pPr>
      <w:r>
        <w:rPr>
          <w:rFonts w:hint="eastAsia"/>
          <w:noProof/>
        </w:rPr>
        <w:t>调光方式</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中文名称：调光方式</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lastRenderedPageBreak/>
        <w:t>英文名称：Brightness control mode</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说明：台灯亮度调节的档位数量。如：五档可调，无极调光。</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约束条件：C</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数据类型及格式：C..50</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同义词：亮度调节档位</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备注：台灯支持亮度调节时必选。</w:t>
      </w:r>
    </w:p>
    <w:p w:rsidR="001934DA" w:rsidRPr="00D72019" w:rsidRDefault="004415C2" w:rsidP="00D72019">
      <w:pPr>
        <w:pStyle w:val="a7"/>
        <w:numPr>
          <w:ilvl w:val="3"/>
          <w:numId w:val="16"/>
        </w:numPr>
        <w:spacing w:before="156" w:after="156"/>
        <w:outlineLvl w:val="4"/>
        <w:rPr>
          <w:rFonts w:hint="eastAsia"/>
          <w:noProof/>
        </w:rPr>
      </w:pPr>
      <w:r>
        <w:rPr>
          <w:rFonts w:hint="eastAsia"/>
          <w:noProof/>
        </w:rPr>
        <w:t>色温调节</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中文名称：色温调节</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英文名称：Color temperature adjustment</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说明：台灯的色温是否可调。</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约束条件：M</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数据类型及格式：C1</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值域：0-否；1-是</w:t>
      </w:r>
    </w:p>
    <w:p w:rsidR="001934DA" w:rsidRPr="00D72019" w:rsidRDefault="004415C2" w:rsidP="00D72019">
      <w:pPr>
        <w:pStyle w:val="a7"/>
        <w:numPr>
          <w:ilvl w:val="3"/>
          <w:numId w:val="16"/>
        </w:numPr>
        <w:spacing w:before="156" w:after="156"/>
        <w:outlineLvl w:val="4"/>
        <w:rPr>
          <w:rFonts w:hint="eastAsia"/>
          <w:noProof/>
        </w:rPr>
      </w:pPr>
      <w:r>
        <w:rPr>
          <w:rFonts w:hint="eastAsia"/>
          <w:noProof/>
        </w:rPr>
        <w:t>照明半径</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中文名称：照明半径</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英文名称：Lighting radius</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说明：台灯的照明半径。</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约束条件：M</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数据类型及格式：N..2，2</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lastRenderedPageBreak/>
        <w:t>计量单位：m</w:t>
      </w:r>
    </w:p>
    <w:p w:rsidR="001934DA" w:rsidRPr="00D72019" w:rsidRDefault="004415C2" w:rsidP="00D72019">
      <w:pPr>
        <w:pStyle w:val="a7"/>
        <w:numPr>
          <w:ilvl w:val="3"/>
          <w:numId w:val="16"/>
        </w:numPr>
        <w:spacing w:before="156" w:after="156"/>
        <w:outlineLvl w:val="4"/>
        <w:rPr>
          <w:rFonts w:hint="eastAsia"/>
          <w:noProof/>
        </w:rPr>
      </w:pPr>
      <w:r>
        <w:rPr>
          <w:rFonts w:hint="eastAsia"/>
          <w:noProof/>
        </w:rPr>
        <w:t>灯臂选准</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中文名称：灯臂旋转</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英文名称：Light arm rotation</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说明：台灯灯臂旋转的角度范围。</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约束条件：M</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数据类型及格式：N..3</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计量单位：°</w:t>
      </w:r>
    </w:p>
    <w:p w:rsidR="001934DA" w:rsidRPr="00D72019" w:rsidRDefault="004415C2" w:rsidP="00D72019">
      <w:pPr>
        <w:pStyle w:val="a7"/>
        <w:numPr>
          <w:ilvl w:val="3"/>
          <w:numId w:val="16"/>
        </w:numPr>
        <w:spacing w:before="156" w:after="156"/>
        <w:outlineLvl w:val="4"/>
        <w:rPr>
          <w:rFonts w:hint="eastAsia"/>
          <w:noProof/>
        </w:rPr>
      </w:pPr>
      <w:r>
        <w:rPr>
          <w:rFonts w:hint="eastAsia"/>
          <w:noProof/>
        </w:rPr>
        <w:t>充电方式</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中文名称：充电方式</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英文名称：Charging method</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说明：台灯的充电方式。例如：USB充电，适配器充电。</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约束条件：M</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数据类型及格式：C..50</w:t>
      </w:r>
    </w:p>
    <w:p w:rsidR="001934DA" w:rsidRPr="00D72019" w:rsidRDefault="004415C2" w:rsidP="00D72019">
      <w:pPr>
        <w:pStyle w:val="a7"/>
        <w:numPr>
          <w:ilvl w:val="3"/>
          <w:numId w:val="16"/>
        </w:numPr>
        <w:spacing w:before="156" w:after="156"/>
        <w:outlineLvl w:val="4"/>
        <w:rPr>
          <w:rFonts w:hint="eastAsia"/>
          <w:noProof/>
        </w:rPr>
      </w:pPr>
      <w:r w:rsidRPr="001934DA">
        <w:rPr>
          <w:rFonts w:ascii="宋体" w:hAnsi="宋体" w:hint="eastAsia"/>
          <w:noProof/>
        </w:rPr>
        <w:t>USB</w:t>
      </w:r>
      <w:r w:rsidRPr="001934DA">
        <w:rPr>
          <w:rFonts w:ascii="宋体" w:hAnsi="宋体" w:hint="eastAsia"/>
          <w:noProof/>
        </w:rPr>
        <w:t>接口</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中文名称：USB接口</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英文名称：USB interface</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说明：台灯是否有USB接口。</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约束条件：C</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lastRenderedPageBreak/>
        <w:t>数据类型及格式：C1</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值域：0-否；1-是</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备注：台灯支持usb充电时必选</w:t>
      </w:r>
    </w:p>
    <w:p w:rsidR="001934DA" w:rsidRPr="00D72019" w:rsidRDefault="004415C2" w:rsidP="00D72019">
      <w:pPr>
        <w:pStyle w:val="a7"/>
        <w:numPr>
          <w:ilvl w:val="3"/>
          <w:numId w:val="16"/>
        </w:numPr>
        <w:spacing w:before="156" w:after="156"/>
        <w:outlineLvl w:val="4"/>
        <w:rPr>
          <w:rFonts w:hint="eastAsia"/>
          <w:noProof/>
        </w:rPr>
      </w:pPr>
      <w:r>
        <w:rPr>
          <w:rFonts w:hint="eastAsia"/>
          <w:noProof/>
        </w:rPr>
        <w:t>电源线长度</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中文名称：电源线长度</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英文名称：Power cord length</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说明：台灯电源线长度。</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约束条件：M</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数据类型及格式：N..1，2</w:t>
      </w:r>
    </w:p>
    <w:p w:rsidR="001934DA" w:rsidRPr="00D72019" w:rsidRDefault="004415C2" w:rsidP="00D72019">
      <w:pPr>
        <w:pStyle w:val="a7"/>
        <w:numPr>
          <w:ilvl w:val="3"/>
          <w:numId w:val="16"/>
        </w:numPr>
        <w:spacing w:before="156" w:after="156"/>
        <w:outlineLvl w:val="4"/>
        <w:rPr>
          <w:rFonts w:hint="eastAsia"/>
          <w:noProof/>
        </w:rPr>
      </w:pPr>
      <w:r>
        <w:rPr>
          <w:rFonts w:hint="eastAsia"/>
          <w:noProof/>
        </w:rPr>
        <w:t>固定方式</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中文名称：固定方式</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英文名称：fixed way</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说明：台灯的固定方式。如：底座固定、夹子固定。</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约束条件：M</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数据类型及格式：C..50</w:t>
      </w:r>
    </w:p>
    <w:p w:rsidR="001934DA" w:rsidRPr="00D72019" w:rsidRDefault="004415C2" w:rsidP="00D72019">
      <w:pPr>
        <w:pStyle w:val="a7"/>
        <w:numPr>
          <w:ilvl w:val="3"/>
          <w:numId w:val="16"/>
        </w:numPr>
        <w:spacing w:before="156" w:after="156"/>
        <w:outlineLvl w:val="4"/>
        <w:rPr>
          <w:rFonts w:hint="eastAsia"/>
          <w:noProof/>
        </w:rPr>
      </w:pPr>
      <w:r>
        <w:rPr>
          <w:rFonts w:hint="eastAsia"/>
          <w:noProof/>
        </w:rPr>
        <w:t>适配器</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中文名称：适配器</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英文名称：adapter</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t>说明：台灯电源适配器的样式。如：卧式、立式</w:t>
      </w:r>
    </w:p>
    <w:p w:rsidR="001934DA" w:rsidRPr="001934DA" w:rsidRDefault="001934DA" w:rsidP="001934DA">
      <w:pPr>
        <w:ind w:firstLineChars="200" w:firstLine="420"/>
        <w:rPr>
          <w:rFonts w:ascii="宋体" w:hAnsi="宋体" w:hint="eastAsia"/>
          <w:noProof/>
        </w:rPr>
      </w:pPr>
      <w:r w:rsidRPr="001934DA">
        <w:rPr>
          <w:rFonts w:ascii="宋体" w:hAnsi="宋体" w:hint="eastAsia"/>
          <w:noProof/>
        </w:rPr>
        <w:lastRenderedPageBreak/>
        <w:t>约束条件：M</w:t>
      </w:r>
    </w:p>
    <w:p w:rsidR="00A91510" w:rsidRPr="007163EB" w:rsidRDefault="001934DA" w:rsidP="001934DA">
      <w:pPr>
        <w:ind w:firstLineChars="200" w:firstLine="420"/>
        <w:rPr>
          <w:rFonts w:ascii="宋体" w:hAnsi="宋体"/>
          <w:noProof/>
        </w:rPr>
      </w:pPr>
      <w:r w:rsidRPr="001934DA">
        <w:rPr>
          <w:rFonts w:ascii="宋体" w:hAnsi="宋体" w:hint="eastAsia"/>
          <w:noProof/>
        </w:rPr>
        <w:t>数据类型及格式：C..50</w:t>
      </w:r>
    </w:p>
    <w:p w:rsidR="00E56BA7" w:rsidRPr="008D5A8B" w:rsidRDefault="0053009E" w:rsidP="008A2D85">
      <w:pPr>
        <w:pStyle w:val="a7"/>
        <w:spacing w:before="156" w:after="156"/>
        <w:ind w:left="0"/>
        <w:rPr>
          <w:rFonts w:ascii="Times New Roman"/>
        </w:rPr>
      </w:pPr>
      <w:bookmarkStart w:id="219" w:name="_Toc425842180"/>
      <w:r>
        <w:rPr>
          <w:rFonts w:ascii="Times New Roman" w:hint="eastAsia"/>
        </w:rPr>
        <w:t>落地灯</w:t>
      </w:r>
      <w:r w:rsidR="00E56BA7" w:rsidRPr="008D5A8B">
        <w:rPr>
          <w:rFonts w:ascii="Times New Roman"/>
        </w:rPr>
        <w:t>类产品信息</w:t>
      </w:r>
      <w:bookmarkEnd w:id="219"/>
      <w:r w:rsidR="0082460A">
        <w:rPr>
          <w:rFonts w:ascii="Times New Roman" w:hint="eastAsia"/>
        </w:rPr>
        <w:t>元素</w:t>
      </w:r>
    </w:p>
    <w:p w:rsidR="0053009E" w:rsidRPr="00244EF8" w:rsidRDefault="00244EF8" w:rsidP="00244EF8">
      <w:pPr>
        <w:pStyle w:val="a7"/>
        <w:numPr>
          <w:ilvl w:val="3"/>
          <w:numId w:val="16"/>
        </w:numPr>
        <w:spacing w:before="156" w:after="156"/>
        <w:outlineLvl w:val="4"/>
        <w:rPr>
          <w:rFonts w:ascii="Times New Roman" w:hint="eastAsia"/>
        </w:rPr>
      </w:pPr>
      <w:r>
        <w:rPr>
          <w:rFonts w:hint="eastAsia"/>
          <w:noProof/>
        </w:rPr>
        <w:t>高度</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中文名称：高度</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英文名称：height</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说明：落地灯的高度。</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约束条件：M</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数据类型及格式：N..1，2</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计量单位：m</w:t>
      </w:r>
    </w:p>
    <w:p w:rsidR="0053009E" w:rsidRPr="0053009E" w:rsidRDefault="00244EF8" w:rsidP="0053009E">
      <w:pPr>
        <w:pStyle w:val="a7"/>
        <w:numPr>
          <w:ilvl w:val="3"/>
          <w:numId w:val="16"/>
        </w:numPr>
        <w:spacing w:before="156" w:after="156"/>
        <w:outlineLvl w:val="4"/>
        <w:rPr>
          <w:rFonts w:hint="eastAsia"/>
          <w:noProof/>
        </w:rPr>
      </w:pPr>
      <w:r>
        <w:rPr>
          <w:rFonts w:hint="eastAsia"/>
          <w:noProof/>
        </w:rPr>
        <w:t>定时开关</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中文名称：定时开关</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英文名称：Timing switch</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说明：是否具有定时开关的功能。</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约束条件：M</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数据类型及格式：C1</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值域：0-否；1-是</w:t>
      </w:r>
    </w:p>
    <w:p w:rsidR="0053009E" w:rsidRPr="0053009E" w:rsidRDefault="00244EF8" w:rsidP="0053009E">
      <w:pPr>
        <w:pStyle w:val="a7"/>
        <w:numPr>
          <w:ilvl w:val="3"/>
          <w:numId w:val="16"/>
        </w:numPr>
        <w:spacing w:before="156" w:after="156"/>
        <w:outlineLvl w:val="4"/>
        <w:rPr>
          <w:rFonts w:hint="eastAsia"/>
          <w:noProof/>
        </w:rPr>
      </w:pPr>
      <w:r>
        <w:rPr>
          <w:rFonts w:hint="eastAsia"/>
          <w:noProof/>
        </w:rPr>
        <w:t>小夜灯功能</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lastRenderedPageBreak/>
        <w:t>中文名称：小夜灯功能</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英文名称：Night light function</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说明：是否具有小夜灯功能。</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约束条件：M</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数据类型及格式：C1</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值域：0-否；1-是</w:t>
      </w:r>
    </w:p>
    <w:p w:rsidR="0053009E" w:rsidRPr="0053009E" w:rsidRDefault="00244EF8" w:rsidP="0053009E">
      <w:pPr>
        <w:pStyle w:val="a7"/>
        <w:numPr>
          <w:ilvl w:val="3"/>
          <w:numId w:val="16"/>
        </w:numPr>
        <w:spacing w:before="156" w:after="156"/>
        <w:outlineLvl w:val="4"/>
        <w:rPr>
          <w:rFonts w:hint="eastAsia"/>
          <w:noProof/>
        </w:rPr>
      </w:pPr>
      <w:r>
        <w:rPr>
          <w:rFonts w:hint="eastAsia"/>
          <w:noProof/>
        </w:rPr>
        <w:t>工艺</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中文名称：工艺</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英文名称：Process</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说明：落地灯的制作工艺。例如：喷漆、雕花镂空</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约束条件：O</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数据类型及格式：C..50</w:t>
      </w:r>
    </w:p>
    <w:p w:rsidR="0053009E" w:rsidRPr="0053009E" w:rsidRDefault="00244EF8" w:rsidP="0053009E">
      <w:pPr>
        <w:pStyle w:val="a7"/>
        <w:numPr>
          <w:ilvl w:val="3"/>
          <w:numId w:val="16"/>
        </w:numPr>
        <w:spacing w:before="156" w:after="156"/>
        <w:outlineLvl w:val="4"/>
        <w:rPr>
          <w:rFonts w:hint="eastAsia"/>
          <w:noProof/>
        </w:rPr>
      </w:pPr>
      <w:r>
        <w:rPr>
          <w:rFonts w:hint="eastAsia"/>
          <w:noProof/>
        </w:rPr>
        <w:t>是否含光源</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中文名称：是否含光源</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英文名称：Whether with light</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说明：落地灯出厂是否含光源</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约束条件：O</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数据类型及格式：C1</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值域：0-否；1-是</w:t>
      </w:r>
    </w:p>
    <w:p w:rsidR="0053009E" w:rsidRPr="0053009E" w:rsidRDefault="00244EF8" w:rsidP="0053009E">
      <w:pPr>
        <w:pStyle w:val="a7"/>
        <w:numPr>
          <w:ilvl w:val="3"/>
          <w:numId w:val="16"/>
        </w:numPr>
        <w:spacing w:before="156" w:after="156"/>
        <w:outlineLvl w:val="4"/>
        <w:rPr>
          <w:rFonts w:hint="eastAsia"/>
          <w:noProof/>
        </w:rPr>
      </w:pPr>
      <w:r>
        <w:rPr>
          <w:rFonts w:hint="eastAsia"/>
          <w:noProof/>
        </w:rPr>
        <w:lastRenderedPageBreak/>
        <w:t>底座材质</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中文名称：底座材质</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英文名称：Base material</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说明：落地灯底座的材质。</w:t>
      </w:r>
    </w:p>
    <w:p w:rsidR="0053009E" w:rsidRPr="0053009E" w:rsidRDefault="0053009E" w:rsidP="0053009E">
      <w:pPr>
        <w:ind w:firstLineChars="200" w:firstLine="420"/>
        <w:rPr>
          <w:rFonts w:ascii="宋体" w:hAnsi="宋体" w:hint="eastAsia"/>
          <w:noProof/>
        </w:rPr>
      </w:pPr>
      <w:r w:rsidRPr="0053009E">
        <w:rPr>
          <w:rFonts w:ascii="宋体" w:hAnsi="宋体" w:hint="eastAsia"/>
          <w:noProof/>
        </w:rPr>
        <w:t>约束条件：O</w:t>
      </w:r>
    </w:p>
    <w:p w:rsidR="008C55A8" w:rsidRPr="007163EB" w:rsidRDefault="0053009E" w:rsidP="0053009E">
      <w:pPr>
        <w:ind w:firstLineChars="200" w:firstLine="420"/>
        <w:rPr>
          <w:rFonts w:ascii="宋体" w:hAnsi="宋体"/>
        </w:rPr>
      </w:pPr>
      <w:r w:rsidRPr="0053009E">
        <w:rPr>
          <w:rFonts w:ascii="宋体" w:hAnsi="宋体" w:hint="eastAsia"/>
          <w:noProof/>
        </w:rPr>
        <w:t>数据类型及格式：C..50</w:t>
      </w:r>
      <w:r w:rsidR="008C55A8" w:rsidRPr="007163EB">
        <w:rPr>
          <w:rFonts w:ascii="宋体" w:hAnsi="宋体"/>
          <w:noProof/>
        </w:rPr>
        <w:t>O</w:t>
      </w:r>
    </w:p>
    <w:p w:rsidR="00E56BA7" w:rsidRPr="008D5A8B" w:rsidRDefault="003E09CD" w:rsidP="008A2D85">
      <w:pPr>
        <w:pStyle w:val="a7"/>
        <w:spacing w:before="156" w:after="156"/>
        <w:ind w:left="0"/>
        <w:rPr>
          <w:rFonts w:ascii="Times New Roman"/>
        </w:rPr>
      </w:pPr>
      <w:bookmarkStart w:id="220" w:name="_Toc425842184"/>
      <w:r>
        <w:rPr>
          <w:rFonts w:ascii="Times New Roman" w:hint="eastAsia"/>
        </w:rPr>
        <w:t>吸顶灯</w:t>
      </w:r>
      <w:r w:rsidR="00E56BA7" w:rsidRPr="008D5A8B">
        <w:rPr>
          <w:rFonts w:ascii="Times New Roman"/>
        </w:rPr>
        <w:t>类产品信息</w:t>
      </w:r>
      <w:bookmarkEnd w:id="220"/>
      <w:r w:rsidR="0082460A">
        <w:rPr>
          <w:rFonts w:ascii="Times New Roman" w:hint="eastAsia"/>
        </w:rPr>
        <w:t>元素</w:t>
      </w:r>
    </w:p>
    <w:p w:rsidR="00CD7329" w:rsidRPr="008D5A8B" w:rsidRDefault="000C61D0" w:rsidP="003C0D8C">
      <w:pPr>
        <w:pStyle w:val="a7"/>
        <w:numPr>
          <w:ilvl w:val="3"/>
          <w:numId w:val="16"/>
        </w:numPr>
        <w:spacing w:before="156" w:after="156"/>
        <w:outlineLvl w:val="4"/>
        <w:rPr>
          <w:rFonts w:ascii="Times New Roman"/>
        </w:rPr>
      </w:pPr>
      <w:r>
        <w:rPr>
          <w:rFonts w:hint="eastAsia"/>
          <w:noProof/>
        </w:rPr>
        <w:t>灯罩 材质</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中文名称：灯罩材质</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英文名称：Shade material</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说明：吸顶灯灯罩的材质。</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约束条件：O</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数据类型及格式：C1</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值域：0-否；1-是</w:t>
      </w:r>
    </w:p>
    <w:p w:rsidR="00D65104" w:rsidRPr="00D65104" w:rsidRDefault="000C61D0" w:rsidP="00D65104">
      <w:pPr>
        <w:pStyle w:val="a7"/>
        <w:numPr>
          <w:ilvl w:val="3"/>
          <w:numId w:val="16"/>
        </w:numPr>
        <w:spacing w:before="156" w:after="156"/>
        <w:outlineLvl w:val="4"/>
        <w:rPr>
          <w:rFonts w:hint="eastAsia"/>
          <w:noProof/>
        </w:rPr>
      </w:pPr>
      <w:r>
        <w:rPr>
          <w:rFonts w:hint="eastAsia"/>
          <w:noProof/>
        </w:rPr>
        <w:t>灯罩形状</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中文名称：灯罩形状</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英文名称：Shade shape</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说明：吸顶灯灯罩的形状。</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约束条件：O</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lastRenderedPageBreak/>
        <w:t>数据类型及格式：C..50</w:t>
      </w:r>
    </w:p>
    <w:p w:rsidR="00D65104" w:rsidRPr="00D65104" w:rsidRDefault="000C61D0" w:rsidP="00D65104">
      <w:pPr>
        <w:pStyle w:val="a7"/>
        <w:numPr>
          <w:ilvl w:val="3"/>
          <w:numId w:val="16"/>
        </w:numPr>
        <w:spacing w:before="156" w:after="156"/>
        <w:outlineLvl w:val="4"/>
        <w:rPr>
          <w:rFonts w:hint="eastAsia"/>
          <w:noProof/>
        </w:rPr>
      </w:pPr>
      <w:r>
        <w:rPr>
          <w:rFonts w:hint="eastAsia"/>
          <w:noProof/>
        </w:rPr>
        <w:t>照射面积</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中文名称：照射面积</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英文名称：Irradiation area</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说明：吸顶灯的照射面积。</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约束条件：M</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数据类型及格式：N..2</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计量单位：㎡</w:t>
      </w:r>
    </w:p>
    <w:p w:rsidR="00D65104" w:rsidRPr="00D65104" w:rsidRDefault="000C61D0" w:rsidP="00D65104">
      <w:pPr>
        <w:pStyle w:val="a7"/>
        <w:numPr>
          <w:ilvl w:val="3"/>
          <w:numId w:val="16"/>
        </w:numPr>
        <w:spacing w:before="156" w:after="156"/>
        <w:outlineLvl w:val="4"/>
        <w:rPr>
          <w:rFonts w:hint="eastAsia"/>
          <w:noProof/>
        </w:rPr>
      </w:pPr>
      <w:r>
        <w:rPr>
          <w:rFonts w:hint="eastAsia"/>
          <w:noProof/>
        </w:rPr>
        <w:t>光源数量</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中文名称：光源数量</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英文名称：Number of light sources</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说明：吸顶灯内置光源的数量。</w:t>
      </w:r>
    </w:p>
    <w:p w:rsidR="00D65104" w:rsidRPr="00D65104" w:rsidRDefault="00D65104" w:rsidP="00D65104">
      <w:pPr>
        <w:ind w:firstLineChars="200" w:firstLine="420"/>
        <w:rPr>
          <w:rFonts w:ascii="宋体" w:hAnsi="宋体" w:hint="eastAsia"/>
          <w:noProof/>
        </w:rPr>
      </w:pPr>
      <w:r w:rsidRPr="00D65104">
        <w:rPr>
          <w:rFonts w:ascii="宋体" w:hAnsi="宋体" w:hint="eastAsia"/>
          <w:noProof/>
        </w:rPr>
        <w:t>约束条件：M</w:t>
      </w:r>
    </w:p>
    <w:p w:rsidR="00DE33F6" w:rsidRDefault="00D65104" w:rsidP="00D65104">
      <w:pPr>
        <w:ind w:firstLineChars="200" w:firstLine="420"/>
        <w:rPr>
          <w:rFonts w:ascii="宋体" w:hAnsi="宋体" w:hint="eastAsia"/>
          <w:noProof/>
        </w:rPr>
      </w:pPr>
      <w:r w:rsidRPr="00D65104">
        <w:rPr>
          <w:rFonts w:ascii="宋体" w:hAnsi="宋体" w:hint="eastAsia"/>
          <w:noProof/>
        </w:rPr>
        <w:t>数据类型及格式：N..2</w:t>
      </w:r>
      <w:bookmarkStart w:id="221" w:name="_Toc425842190"/>
    </w:p>
    <w:p w:rsidR="00E56BA7" w:rsidRPr="008D5A8B" w:rsidRDefault="003E09CD" w:rsidP="00DE33F6">
      <w:pPr>
        <w:pStyle w:val="a7"/>
        <w:spacing w:before="156" w:after="156"/>
        <w:ind w:left="0"/>
        <w:rPr>
          <w:rFonts w:ascii="Times New Roman"/>
        </w:rPr>
      </w:pPr>
      <w:r>
        <w:rPr>
          <w:rFonts w:ascii="Times New Roman" w:hint="eastAsia"/>
        </w:rPr>
        <w:t>吊灯类产品</w:t>
      </w:r>
      <w:r w:rsidR="00E56BA7" w:rsidRPr="008D5A8B">
        <w:rPr>
          <w:rFonts w:ascii="Times New Roman"/>
        </w:rPr>
        <w:t>信息</w:t>
      </w:r>
      <w:bookmarkEnd w:id="221"/>
      <w:r w:rsidR="0082460A">
        <w:rPr>
          <w:rFonts w:ascii="Times New Roman" w:hint="eastAsia"/>
        </w:rPr>
        <w:t>元素</w:t>
      </w:r>
    </w:p>
    <w:p w:rsidR="00E00496" w:rsidRPr="008D5A8B" w:rsidRDefault="003E09CD" w:rsidP="003C0D8C">
      <w:pPr>
        <w:pStyle w:val="a7"/>
        <w:numPr>
          <w:ilvl w:val="3"/>
          <w:numId w:val="16"/>
        </w:numPr>
        <w:spacing w:before="156" w:after="156"/>
        <w:outlineLvl w:val="4"/>
        <w:rPr>
          <w:rFonts w:ascii="Times New Roman"/>
        </w:rPr>
      </w:pPr>
      <w:r>
        <w:rPr>
          <w:rFonts w:hint="eastAsia"/>
          <w:noProof/>
        </w:rPr>
        <w:t>是否带开关</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中文名称：是否带开关</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英文名称：Whether with switch</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lastRenderedPageBreak/>
        <w:t>说明：吊灯出厂是否带开光。</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约束条件：M</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数据类型及格式：C1</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值域：0-否；1-是</w:t>
      </w:r>
    </w:p>
    <w:p w:rsidR="003E09CD" w:rsidRPr="003E09CD" w:rsidRDefault="00EF405C" w:rsidP="003E09CD">
      <w:pPr>
        <w:pStyle w:val="a7"/>
        <w:numPr>
          <w:ilvl w:val="3"/>
          <w:numId w:val="16"/>
        </w:numPr>
        <w:spacing w:before="156" w:after="156"/>
        <w:outlineLvl w:val="4"/>
        <w:rPr>
          <w:rFonts w:hint="eastAsia"/>
          <w:noProof/>
        </w:rPr>
      </w:pPr>
      <w:r>
        <w:rPr>
          <w:rFonts w:hint="eastAsia"/>
          <w:noProof/>
        </w:rPr>
        <w:t>吊线长度</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中文名称：吊线长度</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英文名称：Length of hanging wire</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说明：吊灯吊线的长度。</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约束条件：M</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数据类型及格式：N..2，2</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计量单位：m</w:t>
      </w:r>
    </w:p>
    <w:p w:rsidR="003E09CD" w:rsidRPr="003E09CD" w:rsidRDefault="00EF405C" w:rsidP="003E09CD">
      <w:pPr>
        <w:pStyle w:val="a7"/>
        <w:numPr>
          <w:ilvl w:val="3"/>
          <w:numId w:val="16"/>
        </w:numPr>
        <w:spacing w:before="156" w:after="156"/>
        <w:outlineLvl w:val="4"/>
        <w:rPr>
          <w:rFonts w:hint="eastAsia"/>
          <w:noProof/>
        </w:rPr>
      </w:pPr>
      <w:r>
        <w:rPr>
          <w:rFonts w:ascii="宋体" w:hAnsi="宋体" w:hint="eastAsia"/>
          <w:noProof/>
        </w:rPr>
        <w:t>底盘材质</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中文名称：底盘材质</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英文名称：Chassis material</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说明：吊灯底盘的材质。</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约束条件：O</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数据类型及格式：C..50</w:t>
      </w:r>
    </w:p>
    <w:p w:rsidR="003E09CD" w:rsidRPr="003E09CD" w:rsidRDefault="00EF405C" w:rsidP="003E09CD">
      <w:pPr>
        <w:pStyle w:val="a7"/>
        <w:numPr>
          <w:ilvl w:val="3"/>
          <w:numId w:val="16"/>
        </w:numPr>
        <w:spacing w:before="156" w:after="156"/>
        <w:outlineLvl w:val="4"/>
        <w:rPr>
          <w:rFonts w:ascii="宋体" w:hAnsi="宋体" w:hint="eastAsia"/>
          <w:noProof/>
        </w:rPr>
      </w:pPr>
      <w:r>
        <w:rPr>
          <w:rFonts w:ascii="宋体" w:hAnsi="宋体" w:hint="eastAsia"/>
          <w:noProof/>
        </w:rPr>
        <w:t>底盘尺寸</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中文名称：底盘尺寸</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lastRenderedPageBreak/>
        <w:t>英文名称：Chassis dimensions</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说明：吊灯底盘的尺寸。</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约束条件：M</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数据类型及格式：C..100</w:t>
      </w:r>
    </w:p>
    <w:p w:rsidR="003E09CD" w:rsidRPr="003E09CD" w:rsidRDefault="00EF405C" w:rsidP="003E09CD">
      <w:pPr>
        <w:pStyle w:val="a7"/>
        <w:numPr>
          <w:ilvl w:val="3"/>
          <w:numId w:val="16"/>
        </w:numPr>
        <w:spacing w:before="156" w:after="156"/>
        <w:outlineLvl w:val="4"/>
        <w:rPr>
          <w:rFonts w:ascii="宋体" w:hAnsi="宋体" w:hint="eastAsia"/>
          <w:noProof/>
        </w:rPr>
      </w:pPr>
      <w:r>
        <w:rPr>
          <w:rFonts w:ascii="宋体" w:hAnsi="宋体" w:hint="eastAsia"/>
          <w:noProof/>
        </w:rPr>
        <w:t>灯罩材质</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中文名称：灯罩材质</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英文名称：Shade material</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说明：吊灯灯罩的材质。</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约束条件：O</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数据类型及格式：C..50</w:t>
      </w:r>
    </w:p>
    <w:p w:rsidR="003E09CD" w:rsidRPr="003E09CD" w:rsidRDefault="00EF405C" w:rsidP="003E09CD">
      <w:pPr>
        <w:pStyle w:val="a7"/>
        <w:numPr>
          <w:ilvl w:val="3"/>
          <w:numId w:val="16"/>
        </w:numPr>
        <w:spacing w:before="156" w:after="156"/>
        <w:outlineLvl w:val="4"/>
        <w:rPr>
          <w:rFonts w:ascii="宋体" w:hAnsi="宋体" w:hint="eastAsia"/>
          <w:noProof/>
        </w:rPr>
      </w:pPr>
      <w:r>
        <w:rPr>
          <w:rFonts w:ascii="宋体" w:hAnsi="宋体" w:hint="eastAsia"/>
          <w:noProof/>
        </w:rPr>
        <w:t>灯罩尺寸</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中文名称：灯罩尺寸</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英文名称：Shade dimensions</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说明：吊灯灯罩的尺寸。</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约束条件：M</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数据类型及格式：C..100</w:t>
      </w:r>
    </w:p>
    <w:p w:rsidR="003E09CD" w:rsidRPr="003E09CD" w:rsidRDefault="00EF405C" w:rsidP="003E09CD">
      <w:pPr>
        <w:pStyle w:val="a7"/>
        <w:numPr>
          <w:ilvl w:val="3"/>
          <w:numId w:val="16"/>
        </w:numPr>
        <w:spacing w:before="156" w:after="156"/>
        <w:outlineLvl w:val="4"/>
        <w:rPr>
          <w:rFonts w:ascii="宋体" w:hAnsi="宋体" w:hint="eastAsia"/>
          <w:noProof/>
        </w:rPr>
      </w:pPr>
      <w:r>
        <w:rPr>
          <w:rFonts w:ascii="宋体" w:hAnsi="宋体" w:hint="eastAsia"/>
          <w:noProof/>
        </w:rPr>
        <w:t>是否带光源</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中文名称：是否带光源</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英文名称：Whether with light</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lastRenderedPageBreak/>
        <w:t>说明：吊灯出厂是否含光源。</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约束条件：M</w:t>
      </w:r>
    </w:p>
    <w:p w:rsidR="003E09CD" w:rsidRPr="003E09CD" w:rsidRDefault="003E09CD" w:rsidP="003E09CD">
      <w:pPr>
        <w:ind w:firstLineChars="200" w:firstLine="420"/>
        <w:rPr>
          <w:rFonts w:ascii="宋体" w:hAnsi="宋体" w:hint="eastAsia"/>
          <w:noProof/>
        </w:rPr>
      </w:pPr>
      <w:r w:rsidRPr="003E09CD">
        <w:rPr>
          <w:rFonts w:ascii="宋体" w:hAnsi="宋体" w:hint="eastAsia"/>
          <w:noProof/>
        </w:rPr>
        <w:t>数据类型及格式：C1</w:t>
      </w:r>
    </w:p>
    <w:p w:rsidR="00E00496" w:rsidRPr="007163EB" w:rsidRDefault="003E09CD" w:rsidP="003E09CD">
      <w:pPr>
        <w:ind w:firstLineChars="200" w:firstLine="420"/>
        <w:rPr>
          <w:rFonts w:ascii="宋体" w:hAnsi="宋体"/>
          <w:noProof/>
        </w:rPr>
      </w:pPr>
      <w:r w:rsidRPr="003E09CD">
        <w:rPr>
          <w:rFonts w:ascii="宋体" w:hAnsi="宋体" w:hint="eastAsia"/>
          <w:noProof/>
        </w:rPr>
        <w:t>值域：0-否；1-是</w:t>
      </w:r>
      <w:r w:rsidR="00304446" w:rsidRPr="007163EB">
        <w:rPr>
          <w:rFonts w:ascii="宋体" w:hAnsi="宋体"/>
          <w:noProof/>
        </w:rPr>
        <w:t>。</w:t>
      </w:r>
    </w:p>
    <w:p w:rsidR="00E56BA7" w:rsidRPr="008D5A8B" w:rsidRDefault="00D176C4" w:rsidP="008A2D85">
      <w:pPr>
        <w:pStyle w:val="a7"/>
        <w:spacing w:before="156" w:after="156"/>
        <w:ind w:left="0"/>
        <w:rPr>
          <w:rFonts w:ascii="Times New Roman"/>
        </w:rPr>
      </w:pPr>
      <w:bookmarkStart w:id="222" w:name="_Toc425842200"/>
      <w:r>
        <w:rPr>
          <w:rFonts w:ascii="Times New Roman" w:hint="eastAsia"/>
        </w:rPr>
        <w:t>筒灯射灯</w:t>
      </w:r>
      <w:r w:rsidR="00E56BA7" w:rsidRPr="008D5A8B">
        <w:rPr>
          <w:rFonts w:ascii="Times New Roman"/>
        </w:rPr>
        <w:t>类产品信息</w:t>
      </w:r>
      <w:bookmarkEnd w:id="222"/>
      <w:r w:rsidR="0082460A">
        <w:rPr>
          <w:rFonts w:ascii="Times New Roman" w:hint="eastAsia"/>
        </w:rPr>
        <w:t>元素</w:t>
      </w:r>
    </w:p>
    <w:p w:rsidR="00493202" w:rsidRPr="008D5A8B" w:rsidRDefault="00DD1E4A" w:rsidP="003C0D8C">
      <w:pPr>
        <w:pStyle w:val="a7"/>
        <w:numPr>
          <w:ilvl w:val="3"/>
          <w:numId w:val="16"/>
        </w:numPr>
        <w:spacing w:before="156" w:after="156"/>
        <w:outlineLvl w:val="4"/>
        <w:rPr>
          <w:rFonts w:ascii="Times New Roman"/>
        </w:rPr>
      </w:pPr>
      <w:r>
        <w:rPr>
          <w:rFonts w:hint="eastAsia"/>
          <w:noProof/>
        </w:rPr>
        <w:t>安装方式</w:t>
      </w:r>
    </w:p>
    <w:p w:rsidR="00D176C4" w:rsidRPr="00D176C4" w:rsidRDefault="00D176C4" w:rsidP="00D176C4">
      <w:pPr>
        <w:ind w:firstLineChars="200" w:firstLine="420"/>
        <w:rPr>
          <w:rFonts w:ascii="宋体" w:hAnsi="宋体" w:hint="eastAsia"/>
          <w:noProof/>
          <w:kern w:val="0"/>
          <w:szCs w:val="20"/>
        </w:rPr>
      </w:pPr>
      <w:r w:rsidRPr="00D176C4">
        <w:rPr>
          <w:rFonts w:ascii="宋体" w:hAnsi="宋体" w:hint="eastAsia"/>
          <w:noProof/>
          <w:kern w:val="0"/>
          <w:szCs w:val="20"/>
        </w:rPr>
        <w:t>中文名称：安装方式</w:t>
      </w:r>
    </w:p>
    <w:p w:rsidR="00D176C4" w:rsidRPr="00D176C4" w:rsidRDefault="00D176C4" w:rsidP="00D176C4">
      <w:pPr>
        <w:ind w:firstLineChars="200" w:firstLine="420"/>
        <w:rPr>
          <w:rFonts w:ascii="宋体" w:hAnsi="宋体" w:hint="eastAsia"/>
          <w:noProof/>
          <w:kern w:val="0"/>
          <w:szCs w:val="20"/>
        </w:rPr>
      </w:pPr>
      <w:r w:rsidRPr="00D176C4">
        <w:rPr>
          <w:rFonts w:ascii="宋体" w:hAnsi="宋体" w:hint="eastAsia"/>
          <w:noProof/>
          <w:kern w:val="0"/>
          <w:szCs w:val="20"/>
        </w:rPr>
        <w:t>英文名称：Installation way</w:t>
      </w:r>
    </w:p>
    <w:p w:rsidR="00D176C4" w:rsidRPr="00D176C4" w:rsidRDefault="00D176C4" w:rsidP="00D176C4">
      <w:pPr>
        <w:ind w:firstLineChars="200" w:firstLine="420"/>
        <w:rPr>
          <w:rFonts w:ascii="宋体" w:hAnsi="宋体" w:hint="eastAsia"/>
          <w:noProof/>
          <w:kern w:val="0"/>
          <w:szCs w:val="20"/>
        </w:rPr>
      </w:pPr>
      <w:r w:rsidRPr="00D176C4">
        <w:rPr>
          <w:rFonts w:ascii="宋体" w:hAnsi="宋体" w:hint="eastAsia"/>
          <w:noProof/>
          <w:kern w:val="0"/>
          <w:szCs w:val="20"/>
        </w:rPr>
        <w:t>说明：筒灯、射灯的安装方式。如：打孔安装，嵌入式。</w:t>
      </w:r>
    </w:p>
    <w:p w:rsidR="00D176C4" w:rsidRPr="00D176C4" w:rsidRDefault="00D176C4" w:rsidP="00D176C4">
      <w:pPr>
        <w:ind w:firstLineChars="200" w:firstLine="420"/>
        <w:rPr>
          <w:rFonts w:ascii="宋体" w:hAnsi="宋体" w:hint="eastAsia"/>
          <w:noProof/>
          <w:kern w:val="0"/>
          <w:szCs w:val="20"/>
        </w:rPr>
      </w:pPr>
      <w:r w:rsidRPr="00D176C4">
        <w:rPr>
          <w:rFonts w:ascii="宋体" w:hAnsi="宋体" w:hint="eastAsia"/>
          <w:noProof/>
          <w:kern w:val="0"/>
          <w:szCs w:val="20"/>
        </w:rPr>
        <w:t>约束条件：M</w:t>
      </w:r>
    </w:p>
    <w:p w:rsidR="00D176C4" w:rsidRPr="00D176C4" w:rsidRDefault="00D176C4" w:rsidP="00D176C4">
      <w:pPr>
        <w:ind w:firstLineChars="200" w:firstLine="420"/>
        <w:rPr>
          <w:rFonts w:ascii="宋体" w:hAnsi="宋体" w:hint="eastAsia"/>
          <w:noProof/>
          <w:kern w:val="0"/>
          <w:szCs w:val="20"/>
        </w:rPr>
      </w:pPr>
      <w:r w:rsidRPr="00D176C4">
        <w:rPr>
          <w:rFonts w:ascii="宋体" w:hAnsi="宋体" w:hint="eastAsia"/>
          <w:noProof/>
          <w:kern w:val="0"/>
          <w:szCs w:val="20"/>
        </w:rPr>
        <w:t>数据类型及格式：C..50</w:t>
      </w:r>
    </w:p>
    <w:p w:rsidR="00D176C4" w:rsidRPr="00D176C4" w:rsidRDefault="00DD1E4A" w:rsidP="00D176C4">
      <w:pPr>
        <w:pStyle w:val="a7"/>
        <w:numPr>
          <w:ilvl w:val="3"/>
          <w:numId w:val="16"/>
        </w:numPr>
        <w:spacing w:before="156" w:after="156"/>
        <w:outlineLvl w:val="4"/>
        <w:rPr>
          <w:rFonts w:hint="eastAsia"/>
          <w:noProof/>
        </w:rPr>
      </w:pPr>
      <w:r>
        <w:rPr>
          <w:rFonts w:hint="eastAsia"/>
          <w:noProof/>
        </w:rPr>
        <w:t>光束角</w:t>
      </w:r>
    </w:p>
    <w:p w:rsidR="00D176C4" w:rsidRPr="00D176C4" w:rsidRDefault="00D176C4" w:rsidP="00D176C4">
      <w:pPr>
        <w:ind w:firstLineChars="200" w:firstLine="420"/>
        <w:rPr>
          <w:rFonts w:ascii="宋体" w:hAnsi="宋体" w:hint="eastAsia"/>
          <w:noProof/>
          <w:kern w:val="0"/>
          <w:szCs w:val="20"/>
        </w:rPr>
      </w:pPr>
      <w:r w:rsidRPr="00D176C4">
        <w:rPr>
          <w:rFonts w:ascii="宋体" w:hAnsi="宋体" w:hint="eastAsia"/>
          <w:noProof/>
          <w:kern w:val="0"/>
          <w:szCs w:val="20"/>
        </w:rPr>
        <w:t>中文名称：光束角</w:t>
      </w:r>
    </w:p>
    <w:p w:rsidR="00D176C4" w:rsidRPr="00D176C4" w:rsidRDefault="00D176C4" w:rsidP="00D176C4">
      <w:pPr>
        <w:ind w:firstLineChars="200" w:firstLine="420"/>
        <w:rPr>
          <w:rFonts w:ascii="宋体" w:hAnsi="宋体" w:hint="eastAsia"/>
          <w:noProof/>
          <w:kern w:val="0"/>
          <w:szCs w:val="20"/>
        </w:rPr>
      </w:pPr>
      <w:r w:rsidRPr="00D176C4">
        <w:rPr>
          <w:rFonts w:ascii="宋体" w:hAnsi="宋体" w:hint="eastAsia"/>
          <w:noProof/>
          <w:kern w:val="0"/>
          <w:szCs w:val="20"/>
        </w:rPr>
        <w:t>英文名称：Beam angle</w:t>
      </w:r>
    </w:p>
    <w:p w:rsidR="00D176C4" w:rsidRPr="00D176C4" w:rsidRDefault="00D176C4" w:rsidP="00D176C4">
      <w:pPr>
        <w:ind w:firstLineChars="200" w:firstLine="420"/>
        <w:rPr>
          <w:rFonts w:ascii="宋体" w:hAnsi="宋体" w:hint="eastAsia"/>
          <w:noProof/>
          <w:kern w:val="0"/>
          <w:szCs w:val="20"/>
        </w:rPr>
      </w:pPr>
      <w:r w:rsidRPr="00D176C4">
        <w:rPr>
          <w:rFonts w:ascii="宋体" w:hAnsi="宋体" w:hint="eastAsia"/>
          <w:noProof/>
          <w:kern w:val="0"/>
          <w:szCs w:val="20"/>
        </w:rPr>
        <w:t>说明：筒灯、射灯的光束角。如：10°、24°、38°</w:t>
      </w:r>
    </w:p>
    <w:p w:rsidR="00D176C4" w:rsidRPr="00D176C4" w:rsidRDefault="00D176C4" w:rsidP="00D176C4">
      <w:pPr>
        <w:ind w:firstLineChars="200" w:firstLine="420"/>
        <w:rPr>
          <w:rFonts w:ascii="宋体" w:hAnsi="宋体" w:hint="eastAsia"/>
          <w:noProof/>
          <w:kern w:val="0"/>
          <w:szCs w:val="20"/>
        </w:rPr>
      </w:pPr>
      <w:r w:rsidRPr="00D176C4">
        <w:rPr>
          <w:rFonts w:ascii="宋体" w:hAnsi="宋体" w:hint="eastAsia"/>
          <w:noProof/>
          <w:kern w:val="0"/>
          <w:szCs w:val="20"/>
        </w:rPr>
        <w:t>约束条件：M</w:t>
      </w:r>
    </w:p>
    <w:p w:rsidR="00D176C4" w:rsidRPr="00D176C4" w:rsidRDefault="00D176C4" w:rsidP="00D176C4">
      <w:pPr>
        <w:ind w:firstLineChars="200" w:firstLine="420"/>
        <w:rPr>
          <w:rFonts w:ascii="宋体" w:hAnsi="宋体" w:hint="eastAsia"/>
          <w:noProof/>
          <w:kern w:val="0"/>
          <w:szCs w:val="20"/>
        </w:rPr>
      </w:pPr>
      <w:r w:rsidRPr="00D176C4">
        <w:rPr>
          <w:rFonts w:ascii="宋体" w:hAnsi="宋体" w:hint="eastAsia"/>
          <w:noProof/>
          <w:kern w:val="0"/>
          <w:szCs w:val="20"/>
        </w:rPr>
        <w:t>数据类型及格式：N..2</w:t>
      </w:r>
    </w:p>
    <w:p w:rsidR="00D176C4" w:rsidRPr="00D176C4" w:rsidRDefault="00D176C4" w:rsidP="00D176C4">
      <w:pPr>
        <w:ind w:firstLineChars="200" w:firstLine="420"/>
        <w:rPr>
          <w:rFonts w:ascii="宋体" w:hAnsi="宋体" w:hint="eastAsia"/>
          <w:noProof/>
          <w:kern w:val="0"/>
          <w:szCs w:val="20"/>
        </w:rPr>
      </w:pPr>
      <w:r w:rsidRPr="00D176C4">
        <w:rPr>
          <w:rFonts w:ascii="宋体" w:hAnsi="宋体" w:hint="eastAsia"/>
          <w:noProof/>
          <w:kern w:val="0"/>
          <w:szCs w:val="20"/>
        </w:rPr>
        <w:t>计量单位：°</w:t>
      </w:r>
    </w:p>
    <w:p w:rsidR="00D176C4" w:rsidRPr="00D176C4" w:rsidRDefault="00D176C4" w:rsidP="00D176C4">
      <w:pPr>
        <w:ind w:firstLineChars="200" w:firstLine="420"/>
        <w:rPr>
          <w:rFonts w:ascii="宋体" w:hAnsi="宋体" w:hint="eastAsia"/>
          <w:noProof/>
          <w:kern w:val="0"/>
          <w:szCs w:val="20"/>
        </w:rPr>
      </w:pPr>
      <w:r w:rsidRPr="00D176C4">
        <w:rPr>
          <w:rFonts w:ascii="宋体" w:hAnsi="宋体" w:hint="eastAsia"/>
          <w:noProof/>
          <w:kern w:val="0"/>
          <w:szCs w:val="20"/>
        </w:rPr>
        <w:t>备注：相同功率的灯杯，光束角越大中心光强越小，出来的光斑越柔和。相反，光束角越小中心</w:t>
      </w:r>
      <w:r w:rsidRPr="00D176C4">
        <w:rPr>
          <w:rFonts w:ascii="宋体" w:hAnsi="宋体" w:hint="eastAsia"/>
          <w:noProof/>
          <w:kern w:val="0"/>
          <w:szCs w:val="20"/>
        </w:rPr>
        <w:lastRenderedPageBreak/>
        <w:t>光强越大，出来的光斑越生硬。</w:t>
      </w:r>
    </w:p>
    <w:p w:rsidR="00D176C4" w:rsidRPr="00D176C4" w:rsidRDefault="00DD1E4A" w:rsidP="00D176C4">
      <w:pPr>
        <w:pStyle w:val="a7"/>
        <w:numPr>
          <w:ilvl w:val="3"/>
          <w:numId w:val="16"/>
        </w:numPr>
        <w:spacing w:before="156" w:after="156"/>
        <w:outlineLvl w:val="4"/>
        <w:rPr>
          <w:rFonts w:hint="eastAsia"/>
          <w:noProof/>
        </w:rPr>
      </w:pPr>
      <w:r>
        <w:rPr>
          <w:rFonts w:hint="eastAsia"/>
          <w:noProof/>
        </w:rPr>
        <w:t>开孔尺寸</w:t>
      </w:r>
    </w:p>
    <w:p w:rsidR="00D176C4" w:rsidRPr="00D176C4" w:rsidRDefault="00D176C4" w:rsidP="00D176C4">
      <w:pPr>
        <w:ind w:firstLineChars="200" w:firstLine="420"/>
        <w:rPr>
          <w:rFonts w:ascii="宋体" w:hAnsi="宋体" w:hint="eastAsia"/>
          <w:noProof/>
          <w:kern w:val="0"/>
          <w:szCs w:val="20"/>
        </w:rPr>
      </w:pPr>
      <w:r w:rsidRPr="00D176C4">
        <w:rPr>
          <w:rFonts w:ascii="宋体" w:hAnsi="宋体" w:hint="eastAsia"/>
          <w:noProof/>
          <w:kern w:val="0"/>
          <w:szCs w:val="20"/>
        </w:rPr>
        <w:t>中文名称：开孔尺寸</w:t>
      </w:r>
    </w:p>
    <w:p w:rsidR="00D176C4" w:rsidRPr="00D176C4" w:rsidRDefault="00D176C4" w:rsidP="00D176C4">
      <w:pPr>
        <w:ind w:firstLineChars="200" w:firstLine="420"/>
        <w:rPr>
          <w:rFonts w:ascii="宋体" w:hAnsi="宋体" w:hint="eastAsia"/>
          <w:noProof/>
          <w:kern w:val="0"/>
          <w:szCs w:val="20"/>
        </w:rPr>
      </w:pPr>
      <w:r w:rsidRPr="00D176C4">
        <w:rPr>
          <w:rFonts w:ascii="宋体" w:hAnsi="宋体" w:hint="eastAsia"/>
          <w:noProof/>
          <w:kern w:val="0"/>
          <w:szCs w:val="20"/>
        </w:rPr>
        <w:t>英文名称：Hole dimensions</w:t>
      </w:r>
    </w:p>
    <w:p w:rsidR="00D176C4" w:rsidRPr="00D176C4" w:rsidRDefault="00D176C4" w:rsidP="00D176C4">
      <w:pPr>
        <w:ind w:firstLineChars="200" w:firstLine="420"/>
        <w:rPr>
          <w:rFonts w:ascii="宋体" w:hAnsi="宋体" w:hint="eastAsia"/>
          <w:noProof/>
          <w:kern w:val="0"/>
          <w:szCs w:val="20"/>
        </w:rPr>
      </w:pPr>
      <w:r w:rsidRPr="00D176C4">
        <w:rPr>
          <w:rFonts w:ascii="宋体" w:hAnsi="宋体" w:hint="eastAsia"/>
          <w:noProof/>
          <w:kern w:val="0"/>
          <w:szCs w:val="20"/>
        </w:rPr>
        <w:t>说明：筒灯、射灯安装时的开孔直径。如：Φ105-Φ110。</w:t>
      </w:r>
    </w:p>
    <w:p w:rsidR="00D176C4" w:rsidRPr="00D176C4" w:rsidRDefault="00D176C4" w:rsidP="00D176C4">
      <w:pPr>
        <w:ind w:firstLineChars="200" w:firstLine="420"/>
        <w:rPr>
          <w:rFonts w:ascii="宋体" w:hAnsi="宋体" w:hint="eastAsia"/>
          <w:noProof/>
          <w:kern w:val="0"/>
          <w:szCs w:val="20"/>
        </w:rPr>
      </w:pPr>
      <w:r w:rsidRPr="00D176C4">
        <w:rPr>
          <w:rFonts w:ascii="宋体" w:hAnsi="宋体" w:hint="eastAsia"/>
          <w:noProof/>
          <w:kern w:val="0"/>
          <w:szCs w:val="20"/>
        </w:rPr>
        <w:t>约束条件：O</w:t>
      </w:r>
    </w:p>
    <w:p w:rsidR="00D176C4" w:rsidRPr="00D176C4" w:rsidRDefault="00D176C4" w:rsidP="00D176C4">
      <w:pPr>
        <w:ind w:firstLineChars="200" w:firstLine="420"/>
        <w:rPr>
          <w:rFonts w:ascii="宋体" w:hAnsi="宋体" w:hint="eastAsia"/>
          <w:noProof/>
          <w:kern w:val="0"/>
          <w:szCs w:val="20"/>
        </w:rPr>
      </w:pPr>
      <w:r w:rsidRPr="00D176C4">
        <w:rPr>
          <w:rFonts w:ascii="宋体" w:hAnsi="宋体" w:hint="eastAsia"/>
          <w:noProof/>
          <w:kern w:val="0"/>
          <w:szCs w:val="20"/>
        </w:rPr>
        <w:t>数据类型及格式：N..3</w:t>
      </w:r>
    </w:p>
    <w:p w:rsidR="007C7A43" w:rsidRPr="007163EB" w:rsidRDefault="00D176C4" w:rsidP="00D176C4">
      <w:pPr>
        <w:ind w:firstLineChars="200" w:firstLine="420"/>
        <w:rPr>
          <w:rFonts w:ascii="宋体" w:hAnsi="宋体"/>
        </w:rPr>
      </w:pPr>
      <w:r w:rsidRPr="00D176C4">
        <w:rPr>
          <w:rFonts w:ascii="宋体" w:hAnsi="宋体" w:hint="eastAsia"/>
          <w:noProof/>
          <w:kern w:val="0"/>
          <w:szCs w:val="20"/>
        </w:rPr>
        <w:t>计量单位：mm</w:t>
      </w:r>
    </w:p>
    <w:p w:rsidR="00E56BA7" w:rsidRPr="008D5A8B" w:rsidRDefault="00243C88" w:rsidP="008A2D85">
      <w:pPr>
        <w:pStyle w:val="a7"/>
        <w:spacing w:before="156" w:after="156"/>
        <w:ind w:left="0"/>
        <w:rPr>
          <w:rFonts w:ascii="Times New Roman"/>
        </w:rPr>
      </w:pPr>
      <w:bookmarkStart w:id="223" w:name="_Toc425842205"/>
      <w:r>
        <w:rPr>
          <w:rFonts w:ascii="Times New Roman" w:hint="eastAsia"/>
        </w:rPr>
        <w:t>应急灯类产品</w:t>
      </w:r>
      <w:r w:rsidR="00E56BA7" w:rsidRPr="008D5A8B">
        <w:rPr>
          <w:rFonts w:ascii="Times New Roman"/>
        </w:rPr>
        <w:t>信息</w:t>
      </w:r>
      <w:bookmarkEnd w:id="223"/>
      <w:r w:rsidR="0082460A">
        <w:rPr>
          <w:rFonts w:ascii="Times New Roman" w:hint="eastAsia"/>
        </w:rPr>
        <w:t>元素</w:t>
      </w:r>
    </w:p>
    <w:p w:rsidR="00EB1EBD" w:rsidRPr="00E845ED" w:rsidRDefault="00362E42" w:rsidP="003C0D8C">
      <w:pPr>
        <w:pStyle w:val="a7"/>
        <w:numPr>
          <w:ilvl w:val="3"/>
          <w:numId w:val="16"/>
        </w:numPr>
        <w:spacing w:before="156" w:after="156"/>
        <w:outlineLvl w:val="4"/>
        <w:rPr>
          <w:noProof/>
        </w:rPr>
      </w:pPr>
      <w:r>
        <w:rPr>
          <w:rFonts w:hint="eastAsia"/>
          <w:noProof/>
        </w:rPr>
        <w:t>照射距离</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中文名称：照射距离</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英文名称：Irradiation distance</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说明：应急灯照射的距离。</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约束条件：M</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数据类型及格式：N..3</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计量单位：cm</w:t>
      </w:r>
    </w:p>
    <w:p w:rsidR="00243C88" w:rsidRPr="00243C88" w:rsidRDefault="00362E42" w:rsidP="00243C88">
      <w:pPr>
        <w:pStyle w:val="a7"/>
        <w:numPr>
          <w:ilvl w:val="3"/>
          <w:numId w:val="16"/>
        </w:numPr>
        <w:spacing w:before="156" w:after="156"/>
        <w:outlineLvl w:val="4"/>
        <w:rPr>
          <w:rFonts w:hint="eastAsia"/>
          <w:noProof/>
        </w:rPr>
      </w:pPr>
      <w:r>
        <w:rPr>
          <w:rFonts w:hint="eastAsia"/>
          <w:noProof/>
        </w:rPr>
        <w:t>电池类型</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中文名称：电池类型</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lastRenderedPageBreak/>
        <w:t>英文名称：type of battery</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说明：应急灯电池的类型。如：7号电池，可充电锂电。</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约束条件：M</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数据类型及格式：C..50</w:t>
      </w:r>
    </w:p>
    <w:p w:rsidR="00243C88" w:rsidRPr="00243C88" w:rsidRDefault="00362E42" w:rsidP="00243C88">
      <w:pPr>
        <w:pStyle w:val="a7"/>
        <w:numPr>
          <w:ilvl w:val="3"/>
          <w:numId w:val="16"/>
        </w:numPr>
        <w:spacing w:before="156" w:after="156"/>
        <w:outlineLvl w:val="4"/>
        <w:rPr>
          <w:rFonts w:hint="eastAsia"/>
          <w:noProof/>
        </w:rPr>
      </w:pPr>
      <w:r>
        <w:rPr>
          <w:rFonts w:hint="eastAsia"/>
          <w:noProof/>
        </w:rPr>
        <w:t>电池容量</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中文名称：电池容量</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英文名称：battery capacity</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说明：应急灯的电池容量。如：2000mAH</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约束条件：C</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数据类型及格式：N..4</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计量单位：mAH</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备注：应急灯电池为锂电池时必选。</w:t>
      </w:r>
    </w:p>
    <w:p w:rsidR="00243C88" w:rsidRPr="00243C88" w:rsidRDefault="00362E42" w:rsidP="00243C88">
      <w:pPr>
        <w:pStyle w:val="a7"/>
        <w:numPr>
          <w:ilvl w:val="3"/>
          <w:numId w:val="16"/>
        </w:numPr>
        <w:spacing w:before="156" w:after="156"/>
        <w:outlineLvl w:val="4"/>
        <w:rPr>
          <w:rFonts w:hint="eastAsia"/>
          <w:noProof/>
        </w:rPr>
      </w:pPr>
      <w:r>
        <w:rPr>
          <w:rFonts w:hint="eastAsia"/>
          <w:noProof/>
        </w:rPr>
        <w:t>充电时长</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中文名称：充电时长</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英文名称：Charging time</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说明：应急灯的充电时间。如：AC10小时/DC10小时</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约束条件：C</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数据类型及格式：N..2</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计量单位：h</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lastRenderedPageBreak/>
        <w:t>备注：应急灯为可充电型时必选。</w:t>
      </w:r>
    </w:p>
    <w:p w:rsidR="00243C88" w:rsidRPr="00243C88" w:rsidRDefault="00362E42" w:rsidP="00243C88">
      <w:pPr>
        <w:pStyle w:val="a7"/>
        <w:numPr>
          <w:ilvl w:val="3"/>
          <w:numId w:val="16"/>
        </w:numPr>
        <w:spacing w:before="156" w:after="156"/>
        <w:outlineLvl w:val="4"/>
        <w:rPr>
          <w:rFonts w:hint="eastAsia"/>
          <w:noProof/>
        </w:rPr>
      </w:pPr>
      <w:r>
        <w:rPr>
          <w:rFonts w:hint="eastAsia"/>
          <w:noProof/>
        </w:rPr>
        <w:t>照明时间</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中文名称：照明时间</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英文名称：Lighting time</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说明：应急灯的照明时间。</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约束条件：M</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数据类型及格式：N..2</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同义词：续航时间</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计量单位：h</w:t>
      </w:r>
    </w:p>
    <w:p w:rsidR="00243C88" w:rsidRPr="00243C88" w:rsidRDefault="00362E42" w:rsidP="00243C88">
      <w:pPr>
        <w:pStyle w:val="a7"/>
        <w:numPr>
          <w:ilvl w:val="3"/>
          <w:numId w:val="16"/>
        </w:numPr>
        <w:spacing w:before="156" w:after="156"/>
        <w:outlineLvl w:val="4"/>
        <w:rPr>
          <w:rFonts w:hint="eastAsia"/>
          <w:noProof/>
        </w:rPr>
      </w:pPr>
      <w:r>
        <w:rPr>
          <w:rFonts w:hint="eastAsia"/>
          <w:noProof/>
        </w:rPr>
        <w:t>档位</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中文名称：档位</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英文名称：Stalls</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说明：应急灯的档位。如：强光、弱光、开关。</w:t>
      </w:r>
    </w:p>
    <w:p w:rsidR="00243C88" w:rsidRPr="00243C88" w:rsidRDefault="00243C88" w:rsidP="00243C88">
      <w:pPr>
        <w:ind w:firstLineChars="200" w:firstLine="420"/>
        <w:rPr>
          <w:rFonts w:ascii="宋体" w:hAnsi="宋体" w:hint="eastAsia"/>
          <w:noProof/>
        </w:rPr>
      </w:pPr>
      <w:r w:rsidRPr="00243C88">
        <w:rPr>
          <w:rFonts w:ascii="宋体" w:hAnsi="宋体" w:hint="eastAsia"/>
          <w:noProof/>
        </w:rPr>
        <w:t>约束条件：C</w:t>
      </w:r>
    </w:p>
    <w:p w:rsidR="00362E42" w:rsidRDefault="00243C88" w:rsidP="00243C88">
      <w:pPr>
        <w:ind w:firstLineChars="200" w:firstLine="420"/>
        <w:rPr>
          <w:rFonts w:ascii="宋体" w:hAnsi="宋体" w:hint="eastAsia"/>
          <w:noProof/>
        </w:rPr>
      </w:pPr>
      <w:r w:rsidRPr="00243C88">
        <w:rPr>
          <w:rFonts w:ascii="宋体" w:hAnsi="宋体" w:hint="eastAsia"/>
          <w:noProof/>
        </w:rPr>
        <w:t>数据类型及格式：C..50</w:t>
      </w:r>
      <w:bookmarkStart w:id="224" w:name="_Toc425842215"/>
    </w:p>
    <w:p w:rsidR="00E56BA7" w:rsidRPr="008D5A8B" w:rsidRDefault="00E56BA7" w:rsidP="00243C88">
      <w:pPr>
        <w:ind w:firstLineChars="200" w:firstLine="420"/>
      </w:pPr>
      <w:r w:rsidRPr="008D5A8B">
        <w:t>罩垫类产品信息</w:t>
      </w:r>
      <w:bookmarkEnd w:id="224"/>
      <w:r w:rsidR="0082460A">
        <w:rPr>
          <w:rFonts w:hint="eastAsia"/>
        </w:rPr>
        <w:t>元素</w:t>
      </w:r>
    </w:p>
    <w:p w:rsidR="00E56BA7" w:rsidRPr="008D5A8B" w:rsidRDefault="00B67438" w:rsidP="008A2D85">
      <w:pPr>
        <w:pStyle w:val="a7"/>
        <w:spacing w:before="156" w:after="156"/>
        <w:ind w:left="0"/>
        <w:rPr>
          <w:rFonts w:ascii="Times New Roman"/>
        </w:rPr>
      </w:pPr>
      <w:bookmarkStart w:id="225" w:name="_Toc425842222"/>
      <w:r>
        <w:rPr>
          <w:rFonts w:ascii="Times New Roman" w:hint="eastAsia"/>
        </w:rPr>
        <w:t>壁灯</w:t>
      </w:r>
      <w:r w:rsidR="00E56BA7" w:rsidRPr="008D5A8B">
        <w:rPr>
          <w:rFonts w:ascii="Times New Roman"/>
        </w:rPr>
        <w:t>类产品信息</w:t>
      </w:r>
      <w:bookmarkEnd w:id="225"/>
      <w:r w:rsidR="0082460A">
        <w:rPr>
          <w:rFonts w:ascii="Times New Roman" w:hint="eastAsia"/>
        </w:rPr>
        <w:t>元素</w:t>
      </w:r>
    </w:p>
    <w:p w:rsidR="00493869" w:rsidRPr="008D5A8B" w:rsidRDefault="00B066A8" w:rsidP="00A87FD8">
      <w:pPr>
        <w:pStyle w:val="a7"/>
        <w:numPr>
          <w:ilvl w:val="3"/>
          <w:numId w:val="16"/>
        </w:numPr>
        <w:spacing w:before="156" w:after="156"/>
        <w:outlineLvl w:val="4"/>
        <w:rPr>
          <w:rFonts w:ascii="Times New Roman"/>
        </w:rPr>
      </w:pPr>
      <w:r>
        <w:rPr>
          <w:rFonts w:hint="eastAsia"/>
          <w:noProof/>
        </w:rPr>
        <w:t>安装孔距</w:t>
      </w:r>
    </w:p>
    <w:p w:rsidR="00B67438" w:rsidRPr="00B67438" w:rsidRDefault="00B67438" w:rsidP="00B67438">
      <w:pPr>
        <w:ind w:firstLineChars="200" w:firstLine="420"/>
        <w:rPr>
          <w:rFonts w:ascii="宋体" w:hAnsi="宋体" w:hint="eastAsia"/>
          <w:noProof/>
        </w:rPr>
      </w:pPr>
      <w:r w:rsidRPr="00B67438">
        <w:rPr>
          <w:rFonts w:ascii="宋体" w:hAnsi="宋体" w:hint="eastAsia"/>
          <w:noProof/>
        </w:rPr>
        <w:lastRenderedPageBreak/>
        <w:t>中文名称：安装孔距</w:t>
      </w:r>
    </w:p>
    <w:p w:rsidR="00B67438" w:rsidRPr="00B67438" w:rsidRDefault="00B67438" w:rsidP="00B67438">
      <w:pPr>
        <w:ind w:firstLineChars="200" w:firstLine="420"/>
        <w:rPr>
          <w:rFonts w:ascii="宋体" w:hAnsi="宋体" w:hint="eastAsia"/>
          <w:noProof/>
        </w:rPr>
      </w:pPr>
      <w:r w:rsidRPr="00B67438">
        <w:rPr>
          <w:rFonts w:ascii="宋体" w:hAnsi="宋体" w:hint="eastAsia"/>
          <w:noProof/>
        </w:rPr>
        <w:t>英文名称：Mounting hole pitch</w:t>
      </w:r>
    </w:p>
    <w:p w:rsidR="00B67438" w:rsidRPr="00B67438" w:rsidRDefault="00B67438" w:rsidP="00B67438">
      <w:pPr>
        <w:ind w:firstLineChars="200" w:firstLine="420"/>
        <w:rPr>
          <w:rFonts w:ascii="宋体" w:hAnsi="宋体" w:hint="eastAsia"/>
          <w:noProof/>
        </w:rPr>
      </w:pPr>
      <w:r w:rsidRPr="00B67438">
        <w:rPr>
          <w:rFonts w:ascii="宋体" w:hAnsi="宋体" w:hint="eastAsia"/>
          <w:noProof/>
        </w:rPr>
        <w:t>说明：壁灯安装的孔距。</w:t>
      </w:r>
    </w:p>
    <w:p w:rsidR="00B67438" w:rsidRPr="00B67438" w:rsidRDefault="00B67438" w:rsidP="00B67438">
      <w:pPr>
        <w:ind w:firstLineChars="200" w:firstLine="420"/>
        <w:rPr>
          <w:rFonts w:ascii="宋体" w:hAnsi="宋体" w:hint="eastAsia"/>
          <w:noProof/>
        </w:rPr>
      </w:pPr>
      <w:r w:rsidRPr="00B67438">
        <w:rPr>
          <w:rFonts w:ascii="宋体" w:hAnsi="宋体" w:hint="eastAsia"/>
          <w:noProof/>
        </w:rPr>
        <w:t>约束条件：M</w:t>
      </w:r>
    </w:p>
    <w:p w:rsidR="00B67438" w:rsidRPr="00B67438" w:rsidRDefault="00B67438" w:rsidP="00B67438">
      <w:pPr>
        <w:ind w:firstLineChars="200" w:firstLine="420"/>
        <w:rPr>
          <w:rFonts w:ascii="宋体" w:hAnsi="宋体" w:hint="eastAsia"/>
          <w:noProof/>
        </w:rPr>
      </w:pPr>
      <w:r w:rsidRPr="00B67438">
        <w:rPr>
          <w:rFonts w:ascii="宋体" w:hAnsi="宋体" w:hint="eastAsia"/>
          <w:noProof/>
        </w:rPr>
        <w:t>数据类型及格式：N..3</w:t>
      </w:r>
    </w:p>
    <w:p w:rsidR="00B67438" w:rsidRPr="00B67438" w:rsidRDefault="00B67438" w:rsidP="00B67438">
      <w:pPr>
        <w:ind w:firstLineChars="200" w:firstLine="420"/>
        <w:rPr>
          <w:rFonts w:ascii="宋体" w:hAnsi="宋体" w:hint="eastAsia"/>
          <w:noProof/>
        </w:rPr>
      </w:pPr>
      <w:r w:rsidRPr="00B67438">
        <w:rPr>
          <w:rFonts w:ascii="宋体" w:hAnsi="宋体" w:hint="eastAsia"/>
          <w:noProof/>
        </w:rPr>
        <w:t>计量单位：cm</w:t>
      </w:r>
    </w:p>
    <w:p w:rsidR="00B67438" w:rsidRPr="00B67438" w:rsidRDefault="00B066A8" w:rsidP="00B67438">
      <w:pPr>
        <w:pStyle w:val="a7"/>
        <w:numPr>
          <w:ilvl w:val="3"/>
          <w:numId w:val="16"/>
        </w:numPr>
        <w:spacing w:before="156" w:after="156"/>
        <w:outlineLvl w:val="4"/>
        <w:rPr>
          <w:rFonts w:hint="eastAsia"/>
          <w:noProof/>
        </w:rPr>
      </w:pPr>
      <w:r>
        <w:rPr>
          <w:rFonts w:hint="eastAsia"/>
          <w:noProof/>
        </w:rPr>
        <w:t>离墙距离</w:t>
      </w:r>
    </w:p>
    <w:p w:rsidR="00B67438" w:rsidRPr="00B67438" w:rsidRDefault="00B67438" w:rsidP="00B67438">
      <w:pPr>
        <w:ind w:firstLineChars="200" w:firstLine="420"/>
        <w:rPr>
          <w:rFonts w:ascii="宋体" w:hAnsi="宋体" w:hint="eastAsia"/>
          <w:noProof/>
        </w:rPr>
      </w:pPr>
      <w:r w:rsidRPr="00B67438">
        <w:rPr>
          <w:rFonts w:ascii="宋体" w:hAnsi="宋体" w:hint="eastAsia"/>
          <w:noProof/>
        </w:rPr>
        <w:t>中文名称：离墙距离</w:t>
      </w:r>
    </w:p>
    <w:p w:rsidR="00B67438" w:rsidRPr="00B67438" w:rsidRDefault="00B67438" w:rsidP="00B67438">
      <w:pPr>
        <w:ind w:firstLineChars="200" w:firstLine="420"/>
        <w:rPr>
          <w:rFonts w:ascii="宋体" w:hAnsi="宋体" w:hint="eastAsia"/>
          <w:noProof/>
        </w:rPr>
      </w:pPr>
      <w:r w:rsidRPr="00B67438">
        <w:rPr>
          <w:rFonts w:ascii="宋体" w:hAnsi="宋体" w:hint="eastAsia"/>
          <w:noProof/>
        </w:rPr>
        <w:t>英文名称：Distance from the wall</w:t>
      </w:r>
    </w:p>
    <w:p w:rsidR="00B67438" w:rsidRPr="00B67438" w:rsidRDefault="00B67438" w:rsidP="00B67438">
      <w:pPr>
        <w:ind w:firstLineChars="200" w:firstLine="420"/>
        <w:rPr>
          <w:rFonts w:ascii="宋体" w:hAnsi="宋体" w:hint="eastAsia"/>
          <w:noProof/>
        </w:rPr>
      </w:pPr>
      <w:r w:rsidRPr="00B67438">
        <w:rPr>
          <w:rFonts w:ascii="宋体" w:hAnsi="宋体" w:hint="eastAsia"/>
          <w:noProof/>
        </w:rPr>
        <w:t>说明：壁灯离墙的距离。</w:t>
      </w:r>
    </w:p>
    <w:p w:rsidR="00B67438" w:rsidRPr="00B67438" w:rsidRDefault="00B67438" w:rsidP="00B67438">
      <w:pPr>
        <w:ind w:firstLineChars="200" w:firstLine="420"/>
        <w:rPr>
          <w:rFonts w:ascii="宋体" w:hAnsi="宋体" w:hint="eastAsia"/>
          <w:noProof/>
        </w:rPr>
      </w:pPr>
      <w:r w:rsidRPr="00B67438">
        <w:rPr>
          <w:rFonts w:ascii="宋体" w:hAnsi="宋体" w:hint="eastAsia"/>
          <w:noProof/>
        </w:rPr>
        <w:t>约束条件：M</w:t>
      </w:r>
    </w:p>
    <w:p w:rsidR="00B67438" w:rsidRPr="00B67438" w:rsidRDefault="00B67438" w:rsidP="00B67438">
      <w:pPr>
        <w:ind w:firstLineChars="200" w:firstLine="420"/>
        <w:rPr>
          <w:rFonts w:ascii="宋体" w:hAnsi="宋体" w:hint="eastAsia"/>
          <w:noProof/>
        </w:rPr>
      </w:pPr>
      <w:r w:rsidRPr="00B67438">
        <w:rPr>
          <w:rFonts w:ascii="宋体" w:hAnsi="宋体" w:hint="eastAsia"/>
          <w:noProof/>
        </w:rPr>
        <w:t>数据类型及格式：N..3</w:t>
      </w:r>
    </w:p>
    <w:p w:rsidR="00493869" w:rsidRPr="007163EB" w:rsidRDefault="00B67438" w:rsidP="00B67438">
      <w:pPr>
        <w:ind w:firstLineChars="200" w:firstLine="420"/>
        <w:rPr>
          <w:rFonts w:ascii="宋体" w:hAnsi="宋体"/>
          <w:noProof/>
        </w:rPr>
      </w:pPr>
      <w:r w:rsidRPr="00B67438">
        <w:rPr>
          <w:rFonts w:ascii="宋体" w:hAnsi="宋体" w:hint="eastAsia"/>
          <w:noProof/>
        </w:rPr>
        <w:t>计量单位：</w:t>
      </w:r>
      <w:r>
        <w:rPr>
          <w:rFonts w:ascii="宋体" w:hAnsi="宋体" w:hint="eastAsia"/>
          <w:noProof/>
        </w:rPr>
        <w:t>c</w:t>
      </w:r>
      <w:r w:rsidR="00493869" w:rsidRPr="007163EB">
        <w:rPr>
          <w:rFonts w:ascii="宋体" w:hAnsi="宋体"/>
          <w:noProof/>
        </w:rPr>
        <w:t>m</w:t>
      </w:r>
    </w:p>
    <w:p w:rsidR="00E56BA7" w:rsidRPr="008D5A8B" w:rsidRDefault="00E56BA7" w:rsidP="000753F2">
      <w:pPr>
        <w:pStyle w:val="a6"/>
        <w:rPr>
          <w:rFonts w:ascii="Times New Roman"/>
        </w:rPr>
      </w:pPr>
      <w:bookmarkStart w:id="226" w:name="_Toc425842229"/>
      <w:bookmarkStart w:id="227" w:name="_Toc436724236"/>
      <w:r w:rsidRPr="008D5A8B">
        <w:rPr>
          <w:rFonts w:ascii="Times New Roman"/>
        </w:rPr>
        <w:t>厨房</w:t>
      </w:r>
      <w:r w:rsidR="00114764">
        <w:rPr>
          <w:rFonts w:ascii="Times New Roman" w:hint="eastAsia"/>
        </w:rPr>
        <w:t>卫浴产品</w:t>
      </w:r>
      <w:r w:rsidRPr="008D5A8B">
        <w:rPr>
          <w:rFonts w:ascii="Times New Roman"/>
        </w:rPr>
        <w:t>信息</w:t>
      </w:r>
      <w:bookmarkEnd w:id="226"/>
      <w:r w:rsidR="0082460A">
        <w:rPr>
          <w:rFonts w:ascii="Times New Roman" w:hint="eastAsia"/>
        </w:rPr>
        <w:t>摘要描述</w:t>
      </w:r>
      <w:bookmarkEnd w:id="227"/>
    </w:p>
    <w:p w:rsidR="000753F2" w:rsidRPr="008D5A8B" w:rsidRDefault="000753F2" w:rsidP="008A2D85">
      <w:pPr>
        <w:pStyle w:val="a7"/>
        <w:spacing w:before="156" w:after="156"/>
        <w:ind w:left="0"/>
        <w:rPr>
          <w:rFonts w:ascii="Times New Roman"/>
        </w:rPr>
      </w:pPr>
      <w:bookmarkStart w:id="228" w:name="_Toc425842230"/>
      <w:r w:rsidRPr="008D5A8B">
        <w:rPr>
          <w:rFonts w:ascii="Times New Roman"/>
        </w:rPr>
        <w:t>信息实体</w:t>
      </w:r>
      <w:bookmarkEnd w:id="228"/>
    </w:p>
    <w:p w:rsidR="00B22E5E" w:rsidRPr="008D5A8B" w:rsidRDefault="00320CC1" w:rsidP="008D3C64">
      <w:pPr>
        <w:pStyle w:val="a7"/>
        <w:numPr>
          <w:ilvl w:val="3"/>
          <w:numId w:val="16"/>
        </w:numPr>
        <w:spacing w:before="156" w:after="156"/>
        <w:outlineLvl w:val="4"/>
        <w:rPr>
          <w:rFonts w:ascii="Times New Roman"/>
        </w:rPr>
      </w:pPr>
      <w:r>
        <w:rPr>
          <w:rFonts w:hint="eastAsia"/>
        </w:rPr>
        <w:t>淋浴花洒</w:t>
      </w:r>
      <w:r w:rsidR="009D3FD3">
        <w:rPr>
          <w:rFonts w:hint="eastAsia"/>
        </w:rPr>
        <w:t>产品</w:t>
      </w:r>
      <w:r>
        <w:rPr>
          <w:rFonts w:hint="eastAsia"/>
        </w:rPr>
        <w:t>信息</w:t>
      </w:r>
    </w:p>
    <w:p w:rsidR="00732C46" w:rsidRPr="00732C46" w:rsidRDefault="00732C46" w:rsidP="00732C46">
      <w:pPr>
        <w:ind w:firstLineChars="200" w:firstLine="420"/>
        <w:rPr>
          <w:rFonts w:ascii="宋体" w:hAnsi="宋体" w:hint="eastAsia"/>
          <w:noProof/>
        </w:rPr>
      </w:pPr>
      <w:r w:rsidRPr="00732C46">
        <w:rPr>
          <w:rFonts w:ascii="宋体" w:hAnsi="宋体" w:hint="eastAsia"/>
          <w:noProof/>
        </w:rPr>
        <w:t>中文名称：淋浴花洒类产品信息</w:t>
      </w:r>
    </w:p>
    <w:p w:rsidR="00732C46" w:rsidRPr="00732C46" w:rsidRDefault="00732C46" w:rsidP="00732C46">
      <w:pPr>
        <w:ind w:firstLineChars="200" w:firstLine="420"/>
        <w:rPr>
          <w:rFonts w:ascii="宋体" w:hAnsi="宋体" w:hint="eastAsia"/>
          <w:noProof/>
        </w:rPr>
      </w:pPr>
      <w:r w:rsidRPr="00732C46">
        <w:rPr>
          <w:rFonts w:ascii="宋体" w:hAnsi="宋体" w:hint="eastAsia"/>
          <w:noProof/>
        </w:rPr>
        <w:t>英文名称：Showers Product information</w:t>
      </w:r>
    </w:p>
    <w:p w:rsidR="00732C46" w:rsidRPr="00732C46" w:rsidRDefault="00732C46" w:rsidP="00732C46">
      <w:pPr>
        <w:ind w:firstLineChars="200" w:firstLine="420"/>
        <w:rPr>
          <w:rFonts w:ascii="宋体" w:hAnsi="宋体" w:hint="eastAsia"/>
          <w:noProof/>
        </w:rPr>
      </w:pPr>
      <w:r w:rsidRPr="00732C46">
        <w:rPr>
          <w:rFonts w:ascii="宋体" w:hAnsi="宋体" w:hint="eastAsia"/>
          <w:noProof/>
        </w:rPr>
        <w:t>说明：与淋浴花洒类产品相关的信息。</w:t>
      </w:r>
    </w:p>
    <w:p w:rsidR="00732C46" w:rsidRPr="00732C46" w:rsidRDefault="00732C46" w:rsidP="00732C46">
      <w:pPr>
        <w:ind w:firstLineChars="200" w:firstLine="420"/>
        <w:rPr>
          <w:rFonts w:ascii="宋体" w:hAnsi="宋体" w:hint="eastAsia"/>
          <w:noProof/>
        </w:rPr>
      </w:pPr>
      <w:r w:rsidRPr="00732C46">
        <w:rPr>
          <w:rFonts w:ascii="宋体" w:hAnsi="宋体" w:hint="eastAsia"/>
          <w:noProof/>
        </w:rPr>
        <w:lastRenderedPageBreak/>
        <w:t>约束条件：0</w:t>
      </w:r>
    </w:p>
    <w:p w:rsidR="00B22E5E" w:rsidRPr="007163EB" w:rsidRDefault="00732C46" w:rsidP="00732C46">
      <w:pPr>
        <w:ind w:firstLineChars="200" w:firstLine="420"/>
        <w:rPr>
          <w:rFonts w:ascii="宋体" w:hAnsi="宋体"/>
        </w:rPr>
      </w:pPr>
      <w:r w:rsidRPr="00732C46">
        <w:rPr>
          <w:rFonts w:ascii="宋体" w:hAnsi="宋体" w:hint="eastAsia"/>
          <w:noProof/>
        </w:rPr>
        <w:t>数据类型及格式：复合型</w:t>
      </w:r>
    </w:p>
    <w:p w:rsidR="00B22E5E" w:rsidRPr="008D5A8B" w:rsidRDefault="0080269C" w:rsidP="008D3C64">
      <w:pPr>
        <w:pStyle w:val="a7"/>
        <w:numPr>
          <w:ilvl w:val="3"/>
          <w:numId w:val="16"/>
        </w:numPr>
        <w:spacing w:before="156" w:after="156"/>
        <w:outlineLvl w:val="4"/>
        <w:rPr>
          <w:rFonts w:ascii="Times New Roman"/>
        </w:rPr>
      </w:pPr>
      <w:r>
        <w:rPr>
          <w:rFonts w:hint="eastAsia"/>
          <w:noProof/>
        </w:rPr>
        <w:t>浴霸</w:t>
      </w:r>
      <w:r w:rsidR="009D3FD3">
        <w:rPr>
          <w:rFonts w:hint="eastAsia"/>
          <w:noProof/>
        </w:rPr>
        <w:t>产品</w:t>
      </w:r>
      <w:r>
        <w:rPr>
          <w:rFonts w:hint="eastAsia"/>
          <w:noProof/>
        </w:rPr>
        <w:t>信息</w:t>
      </w:r>
    </w:p>
    <w:p w:rsidR="00AE47C4" w:rsidRPr="00AE47C4" w:rsidRDefault="00AE47C4" w:rsidP="00AE47C4">
      <w:pPr>
        <w:ind w:firstLineChars="200" w:firstLine="420"/>
        <w:rPr>
          <w:rFonts w:ascii="宋体" w:hAnsi="宋体" w:hint="eastAsia"/>
          <w:noProof/>
        </w:rPr>
      </w:pPr>
      <w:r w:rsidRPr="00AE47C4">
        <w:rPr>
          <w:rFonts w:ascii="宋体" w:hAnsi="宋体" w:hint="eastAsia"/>
          <w:noProof/>
        </w:rPr>
        <w:t>中文名称：浴霸产品信息</w:t>
      </w:r>
    </w:p>
    <w:p w:rsidR="00AE47C4" w:rsidRPr="00AE47C4" w:rsidRDefault="00AE47C4" w:rsidP="00AE47C4">
      <w:pPr>
        <w:ind w:firstLineChars="200" w:firstLine="420"/>
        <w:rPr>
          <w:rFonts w:ascii="宋体" w:hAnsi="宋体" w:hint="eastAsia"/>
          <w:noProof/>
        </w:rPr>
      </w:pPr>
      <w:r w:rsidRPr="00AE47C4">
        <w:rPr>
          <w:rFonts w:ascii="宋体" w:hAnsi="宋体" w:hint="eastAsia"/>
          <w:noProof/>
        </w:rPr>
        <w:t>英文名称：bath heater Product Information</w:t>
      </w:r>
    </w:p>
    <w:p w:rsidR="00AE47C4" w:rsidRPr="00AE47C4" w:rsidRDefault="00AE47C4" w:rsidP="00AE47C4">
      <w:pPr>
        <w:ind w:firstLineChars="200" w:firstLine="420"/>
        <w:rPr>
          <w:rFonts w:ascii="宋体" w:hAnsi="宋体" w:hint="eastAsia"/>
          <w:noProof/>
        </w:rPr>
      </w:pPr>
      <w:r w:rsidRPr="00AE47C4">
        <w:rPr>
          <w:rFonts w:ascii="宋体" w:hAnsi="宋体" w:hint="eastAsia"/>
          <w:noProof/>
        </w:rPr>
        <w:t>说明：与落地灯类产品相关的信息。</w:t>
      </w:r>
    </w:p>
    <w:p w:rsidR="00AE47C4" w:rsidRPr="00AE47C4" w:rsidRDefault="00AE47C4" w:rsidP="00AE47C4">
      <w:pPr>
        <w:ind w:firstLineChars="200" w:firstLine="420"/>
        <w:rPr>
          <w:rFonts w:ascii="宋体" w:hAnsi="宋体" w:hint="eastAsia"/>
          <w:noProof/>
        </w:rPr>
      </w:pPr>
      <w:r w:rsidRPr="00AE47C4">
        <w:rPr>
          <w:rFonts w:ascii="宋体" w:hAnsi="宋体" w:hint="eastAsia"/>
          <w:noProof/>
        </w:rPr>
        <w:t>约束条件：O</w:t>
      </w:r>
    </w:p>
    <w:p w:rsidR="00AE47C4" w:rsidRDefault="00AE47C4" w:rsidP="00AE47C4">
      <w:pPr>
        <w:ind w:firstLineChars="200" w:firstLine="420"/>
        <w:rPr>
          <w:rFonts w:ascii="宋体" w:hAnsi="宋体" w:hint="eastAsia"/>
          <w:noProof/>
        </w:rPr>
      </w:pPr>
      <w:r w:rsidRPr="00AE47C4">
        <w:rPr>
          <w:rFonts w:ascii="宋体" w:hAnsi="宋体" w:hint="eastAsia"/>
          <w:noProof/>
        </w:rPr>
        <w:t>数据类型及格式：复合型</w:t>
      </w:r>
    </w:p>
    <w:p w:rsidR="00DC687A" w:rsidRPr="00DC687A" w:rsidRDefault="00DC687A" w:rsidP="00AE47C4">
      <w:pPr>
        <w:pStyle w:val="a7"/>
        <w:numPr>
          <w:ilvl w:val="3"/>
          <w:numId w:val="16"/>
        </w:numPr>
        <w:spacing w:before="156" w:after="156"/>
        <w:outlineLvl w:val="4"/>
        <w:rPr>
          <w:rFonts w:hint="eastAsia"/>
          <w:noProof/>
        </w:rPr>
      </w:pPr>
      <w:r w:rsidRPr="00DC687A">
        <w:rPr>
          <w:rFonts w:hint="eastAsia"/>
          <w:noProof/>
        </w:rPr>
        <w:t>浴房</w:t>
      </w:r>
      <w:r w:rsidR="009D3FD3">
        <w:rPr>
          <w:rFonts w:hint="eastAsia"/>
          <w:noProof/>
        </w:rPr>
        <w:t>产品</w:t>
      </w:r>
      <w:r w:rsidRPr="00DC687A">
        <w:rPr>
          <w:rFonts w:hint="eastAsia"/>
          <w:noProof/>
        </w:rPr>
        <w:t>信息</w:t>
      </w:r>
    </w:p>
    <w:p w:rsidR="00DE1B07" w:rsidRPr="00DE1B07" w:rsidRDefault="00DE1B07" w:rsidP="00DE1B07">
      <w:pPr>
        <w:ind w:firstLineChars="200" w:firstLine="420"/>
        <w:rPr>
          <w:rFonts w:ascii="宋体" w:hAnsi="宋体" w:hint="eastAsia"/>
          <w:noProof/>
        </w:rPr>
      </w:pPr>
      <w:r w:rsidRPr="00DE1B07">
        <w:rPr>
          <w:rFonts w:ascii="宋体" w:hAnsi="宋体" w:hint="eastAsia"/>
          <w:noProof/>
        </w:rPr>
        <w:t>中文名称：浴房产品信息</w:t>
      </w:r>
    </w:p>
    <w:p w:rsidR="00DE1B07" w:rsidRPr="00DE1B07" w:rsidRDefault="00DE1B07" w:rsidP="00DE1B07">
      <w:pPr>
        <w:ind w:firstLineChars="200" w:firstLine="420"/>
        <w:rPr>
          <w:rFonts w:ascii="宋体" w:hAnsi="宋体" w:hint="eastAsia"/>
          <w:noProof/>
        </w:rPr>
      </w:pPr>
      <w:r w:rsidRPr="00DE1B07">
        <w:rPr>
          <w:rFonts w:ascii="宋体" w:hAnsi="宋体" w:hint="eastAsia"/>
          <w:noProof/>
        </w:rPr>
        <w:t>英文名称：Bath room product information</w:t>
      </w:r>
    </w:p>
    <w:p w:rsidR="00DE1B07" w:rsidRPr="00DE1B07" w:rsidRDefault="00DE1B07" w:rsidP="00DE1B07">
      <w:pPr>
        <w:ind w:firstLineChars="200" w:firstLine="420"/>
        <w:rPr>
          <w:rFonts w:ascii="宋体" w:hAnsi="宋体" w:hint="eastAsia"/>
          <w:noProof/>
        </w:rPr>
      </w:pPr>
      <w:r w:rsidRPr="00DE1B07">
        <w:rPr>
          <w:rFonts w:ascii="宋体" w:hAnsi="宋体" w:hint="eastAsia"/>
          <w:noProof/>
        </w:rPr>
        <w:t>说明：与吸顶灯类产品相关的信息。</w:t>
      </w:r>
    </w:p>
    <w:p w:rsidR="00DE1B07" w:rsidRPr="00DE1B07" w:rsidRDefault="00DE1B07" w:rsidP="00DE1B07">
      <w:pPr>
        <w:ind w:firstLineChars="200" w:firstLine="420"/>
        <w:rPr>
          <w:rFonts w:ascii="宋体" w:hAnsi="宋体" w:hint="eastAsia"/>
          <w:noProof/>
        </w:rPr>
      </w:pPr>
      <w:r w:rsidRPr="00DE1B07">
        <w:rPr>
          <w:rFonts w:ascii="宋体" w:hAnsi="宋体" w:hint="eastAsia"/>
          <w:noProof/>
        </w:rPr>
        <w:t>约束条件：O</w:t>
      </w:r>
    </w:p>
    <w:p w:rsidR="00B22E5E" w:rsidRDefault="00DE1B07" w:rsidP="00DE1B07">
      <w:pPr>
        <w:ind w:firstLineChars="200" w:firstLine="420"/>
        <w:rPr>
          <w:rFonts w:ascii="宋体" w:hAnsi="宋体" w:hint="eastAsia"/>
          <w:noProof/>
        </w:rPr>
      </w:pPr>
      <w:r w:rsidRPr="00DE1B07">
        <w:rPr>
          <w:rFonts w:ascii="宋体" w:hAnsi="宋体" w:hint="eastAsia"/>
          <w:noProof/>
        </w:rPr>
        <w:t>数据类型及格式：复合型</w:t>
      </w:r>
    </w:p>
    <w:p w:rsidR="009D3FD3" w:rsidRPr="009D3FD3" w:rsidRDefault="009D3FD3" w:rsidP="009D3FD3">
      <w:pPr>
        <w:pStyle w:val="a7"/>
        <w:numPr>
          <w:ilvl w:val="3"/>
          <w:numId w:val="16"/>
        </w:numPr>
        <w:spacing w:before="156" w:after="156"/>
        <w:outlineLvl w:val="4"/>
        <w:rPr>
          <w:noProof/>
        </w:rPr>
      </w:pPr>
      <w:r w:rsidRPr="009D3FD3">
        <w:rPr>
          <w:rFonts w:hint="eastAsia"/>
          <w:noProof/>
        </w:rPr>
        <w:t>浴缸产品信息</w:t>
      </w:r>
    </w:p>
    <w:p w:rsidR="003E62EE" w:rsidRPr="003E62EE" w:rsidRDefault="003E62EE" w:rsidP="003E62EE">
      <w:pPr>
        <w:ind w:firstLineChars="200" w:firstLine="420"/>
        <w:rPr>
          <w:rFonts w:ascii="宋体" w:hAnsi="宋体" w:hint="eastAsia"/>
          <w:noProof/>
        </w:rPr>
      </w:pPr>
      <w:r w:rsidRPr="003E62EE">
        <w:rPr>
          <w:rFonts w:ascii="宋体" w:hAnsi="宋体" w:hint="eastAsia"/>
          <w:noProof/>
        </w:rPr>
        <w:t>中文名称：浴缸产品信息</w:t>
      </w:r>
    </w:p>
    <w:p w:rsidR="003E62EE" w:rsidRPr="003E62EE" w:rsidRDefault="003E62EE" w:rsidP="003E62EE">
      <w:pPr>
        <w:ind w:firstLineChars="200" w:firstLine="420"/>
        <w:rPr>
          <w:rFonts w:ascii="宋体" w:hAnsi="宋体" w:hint="eastAsia"/>
          <w:noProof/>
        </w:rPr>
      </w:pPr>
      <w:r w:rsidRPr="003E62EE">
        <w:rPr>
          <w:rFonts w:ascii="宋体" w:hAnsi="宋体" w:hint="eastAsia"/>
          <w:noProof/>
        </w:rPr>
        <w:t>英文名称：Bathtub Product Information</w:t>
      </w:r>
    </w:p>
    <w:p w:rsidR="003E62EE" w:rsidRPr="003E62EE" w:rsidRDefault="003E62EE" w:rsidP="003E62EE">
      <w:pPr>
        <w:ind w:firstLineChars="200" w:firstLine="420"/>
        <w:rPr>
          <w:rFonts w:ascii="宋体" w:hAnsi="宋体" w:hint="eastAsia"/>
          <w:noProof/>
        </w:rPr>
      </w:pPr>
      <w:r w:rsidRPr="003E62EE">
        <w:rPr>
          <w:rFonts w:ascii="宋体" w:hAnsi="宋体" w:hint="eastAsia"/>
          <w:noProof/>
        </w:rPr>
        <w:t>说明：与浴缸产品相关的信息。</w:t>
      </w:r>
    </w:p>
    <w:p w:rsidR="003E62EE" w:rsidRPr="003E62EE" w:rsidRDefault="003E62EE" w:rsidP="003E62EE">
      <w:pPr>
        <w:ind w:firstLineChars="200" w:firstLine="420"/>
        <w:rPr>
          <w:rFonts w:ascii="宋体" w:hAnsi="宋体" w:hint="eastAsia"/>
          <w:noProof/>
        </w:rPr>
      </w:pPr>
      <w:r w:rsidRPr="003E62EE">
        <w:rPr>
          <w:rFonts w:ascii="宋体" w:hAnsi="宋体" w:hint="eastAsia"/>
          <w:noProof/>
        </w:rPr>
        <w:t>约束条件：O</w:t>
      </w:r>
    </w:p>
    <w:p w:rsidR="003E62EE" w:rsidRDefault="003E62EE" w:rsidP="003E62EE">
      <w:pPr>
        <w:ind w:firstLineChars="200" w:firstLine="420"/>
        <w:rPr>
          <w:rFonts w:ascii="宋体" w:hAnsi="宋体" w:hint="eastAsia"/>
          <w:noProof/>
        </w:rPr>
      </w:pPr>
      <w:r w:rsidRPr="003E62EE">
        <w:rPr>
          <w:rFonts w:ascii="宋体" w:hAnsi="宋体" w:hint="eastAsia"/>
          <w:noProof/>
        </w:rPr>
        <w:lastRenderedPageBreak/>
        <w:t>数据类型及格式：复合型</w:t>
      </w:r>
    </w:p>
    <w:p w:rsidR="008739EB" w:rsidRPr="008D3C64" w:rsidRDefault="00A445A6" w:rsidP="00370E28">
      <w:pPr>
        <w:pStyle w:val="a7"/>
        <w:numPr>
          <w:ilvl w:val="3"/>
          <w:numId w:val="16"/>
        </w:numPr>
        <w:spacing w:before="156" w:after="156"/>
        <w:outlineLvl w:val="4"/>
        <w:rPr>
          <w:noProof/>
        </w:rPr>
      </w:pPr>
      <w:r>
        <w:rPr>
          <w:rFonts w:hint="eastAsia"/>
          <w:noProof/>
        </w:rPr>
        <w:t>浴室柜产品信息</w:t>
      </w:r>
    </w:p>
    <w:p w:rsidR="00A274AD" w:rsidRPr="00A274AD" w:rsidRDefault="00A274AD" w:rsidP="00A274AD">
      <w:pPr>
        <w:ind w:firstLineChars="200" w:firstLine="420"/>
        <w:rPr>
          <w:rFonts w:ascii="宋体" w:hAnsi="宋体" w:hint="eastAsia"/>
          <w:noProof/>
        </w:rPr>
      </w:pPr>
      <w:r w:rsidRPr="00A274AD">
        <w:rPr>
          <w:rFonts w:ascii="宋体" w:hAnsi="宋体" w:hint="eastAsia"/>
          <w:noProof/>
        </w:rPr>
        <w:t>中文名称：浴室柜产品信息</w:t>
      </w:r>
    </w:p>
    <w:p w:rsidR="00A274AD" w:rsidRPr="00A274AD" w:rsidRDefault="00A274AD" w:rsidP="00A274AD">
      <w:pPr>
        <w:ind w:firstLineChars="200" w:firstLine="420"/>
        <w:rPr>
          <w:rFonts w:ascii="宋体" w:hAnsi="宋体" w:hint="eastAsia"/>
          <w:noProof/>
        </w:rPr>
      </w:pPr>
      <w:r w:rsidRPr="00A274AD">
        <w:rPr>
          <w:rFonts w:ascii="宋体" w:hAnsi="宋体" w:hint="eastAsia"/>
          <w:noProof/>
        </w:rPr>
        <w:t>英文名称：Bathroom cabinet product information</w:t>
      </w:r>
    </w:p>
    <w:p w:rsidR="00A274AD" w:rsidRPr="00A274AD" w:rsidRDefault="00A274AD" w:rsidP="00A274AD">
      <w:pPr>
        <w:ind w:firstLineChars="200" w:firstLine="420"/>
        <w:rPr>
          <w:rFonts w:ascii="宋体" w:hAnsi="宋体" w:hint="eastAsia"/>
          <w:noProof/>
        </w:rPr>
      </w:pPr>
      <w:r w:rsidRPr="00A274AD">
        <w:rPr>
          <w:rFonts w:ascii="宋体" w:hAnsi="宋体" w:hint="eastAsia"/>
          <w:noProof/>
        </w:rPr>
        <w:t>说明：与浴室柜产品相关的信息。</w:t>
      </w:r>
    </w:p>
    <w:p w:rsidR="00A274AD" w:rsidRPr="00A274AD" w:rsidRDefault="00A274AD" w:rsidP="00A274AD">
      <w:pPr>
        <w:ind w:firstLineChars="200" w:firstLine="420"/>
        <w:rPr>
          <w:rFonts w:ascii="宋体" w:hAnsi="宋体" w:hint="eastAsia"/>
          <w:noProof/>
        </w:rPr>
      </w:pPr>
      <w:r w:rsidRPr="00A274AD">
        <w:rPr>
          <w:rFonts w:ascii="宋体" w:hAnsi="宋体" w:hint="eastAsia"/>
          <w:noProof/>
        </w:rPr>
        <w:t>约束条件：O</w:t>
      </w:r>
    </w:p>
    <w:p w:rsidR="00A274AD" w:rsidRDefault="00A274AD" w:rsidP="00A274AD">
      <w:pPr>
        <w:ind w:firstLineChars="200" w:firstLine="420"/>
        <w:rPr>
          <w:rFonts w:ascii="宋体" w:hAnsi="宋体" w:hint="eastAsia"/>
          <w:noProof/>
        </w:rPr>
      </w:pPr>
      <w:r w:rsidRPr="00A274AD">
        <w:rPr>
          <w:rFonts w:ascii="宋体" w:hAnsi="宋体" w:hint="eastAsia"/>
          <w:noProof/>
        </w:rPr>
        <w:t>数据类型及格式：复合型</w:t>
      </w:r>
    </w:p>
    <w:p w:rsidR="00DB32D2" w:rsidRDefault="00DB32D2" w:rsidP="00DB32D2">
      <w:pPr>
        <w:pStyle w:val="a7"/>
        <w:numPr>
          <w:ilvl w:val="3"/>
          <w:numId w:val="16"/>
        </w:numPr>
        <w:spacing w:before="156" w:after="156"/>
        <w:outlineLvl w:val="4"/>
        <w:rPr>
          <w:rFonts w:hint="eastAsia"/>
          <w:noProof/>
        </w:rPr>
      </w:pPr>
      <w:r w:rsidRPr="00DB32D2">
        <w:rPr>
          <w:rFonts w:hint="eastAsia"/>
          <w:noProof/>
        </w:rPr>
        <w:t>马桶产品信息</w:t>
      </w:r>
    </w:p>
    <w:p w:rsidR="003406C2" w:rsidRDefault="003406C2" w:rsidP="003406C2">
      <w:pPr>
        <w:pStyle w:val="aff7"/>
        <w:rPr>
          <w:rFonts w:hint="eastAsia"/>
        </w:rPr>
      </w:pPr>
      <w:r>
        <w:rPr>
          <w:rFonts w:hint="eastAsia"/>
        </w:rPr>
        <w:t>中文名称：马桶产品信息</w:t>
      </w:r>
    </w:p>
    <w:p w:rsidR="003406C2" w:rsidRDefault="003406C2" w:rsidP="003406C2">
      <w:pPr>
        <w:pStyle w:val="aff7"/>
        <w:rPr>
          <w:rFonts w:hint="eastAsia"/>
        </w:rPr>
      </w:pPr>
      <w:r>
        <w:rPr>
          <w:rFonts w:hint="eastAsia"/>
        </w:rPr>
        <w:t>英文名称：Toilet product information</w:t>
      </w:r>
    </w:p>
    <w:p w:rsidR="003406C2" w:rsidRDefault="003406C2" w:rsidP="003406C2">
      <w:pPr>
        <w:pStyle w:val="aff7"/>
        <w:rPr>
          <w:rFonts w:hint="eastAsia"/>
        </w:rPr>
      </w:pPr>
      <w:r>
        <w:rPr>
          <w:rFonts w:hint="eastAsia"/>
        </w:rPr>
        <w:t>说明：与马桶产品相关的信息。</w:t>
      </w:r>
    </w:p>
    <w:p w:rsidR="003406C2" w:rsidRDefault="003406C2" w:rsidP="003406C2">
      <w:pPr>
        <w:pStyle w:val="aff7"/>
        <w:rPr>
          <w:rFonts w:hint="eastAsia"/>
        </w:rPr>
      </w:pPr>
      <w:r>
        <w:rPr>
          <w:rFonts w:hint="eastAsia"/>
        </w:rPr>
        <w:t>约束条件：O</w:t>
      </w:r>
    </w:p>
    <w:p w:rsidR="006B5754" w:rsidRPr="006B5754" w:rsidRDefault="003406C2" w:rsidP="003406C2">
      <w:pPr>
        <w:pStyle w:val="aff7"/>
        <w:rPr>
          <w:rFonts w:hint="eastAsia"/>
        </w:rPr>
      </w:pPr>
      <w:r>
        <w:rPr>
          <w:rFonts w:hint="eastAsia"/>
        </w:rPr>
        <w:t>数据类型及格式：复合型</w:t>
      </w:r>
    </w:p>
    <w:p w:rsidR="00DB32D2" w:rsidRDefault="00DB32D2" w:rsidP="00DB32D2">
      <w:pPr>
        <w:pStyle w:val="a7"/>
        <w:numPr>
          <w:ilvl w:val="3"/>
          <w:numId w:val="16"/>
        </w:numPr>
        <w:spacing w:before="156" w:after="156"/>
        <w:outlineLvl w:val="4"/>
        <w:rPr>
          <w:rFonts w:hint="eastAsia"/>
          <w:noProof/>
        </w:rPr>
      </w:pPr>
      <w:r w:rsidRPr="00DB32D2">
        <w:rPr>
          <w:rFonts w:hint="eastAsia"/>
          <w:noProof/>
        </w:rPr>
        <w:t>整体橱柜产品信息</w:t>
      </w:r>
    </w:p>
    <w:p w:rsidR="00521580" w:rsidRDefault="00521580" w:rsidP="00521580">
      <w:pPr>
        <w:pStyle w:val="aff7"/>
        <w:rPr>
          <w:rFonts w:hint="eastAsia"/>
        </w:rPr>
      </w:pPr>
      <w:r>
        <w:rPr>
          <w:rFonts w:hint="eastAsia"/>
        </w:rPr>
        <w:t>中文名称：整体橱柜产品信息</w:t>
      </w:r>
    </w:p>
    <w:p w:rsidR="00521580" w:rsidRDefault="00521580" w:rsidP="00521580">
      <w:pPr>
        <w:pStyle w:val="aff7"/>
        <w:rPr>
          <w:rFonts w:hint="eastAsia"/>
        </w:rPr>
      </w:pPr>
      <w:r>
        <w:rPr>
          <w:rFonts w:hint="eastAsia"/>
        </w:rPr>
        <w:t>英文名称：overall cabinet product information</w:t>
      </w:r>
    </w:p>
    <w:p w:rsidR="00521580" w:rsidRDefault="00521580" w:rsidP="00521580">
      <w:pPr>
        <w:pStyle w:val="aff7"/>
        <w:rPr>
          <w:rFonts w:hint="eastAsia"/>
        </w:rPr>
      </w:pPr>
      <w:r>
        <w:rPr>
          <w:rFonts w:hint="eastAsia"/>
        </w:rPr>
        <w:t>说明：与整体橱柜产品相关的信息。</w:t>
      </w:r>
    </w:p>
    <w:p w:rsidR="00521580" w:rsidRDefault="00521580" w:rsidP="00521580">
      <w:pPr>
        <w:pStyle w:val="aff7"/>
        <w:rPr>
          <w:rFonts w:hint="eastAsia"/>
        </w:rPr>
      </w:pPr>
      <w:r>
        <w:rPr>
          <w:rFonts w:hint="eastAsia"/>
        </w:rPr>
        <w:t>约束条件：O</w:t>
      </w:r>
    </w:p>
    <w:p w:rsidR="006B5754" w:rsidRPr="006B5754" w:rsidRDefault="00521580" w:rsidP="00521580">
      <w:pPr>
        <w:pStyle w:val="aff7"/>
        <w:rPr>
          <w:rFonts w:hint="eastAsia"/>
        </w:rPr>
      </w:pPr>
      <w:r>
        <w:rPr>
          <w:rFonts w:hint="eastAsia"/>
        </w:rPr>
        <w:t>数据类型及格式：复合型</w:t>
      </w:r>
    </w:p>
    <w:p w:rsidR="00DB32D2" w:rsidRDefault="00DB32D2" w:rsidP="00DB32D2">
      <w:pPr>
        <w:pStyle w:val="a7"/>
        <w:numPr>
          <w:ilvl w:val="3"/>
          <w:numId w:val="16"/>
        </w:numPr>
        <w:spacing w:before="156" w:after="156"/>
        <w:outlineLvl w:val="4"/>
        <w:rPr>
          <w:rFonts w:hint="eastAsia"/>
          <w:noProof/>
        </w:rPr>
      </w:pPr>
      <w:r w:rsidRPr="00DB32D2">
        <w:rPr>
          <w:rFonts w:hint="eastAsia"/>
          <w:noProof/>
        </w:rPr>
        <w:lastRenderedPageBreak/>
        <w:t>水龙头产品信息</w:t>
      </w:r>
    </w:p>
    <w:p w:rsidR="00F47861" w:rsidRDefault="00F47861" w:rsidP="00F47861">
      <w:pPr>
        <w:pStyle w:val="aff7"/>
        <w:rPr>
          <w:rFonts w:hint="eastAsia"/>
        </w:rPr>
      </w:pPr>
      <w:r>
        <w:rPr>
          <w:rFonts w:hint="eastAsia"/>
        </w:rPr>
        <w:t>中文名称：水龙头产品信息</w:t>
      </w:r>
    </w:p>
    <w:p w:rsidR="00F47861" w:rsidRDefault="00F47861" w:rsidP="00F47861">
      <w:pPr>
        <w:pStyle w:val="aff7"/>
        <w:rPr>
          <w:rFonts w:hint="eastAsia"/>
        </w:rPr>
      </w:pPr>
      <w:r>
        <w:rPr>
          <w:rFonts w:hint="eastAsia"/>
        </w:rPr>
        <w:t>英文名称：Faucet Product Information</w:t>
      </w:r>
    </w:p>
    <w:p w:rsidR="00F47861" w:rsidRDefault="00F47861" w:rsidP="00F47861">
      <w:pPr>
        <w:pStyle w:val="aff7"/>
        <w:rPr>
          <w:rFonts w:hint="eastAsia"/>
        </w:rPr>
      </w:pPr>
      <w:r>
        <w:rPr>
          <w:rFonts w:hint="eastAsia"/>
        </w:rPr>
        <w:t>说明：与水龙头产品相关的信息。</w:t>
      </w:r>
    </w:p>
    <w:p w:rsidR="00F47861" w:rsidRDefault="00F47861" w:rsidP="00F47861">
      <w:pPr>
        <w:pStyle w:val="aff7"/>
        <w:rPr>
          <w:rFonts w:hint="eastAsia"/>
        </w:rPr>
      </w:pPr>
      <w:r>
        <w:rPr>
          <w:rFonts w:hint="eastAsia"/>
        </w:rPr>
        <w:t>约束条件：O</w:t>
      </w:r>
    </w:p>
    <w:p w:rsidR="006B5754" w:rsidRPr="00F47861" w:rsidRDefault="00F47861" w:rsidP="00F47861">
      <w:pPr>
        <w:pStyle w:val="aff7"/>
        <w:rPr>
          <w:rFonts w:hint="eastAsia"/>
        </w:rPr>
      </w:pPr>
      <w:r>
        <w:rPr>
          <w:rFonts w:hint="eastAsia"/>
        </w:rPr>
        <w:t>数据类型及格式：复合型</w:t>
      </w:r>
    </w:p>
    <w:p w:rsidR="006B5754" w:rsidRPr="006B5754" w:rsidRDefault="006B5754" w:rsidP="006B5754">
      <w:pPr>
        <w:pStyle w:val="aff7"/>
        <w:rPr>
          <w:rFonts w:hint="eastAsia"/>
        </w:rPr>
      </w:pPr>
    </w:p>
    <w:p w:rsidR="00DB32D2" w:rsidRDefault="00DB32D2" w:rsidP="00150E0B">
      <w:pPr>
        <w:pStyle w:val="a7"/>
        <w:numPr>
          <w:ilvl w:val="3"/>
          <w:numId w:val="16"/>
        </w:numPr>
        <w:spacing w:before="156" w:after="156"/>
        <w:outlineLvl w:val="4"/>
        <w:rPr>
          <w:rFonts w:hint="eastAsia"/>
          <w:noProof/>
        </w:rPr>
      </w:pPr>
      <w:r w:rsidRPr="00DB32D2">
        <w:rPr>
          <w:rFonts w:hint="eastAsia"/>
          <w:noProof/>
        </w:rPr>
        <w:t>地漏产品信息</w:t>
      </w:r>
    </w:p>
    <w:p w:rsidR="00C906F7" w:rsidRDefault="00C906F7" w:rsidP="00C906F7">
      <w:pPr>
        <w:pStyle w:val="aff7"/>
        <w:rPr>
          <w:rFonts w:hint="eastAsia"/>
        </w:rPr>
      </w:pPr>
      <w:r>
        <w:rPr>
          <w:rFonts w:hint="eastAsia"/>
        </w:rPr>
        <w:t>中文名称：地漏产品信息</w:t>
      </w:r>
    </w:p>
    <w:p w:rsidR="00C906F7" w:rsidRDefault="00C906F7" w:rsidP="00C906F7">
      <w:pPr>
        <w:pStyle w:val="aff7"/>
        <w:rPr>
          <w:rFonts w:hint="eastAsia"/>
        </w:rPr>
      </w:pPr>
      <w:r>
        <w:rPr>
          <w:rFonts w:hint="eastAsia"/>
        </w:rPr>
        <w:t>英文名称：Floor drain product information</w:t>
      </w:r>
    </w:p>
    <w:p w:rsidR="00C906F7" w:rsidRDefault="00C906F7" w:rsidP="00C906F7">
      <w:pPr>
        <w:pStyle w:val="aff7"/>
        <w:rPr>
          <w:rFonts w:hint="eastAsia"/>
        </w:rPr>
      </w:pPr>
      <w:r>
        <w:rPr>
          <w:rFonts w:hint="eastAsia"/>
        </w:rPr>
        <w:t>说明：与地漏产品相关的信息。</w:t>
      </w:r>
    </w:p>
    <w:p w:rsidR="00C906F7" w:rsidRDefault="00C906F7" w:rsidP="00C906F7">
      <w:pPr>
        <w:pStyle w:val="aff7"/>
        <w:rPr>
          <w:rFonts w:hint="eastAsia"/>
        </w:rPr>
      </w:pPr>
      <w:r>
        <w:rPr>
          <w:rFonts w:hint="eastAsia"/>
        </w:rPr>
        <w:t>约束条件：O</w:t>
      </w:r>
    </w:p>
    <w:p w:rsidR="006B5754" w:rsidRPr="00C906F7" w:rsidRDefault="00C906F7" w:rsidP="00C906F7">
      <w:pPr>
        <w:pStyle w:val="aff7"/>
        <w:rPr>
          <w:rFonts w:hint="eastAsia"/>
        </w:rPr>
      </w:pPr>
      <w:r>
        <w:rPr>
          <w:rFonts w:hint="eastAsia"/>
        </w:rPr>
        <w:t>数据类型及格式：复合型</w:t>
      </w:r>
    </w:p>
    <w:p w:rsidR="006B5754" w:rsidRPr="006B5754" w:rsidRDefault="006B5754" w:rsidP="006B5754">
      <w:pPr>
        <w:pStyle w:val="aff7"/>
      </w:pPr>
    </w:p>
    <w:p w:rsidR="000753F2" w:rsidRPr="008D5A8B" w:rsidRDefault="002F4916" w:rsidP="008A2D85">
      <w:pPr>
        <w:pStyle w:val="a7"/>
        <w:spacing w:before="156" w:after="156"/>
        <w:ind w:left="0"/>
        <w:rPr>
          <w:rFonts w:ascii="Times New Roman"/>
        </w:rPr>
      </w:pPr>
      <w:bookmarkStart w:id="229" w:name="_Toc425842237"/>
      <w:r>
        <w:rPr>
          <w:rFonts w:ascii="Times New Roman" w:hint="eastAsia"/>
        </w:rPr>
        <w:t>淋浴花洒</w:t>
      </w:r>
      <w:r w:rsidR="000753F2" w:rsidRPr="008D5A8B">
        <w:rPr>
          <w:rFonts w:ascii="Times New Roman"/>
        </w:rPr>
        <w:t>信息</w:t>
      </w:r>
      <w:bookmarkEnd w:id="229"/>
      <w:r w:rsidR="001E3EAA">
        <w:rPr>
          <w:rFonts w:ascii="Times New Roman" w:hint="eastAsia"/>
        </w:rPr>
        <w:t>元素</w:t>
      </w:r>
    </w:p>
    <w:p w:rsidR="0073330D" w:rsidRPr="0073330D" w:rsidRDefault="003A5A4E" w:rsidP="004F4CAC">
      <w:pPr>
        <w:pStyle w:val="a7"/>
        <w:numPr>
          <w:ilvl w:val="3"/>
          <w:numId w:val="16"/>
        </w:numPr>
        <w:spacing w:before="156" w:after="156"/>
        <w:outlineLvl w:val="4"/>
        <w:rPr>
          <w:rFonts w:ascii="宋体" w:hAnsi="宋体" w:hint="eastAsia"/>
          <w:noProof/>
          <w:szCs w:val="22"/>
        </w:rPr>
      </w:pPr>
      <w:r>
        <w:rPr>
          <w:rFonts w:ascii="宋体" w:hAnsi="宋体" w:hint="eastAsia"/>
          <w:noProof/>
          <w:szCs w:val="22"/>
        </w:rPr>
        <w:t>是否恒温</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中文名称：是否恒温</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英文名称：Whether constant temperature</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说明：出水温度是否恒温。</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lastRenderedPageBreak/>
        <w:t>约束条件：M</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数据类型及格式：C1</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值域：0-否；1-是；</w:t>
      </w:r>
    </w:p>
    <w:p w:rsidR="0073330D" w:rsidRPr="0073330D" w:rsidRDefault="003A5A4E" w:rsidP="004F4CAC">
      <w:pPr>
        <w:pStyle w:val="a7"/>
        <w:numPr>
          <w:ilvl w:val="3"/>
          <w:numId w:val="16"/>
        </w:numPr>
        <w:spacing w:before="156" w:after="156"/>
        <w:outlineLvl w:val="4"/>
        <w:rPr>
          <w:rFonts w:ascii="宋体" w:hAnsi="宋体" w:hint="eastAsia"/>
          <w:noProof/>
          <w:szCs w:val="22"/>
        </w:rPr>
      </w:pPr>
      <w:r>
        <w:rPr>
          <w:rFonts w:ascii="宋体" w:hAnsi="宋体" w:hint="eastAsia"/>
          <w:noProof/>
          <w:szCs w:val="22"/>
        </w:rPr>
        <w:t>连接方式</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中文名称：连接方式</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英文名称：Connection method</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说明：花洒的链接方式。如：硬管连接、软管连接。</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约束条件：M</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数据类型及格式：C..50</w:t>
      </w:r>
    </w:p>
    <w:p w:rsidR="0073330D" w:rsidRPr="0073330D" w:rsidRDefault="003A5A4E" w:rsidP="004F4CAC">
      <w:pPr>
        <w:pStyle w:val="a7"/>
        <w:numPr>
          <w:ilvl w:val="3"/>
          <w:numId w:val="16"/>
        </w:numPr>
        <w:spacing w:before="156" w:after="156"/>
        <w:outlineLvl w:val="4"/>
        <w:rPr>
          <w:rFonts w:ascii="宋体" w:hAnsi="宋体" w:hint="eastAsia"/>
          <w:noProof/>
          <w:szCs w:val="22"/>
        </w:rPr>
      </w:pPr>
      <w:r>
        <w:rPr>
          <w:rFonts w:ascii="宋体" w:hAnsi="宋体" w:hint="eastAsia"/>
          <w:noProof/>
          <w:szCs w:val="22"/>
        </w:rPr>
        <w:t>花洒尺寸</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中文名称：花洒尺寸</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英文名称：shower size</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说明：花洒的尺寸。</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约束条件：M</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数据类型及格式：N..2</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计量单位：mm</w:t>
      </w:r>
    </w:p>
    <w:p w:rsidR="0073330D" w:rsidRPr="0073330D" w:rsidRDefault="003A5A4E" w:rsidP="004F4CAC">
      <w:pPr>
        <w:pStyle w:val="a7"/>
        <w:numPr>
          <w:ilvl w:val="3"/>
          <w:numId w:val="16"/>
        </w:numPr>
        <w:spacing w:before="156" w:after="156"/>
        <w:outlineLvl w:val="4"/>
        <w:rPr>
          <w:rFonts w:ascii="宋体" w:hAnsi="宋体" w:hint="eastAsia"/>
          <w:noProof/>
          <w:szCs w:val="22"/>
        </w:rPr>
      </w:pPr>
      <w:r>
        <w:rPr>
          <w:rFonts w:ascii="宋体" w:hAnsi="宋体" w:hint="eastAsia"/>
          <w:noProof/>
          <w:szCs w:val="22"/>
        </w:rPr>
        <w:t>表面处理</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中文名称：表面处理</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英文名称：Surface treatment</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lastRenderedPageBreak/>
        <w:t>说明：淋浴产品的表面处理方式。如：抛光镀铬。</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约束条件：O</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数据类型及格式：C..100</w:t>
      </w:r>
    </w:p>
    <w:p w:rsidR="0073330D" w:rsidRPr="0073330D" w:rsidRDefault="003A5A4E" w:rsidP="004F4CAC">
      <w:pPr>
        <w:pStyle w:val="a7"/>
        <w:numPr>
          <w:ilvl w:val="3"/>
          <w:numId w:val="16"/>
        </w:numPr>
        <w:spacing w:before="156" w:after="156"/>
        <w:outlineLvl w:val="4"/>
        <w:rPr>
          <w:rFonts w:ascii="宋体" w:hAnsi="宋体" w:hint="eastAsia"/>
          <w:noProof/>
          <w:szCs w:val="22"/>
        </w:rPr>
      </w:pPr>
      <w:r>
        <w:rPr>
          <w:rFonts w:ascii="宋体" w:hAnsi="宋体" w:hint="eastAsia"/>
          <w:noProof/>
          <w:szCs w:val="22"/>
        </w:rPr>
        <w:t>出水方式</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中文名称：出水方式</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英文名称：Output Water Type</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说明：淋浴产品的出水方式。如：顶喷，手持花洒，下水龙头。</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约束条件：M</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数据类型及格式：C..100</w:t>
      </w:r>
    </w:p>
    <w:p w:rsidR="0073330D" w:rsidRPr="0073330D" w:rsidRDefault="003A5A4E" w:rsidP="004F4CAC">
      <w:pPr>
        <w:pStyle w:val="a7"/>
        <w:numPr>
          <w:ilvl w:val="3"/>
          <w:numId w:val="16"/>
        </w:numPr>
        <w:spacing w:before="156" w:after="156"/>
        <w:outlineLvl w:val="4"/>
        <w:rPr>
          <w:rFonts w:ascii="宋体" w:hAnsi="宋体" w:hint="eastAsia"/>
          <w:noProof/>
          <w:szCs w:val="22"/>
        </w:rPr>
      </w:pPr>
      <w:r>
        <w:rPr>
          <w:rFonts w:ascii="宋体" w:hAnsi="宋体" w:hint="eastAsia"/>
          <w:noProof/>
          <w:szCs w:val="22"/>
        </w:rPr>
        <w:t>建议安装高度</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中文名称：建议安装高度</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英文名称：Recommended mounting height</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说明：花洒的建议安装高度。</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约束条件：M</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数据类型及格式：N..2,2</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计量单位：m</w:t>
      </w:r>
    </w:p>
    <w:p w:rsidR="0073330D" w:rsidRPr="0073330D" w:rsidRDefault="003A5A4E" w:rsidP="004F4CAC">
      <w:pPr>
        <w:pStyle w:val="a7"/>
        <w:numPr>
          <w:ilvl w:val="3"/>
          <w:numId w:val="16"/>
        </w:numPr>
        <w:spacing w:before="156" w:after="156"/>
        <w:outlineLvl w:val="4"/>
        <w:rPr>
          <w:rFonts w:ascii="宋体" w:hAnsi="宋体" w:hint="eastAsia"/>
          <w:noProof/>
          <w:szCs w:val="22"/>
        </w:rPr>
      </w:pPr>
      <w:r>
        <w:rPr>
          <w:rFonts w:ascii="宋体" w:hAnsi="宋体" w:hint="eastAsia"/>
          <w:noProof/>
          <w:szCs w:val="22"/>
        </w:rPr>
        <w:t>冷热水控制类型</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中文名称：冷热水控制类型</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英文名称：Hot and cold water control type</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lastRenderedPageBreak/>
        <w:t>说明：淋浴产品冷热水的控制类型。如：单把双控、旋转控制。</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约束条件：M</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数据类型及格式：C..100</w:t>
      </w:r>
    </w:p>
    <w:p w:rsidR="0073330D" w:rsidRPr="0073330D" w:rsidRDefault="003A5A4E" w:rsidP="004F4CAC">
      <w:pPr>
        <w:pStyle w:val="a7"/>
        <w:numPr>
          <w:ilvl w:val="3"/>
          <w:numId w:val="16"/>
        </w:numPr>
        <w:spacing w:before="156" w:after="156"/>
        <w:outlineLvl w:val="4"/>
        <w:rPr>
          <w:rFonts w:ascii="宋体" w:hAnsi="宋体" w:hint="eastAsia"/>
          <w:noProof/>
          <w:szCs w:val="22"/>
        </w:rPr>
      </w:pPr>
      <w:r>
        <w:rPr>
          <w:rFonts w:ascii="宋体" w:hAnsi="宋体" w:hint="eastAsia"/>
          <w:noProof/>
          <w:szCs w:val="22"/>
        </w:rPr>
        <w:t>安装方式</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中文名称：安装方式</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英文名称：Installation</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说明：淋浴产品的安装方式。如：挂墙式、打孔安装。</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约束条件：M</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数据类型及格式：C..100</w:t>
      </w:r>
    </w:p>
    <w:p w:rsidR="0073330D" w:rsidRPr="0073330D" w:rsidRDefault="003A5A4E" w:rsidP="004F4CAC">
      <w:pPr>
        <w:pStyle w:val="a7"/>
        <w:numPr>
          <w:ilvl w:val="3"/>
          <w:numId w:val="16"/>
        </w:numPr>
        <w:spacing w:before="156" w:after="156"/>
        <w:outlineLvl w:val="4"/>
        <w:rPr>
          <w:rFonts w:ascii="宋体" w:hAnsi="宋体" w:hint="eastAsia"/>
          <w:noProof/>
          <w:szCs w:val="22"/>
        </w:rPr>
      </w:pPr>
      <w:r>
        <w:rPr>
          <w:rFonts w:ascii="宋体" w:hAnsi="宋体" w:hint="eastAsia"/>
          <w:noProof/>
          <w:szCs w:val="22"/>
        </w:rPr>
        <w:t>支座类型</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中文名称：支座类型</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英文名称：Type of shower support</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说明：花洒的支座类型。如：固定支座。</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约束条件：M</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数据类型及格式：C..100</w:t>
      </w:r>
    </w:p>
    <w:p w:rsidR="0073330D" w:rsidRPr="0073330D" w:rsidRDefault="003A5A4E" w:rsidP="004F4CAC">
      <w:pPr>
        <w:pStyle w:val="a7"/>
        <w:numPr>
          <w:ilvl w:val="3"/>
          <w:numId w:val="16"/>
        </w:numPr>
        <w:spacing w:before="156" w:after="156"/>
        <w:outlineLvl w:val="4"/>
        <w:rPr>
          <w:rFonts w:ascii="宋体" w:hAnsi="宋体" w:hint="eastAsia"/>
          <w:noProof/>
          <w:szCs w:val="22"/>
        </w:rPr>
      </w:pPr>
      <w:r>
        <w:rPr>
          <w:rFonts w:ascii="宋体" w:hAnsi="宋体" w:hint="eastAsia"/>
          <w:noProof/>
          <w:szCs w:val="22"/>
        </w:rPr>
        <w:t>出水口直径</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中文名称：出水口直径</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英文名称：Outlet diameter</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说明：淋浴产品的出水口直径。</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lastRenderedPageBreak/>
        <w:t>约束条件：M</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数据类型及格式：N..2</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计量单位：mm</w:t>
      </w:r>
    </w:p>
    <w:p w:rsidR="0073330D" w:rsidRPr="0073330D" w:rsidRDefault="003A5A4E" w:rsidP="004F4CAC">
      <w:pPr>
        <w:pStyle w:val="a7"/>
        <w:numPr>
          <w:ilvl w:val="3"/>
          <w:numId w:val="16"/>
        </w:numPr>
        <w:spacing w:before="156" w:after="156"/>
        <w:outlineLvl w:val="4"/>
        <w:rPr>
          <w:rFonts w:ascii="宋体" w:hAnsi="宋体" w:hint="eastAsia"/>
          <w:noProof/>
          <w:szCs w:val="22"/>
        </w:rPr>
      </w:pPr>
      <w:r>
        <w:rPr>
          <w:rFonts w:ascii="宋体" w:hAnsi="宋体" w:hint="eastAsia"/>
          <w:noProof/>
          <w:szCs w:val="22"/>
        </w:rPr>
        <w:t>软管总长</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中文名称：软管总长</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英文名称：Total hose length</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说明：淋浴产品的软管长度。</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约束条件：M</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数据类型及格式：N..2..2</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计量单位：m</w:t>
      </w:r>
    </w:p>
    <w:p w:rsidR="0073330D" w:rsidRPr="0073330D" w:rsidRDefault="003A5A4E" w:rsidP="004F4CAC">
      <w:pPr>
        <w:pStyle w:val="a7"/>
        <w:numPr>
          <w:ilvl w:val="3"/>
          <w:numId w:val="16"/>
        </w:numPr>
        <w:spacing w:before="156" w:after="156"/>
        <w:outlineLvl w:val="4"/>
        <w:rPr>
          <w:rFonts w:ascii="宋体" w:hAnsi="宋体" w:hint="eastAsia"/>
          <w:noProof/>
          <w:szCs w:val="22"/>
        </w:rPr>
      </w:pPr>
      <w:r>
        <w:rPr>
          <w:rFonts w:ascii="宋体" w:hAnsi="宋体" w:hint="eastAsia"/>
          <w:noProof/>
          <w:szCs w:val="22"/>
        </w:rPr>
        <w:t>明杆直径</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中文名称：明杆直径</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英文名称：Diameter of open stem</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说明：淋浴产品的明杆直径。</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约束条件：M</w:t>
      </w:r>
    </w:p>
    <w:p w:rsidR="0073330D" w:rsidRPr="0073330D" w:rsidRDefault="0073330D" w:rsidP="0073330D">
      <w:pPr>
        <w:ind w:firstLineChars="200" w:firstLine="420"/>
        <w:rPr>
          <w:rFonts w:ascii="宋体" w:hAnsi="宋体" w:hint="eastAsia"/>
          <w:noProof/>
          <w:szCs w:val="22"/>
        </w:rPr>
      </w:pPr>
      <w:r w:rsidRPr="0073330D">
        <w:rPr>
          <w:rFonts w:ascii="宋体" w:hAnsi="宋体" w:hint="eastAsia"/>
          <w:noProof/>
          <w:szCs w:val="22"/>
        </w:rPr>
        <w:t>数据类型及格式：N..2</w:t>
      </w:r>
    </w:p>
    <w:p w:rsidR="00591308" w:rsidRPr="007163EB" w:rsidRDefault="0073330D" w:rsidP="0073330D">
      <w:pPr>
        <w:ind w:firstLineChars="200" w:firstLine="420"/>
        <w:rPr>
          <w:rFonts w:ascii="宋体" w:hAnsi="宋体"/>
          <w:noProof/>
          <w:szCs w:val="22"/>
        </w:rPr>
      </w:pPr>
      <w:r w:rsidRPr="0073330D">
        <w:rPr>
          <w:rFonts w:ascii="宋体" w:hAnsi="宋体" w:hint="eastAsia"/>
          <w:noProof/>
          <w:szCs w:val="22"/>
        </w:rPr>
        <w:t>计量单位：mm</w:t>
      </w:r>
    </w:p>
    <w:p w:rsidR="000753F2" w:rsidRPr="008D5A8B" w:rsidRDefault="003F493F" w:rsidP="008A2D85">
      <w:pPr>
        <w:pStyle w:val="a7"/>
        <w:spacing w:before="156" w:after="156"/>
        <w:ind w:left="0"/>
        <w:rPr>
          <w:rFonts w:ascii="Times New Roman"/>
        </w:rPr>
      </w:pPr>
      <w:bookmarkStart w:id="230" w:name="_Toc425842247"/>
      <w:r>
        <w:rPr>
          <w:rFonts w:ascii="Times New Roman" w:hint="eastAsia"/>
        </w:rPr>
        <w:t>浴霸</w:t>
      </w:r>
      <w:r w:rsidR="005042EE">
        <w:rPr>
          <w:rFonts w:ascii="Times New Roman"/>
        </w:rPr>
        <w:t>信息</w:t>
      </w:r>
      <w:bookmarkEnd w:id="230"/>
      <w:r w:rsidR="001E3EAA">
        <w:rPr>
          <w:rFonts w:ascii="Times New Roman" w:hint="eastAsia"/>
        </w:rPr>
        <w:t>元素</w:t>
      </w:r>
    </w:p>
    <w:p w:rsidR="00D87623" w:rsidRPr="00D87623" w:rsidRDefault="003A5A4E" w:rsidP="004F4CAC">
      <w:pPr>
        <w:pStyle w:val="a7"/>
        <w:numPr>
          <w:ilvl w:val="3"/>
          <w:numId w:val="16"/>
        </w:numPr>
        <w:spacing w:before="156" w:after="156"/>
        <w:outlineLvl w:val="4"/>
        <w:rPr>
          <w:rFonts w:hAnsi="宋体" w:hint="eastAsia"/>
        </w:rPr>
      </w:pPr>
      <w:r>
        <w:rPr>
          <w:rFonts w:hAnsi="宋体" w:hint="eastAsia"/>
        </w:rPr>
        <w:t>顶部空间</w:t>
      </w:r>
    </w:p>
    <w:p w:rsidR="00D87623" w:rsidRPr="00D87623" w:rsidRDefault="00D87623" w:rsidP="00D87623">
      <w:pPr>
        <w:pStyle w:val="aff7"/>
        <w:rPr>
          <w:rFonts w:hAnsi="宋体" w:hint="eastAsia"/>
        </w:rPr>
      </w:pPr>
      <w:r w:rsidRPr="00D87623">
        <w:rPr>
          <w:rFonts w:hAnsi="宋体" w:hint="eastAsia"/>
        </w:rPr>
        <w:lastRenderedPageBreak/>
        <w:t>中文名称：顶部空间</w:t>
      </w:r>
    </w:p>
    <w:p w:rsidR="00D87623" w:rsidRPr="00D87623" w:rsidRDefault="00D87623" w:rsidP="00D87623">
      <w:pPr>
        <w:pStyle w:val="aff7"/>
        <w:rPr>
          <w:rFonts w:hAnsi="宋体" w:hint="eastAsia"/>
        </w:rPr>
      </w:pPr>
      <w:r w:rsidRPr="00D87623">
        <w:rPr>
          <w:rFonts w:hAnsi="宋体" w:hint="eastAsia"/>
        </w:rPr>
        <w:t>英文名称：Headspace</w:t>
      </w:r>
    </w:p>
    <w:p w:rsidR="00D87623" w:rsidRPr="00D87623" w:rsidRDefault="00D87623" w:rsidP="00D87623">
      <w:pPr>
        <w:pStyle w:val="aff7"/>
        <w:rPr>
          <w:rFonts w:hAnsi="宋体" w:hint="eastAsia"/>
        </w:rPr>
      </w:pPr>
      <w:r w:rsidRPr="00D87623">
        <w:rPr>
          <w:rFonts w:hAnsi="宋体" w:hint="eastAsia"/>
        </w:rPr>
        <w:t>说明：浴霸安装的顶部距离。</w:t>
      </w:r>
    </w:p>
    <w:p w:rsidR="00D87623" w:rsidRPr="00D87623" w:rsidRDefault="00D87623" w:rsidP="00D87623">
      <w:pPr>
        <w:pStyle w:val="aff7"/>
        <w:rPr>
          <w:rFonts w:hAnsi="宋体" w:hint="eastAsia"/>
        </w:rPr>
      </w:pPr>
      <w:r w:rsidRPr="00D87623">
        <w:rPr>
          <w:rFonts w:hAnsi="宋体" w:hint="eastAsia"/>
        </w:rPr>
        <w:t>约束条件：M</w:t>
      </w:r>
    </w:p>
    <w:p w:rsidR="00D87623" w:rsidRPr="00D87623" w:rsidRDefault="00D87623" w:rsidP="00D87623">
      <w:pPr>
        <w:pStyle w:val="aff7"/>
        <w:rPr>
          <w:rFonts w:hAnsi="宋体" w:hint="eastAsia"/>
        </w:rPr>
      </w:pPr>
      <w:r w:rsidRPr="00D87623">
        <w:rPr>
          <w:rFonts w:hAnsi="宋体" w:hint="eastAsia"/>
        </w:rPr>
        <w:t>数据类型及格式：N..2</w:t>
      </w:r>
    </w:p>
    <w:p w:rsidR="00D87623" w:rsidRPr="00D87623" w:rsidRDefault="00D87623" w:rsidP="00D87623">
      <w:pPr>
        <w:pStyle w:val="aff7"/>
        <w:rPr>
          <w:rFonts w:hAnsi="宋体" w:hint="eastAsia"/>
        </w:rPr>
      </w:pPr>
      <w:r w:rsidRPr="00D87623">
        <w:rPr>
          <w:rFonts w:hAnsi="宋体" w:hint="eastAsia"/>
        </w:rPr>
        <w:t>计量单位：cm</w:t>
      </w:r>
    </w:p>
    <w:p w:rsidR="00D87623" w:rsidRPr="00D87623" w:rsidRDefault="00D87623" w:rsidP="004F4CAC">
      <w:pPr>
        <w:pStyle w:val="a7"/>
        <w:numPr>
          <w:ilvl w:val="3"/>
          <w:numId w:val="16"/>
        </w:numPr>
        <w:spacing w:before="156" w:after="156"/>
        <w:outlineLvl w:val="4"/>
        <w:rPr>
          <w:rFonts w:hAnsi="宋体" w:hint="eastAsia"/>
        </w:rPr>
      </w:pPr>
      <w:r w:rsidRPr="00D87623">
        <w:rPr>
          <w:rFonts w:hAnsi="宋体" w:hint="eastAsia"/>
        </w:rPr>
        <w:t>序号：18</w:t>
      </w:r>
    </w:p>
    <w:p w:rsidR="00D87623" w:rsidRPr="00D87623" w:rsidRDefault="00D87623" w:rsidP="00D87623">
      <w:pPr>
        <w:pStyle w:val="aff7"/>
        <w:rPr>
          <w:rFonts w:hAnsi="宋体" w:hint="eastAsia"/>
        </w:rPr>
      </w:pPr>
      <w:r w:rsidRPr="00D87623">
        <w:rPr>
          <w:rFonts w:hAnsi="宋体" w:hint="eastAsia"/>
        </w:rPr>
        <w:t>中文名称：开孔尺寸</w:t>
      </w:r>
    </w:p>
    <w:p w:rsidR="00D87623" w:rsidRPr="00D87623" w:rsidRDefault="00D87623" w:rsidP="00D87623">
      <w:pPr>
        <w:pStyle w:val="aff7"/>
        <w:rPr>
          <w:rFonts w:hAnsi="宋体" w:hint="eastAsia"/>
        </w:rPr>
      </w:pPr>
      <w:r w:rsidRPr="00D87623">
        <w:rPr>
          <w:rFonts w:hAnsi="宋体" w:hint="eastAsia"/>
        </w:rPr>
        <w:t>英文名称：Hole Size</w:t>
      </w:r>
    </w:p>
    <w:p w:rsidR="00D87623" w:rsidRPr="00D87623" w:rsidRDefault="00D87623" w:rsidP="00D87623">
      <w:pPr>
        <w:pStyle w:val="aff7"/>
        <w:rPr>
          <w:rFonts w:hAnsi="宋体" w:hint="eastAsia"/>
        </w:rPr>
      </w:pPr>
      <w:r w:rsidRPr="00D87623">
        <w:rPr>
          <w:rFonts w:hAnsi="宋体" w:hint="eastAsia"/>
        </w:rPr>
        <w:t>说明：浴霸安装的开孔尺寸。如：30╳30cm。</w:t>
      </w:r>
    </w:p>
    <w:p w:rsidR="00D87623" w:rsidRPr="00D87623" w:rsidRDefault="00D87623" w:rsidP="00D87623">
      <w:pPr>
        <w:pStyle w:val="aff7"/>
        <w:rPr>
          <w:rFonts w:hAnsi="宋体" w:hint="eastAsia"/>
        </w:rPr>
      </w:pPr>
      <w:r w:rsidRPr="00D87623">
        <w:rPr>
          <w:rFonts w:hAnsi="宋体" w:hint="eastAsia"/>
        </w:rPr>
        <w:t>约束条件：M</w:t>
      </w:r>
    </w:p>
    <w:p w:rsidR="00D87623" w:rsidRPr="00D87623" w:rsidRDefault="00D87623" w:rsidP="00D87623">
      <w:pPr>
        <w:pStyle w:val="aff7"/>
        <w:rPr>
          <w:rFonts w:hAnsi="宋体" w:hint="eastAsia"/>
        </w:rPr>
      </w:pPr>
      <w:r w:rsidRPr="00D87623">
        <w:rPr>
          <w:rFonts w:hAnsi="宋体" w:hint="eastAsia"/>
        </w:rPr>
        <w:t>数据类型及格式：C..100</w:t>
      </w:r>
    </w:p>
    <w:p w:rsidR="00D87623" w:rsidRPr="00D87623" w:rsidRDefault="00807463" w:rsidP="004F4CAC">
      <w:pPr>
        <w:pStyle w:val="a7"/>
        <w:numPr>
          <w:ilvl w:val="3"/>
          <w:numId w:val="16"/>
        </w:numPr>
        <w:spacing w:before="156" w:after="156"/>
        <w:outlineLvl w:val="4"/>
        <w:rPr>
          <w:rFonts w:hAnsi="宋体" w:hint="eastAsia"/>
        </w:rPr>
      </w:pPr>
      <w:r>
        <w:rPr>
          <w:rFonts w:hAnsi="宋体" w:hint="eastAsia"/>
        </w:rPr>
        <w:t>安装方式</w:t>
      </w:r>
    </w:p>
    <w:p w:rsidR="00D87623" w:rsidRPr="00D87623" w:rsidRDefault="00D87623" w:rsidP="00D87623">
      <w:pPr>
        <w:pStyle w:val="aff7"/>
        <w:rPr>
          <w:rFonts w:hAnsi="宋体" w:hint="eastAsia"/>
        </w:rPr>
      </w:pPr>
      <w:r w:rsidRPr="00D87623">
        <w:rPr>
          <w:rFonts w:hAnsi="宋体" w:hint="eastAsia"/>
        </w:rPr>
        <w:t>中文名称：安装方式</w:t>
      </w:r>
    </w:p>
    <w:p w:rsidR="00D87623" w:rsidRPr="00D87623" w:rsidRDefault="00D87623" w:rsidP="00D87623">
      <w:pPr>
        <w:pStyle w:val="aff7"/>
        <w:rPr>
          <w:rFonts w:hAnsi="宋体" w:hint="eastAsia"/>
        </w:rPr>
      </w:pPr>
      <w:r w:rsidRPr="00D87623">
        <w:rPr>
          <w:rFonts w:hAnsi="宋体" w:hint="eastAsia"/>
        </w:rPr>
        <w:t>英文名称：Installation</w:t>
      </w:r>
    </w:p>
    <w:p w:rsidR="00D87623" w:rsidRPr="00D87623" w:rsidRDefault="00D87623" w:rsidP="00D87623">
      <w:pPr>
        <w:pStyle w:val="aff7"/>
        <w:rPr>
          <w:rFonts w:hAnsi="宋体" w:hint="eastAsia"/>
        </w:rPr>
      </w:pPr>
      <w:r w:rsidRPr="00D87623">
        <w:rPr>
          <w:rFonts w:hAnsi="宋体" w:hint="eastAsia"/>
        </w:rPr>
        <w:t>说明：浴霸的安装方式。如：壁挂式、吸顶嵌入式。</w:t>
      </w:r>
    </w:p>
    <w:p w:rsidR="00D87623" w:rsidRPr="00D87623" w:rsidRDefault="00D87623" w:rsidP="00D87623">
      <w:pPr>
        <w:pStyle w:val="aff7"/>
        <w:rPr>
          <w:rFonts w:hAnsi="宋体" w:hint="eastAsia"/>
        </w:rPr>
      </w:pPr>
      <w:r w:rsidRPr="00D87623">
        <w:rPr>
          <w:rFonts w:hAnsi="宋体" w:hint="eastAsia"/>
        </w:rPr>
        <w:t>约束条件：M</w:t>
      </w:r>
    </w:p>
    <w:p w:rsidR="00D87623" w:rsidRPr="00D87623" w:rsidRDefault="00D87623" w:rsidP="00D87623">
      <w:pPr>
        <w:pStyle w:val="aff7"/>
        <w:rPr>
          <w:rFonts w:hAnsi="宋体" w:hint="eastAsia"/>
        </w:rPr>
      </w:pPr>
      <w:r w:rsidRPr="00D87623">
        <w:rPr>
          <w:rFonts w:hAnsi="宋体" w:hint="eastAsia"/>
        </w:rPr>
        <w:t>数据类型及格式：C..50</w:t>
      </w:r>
    </w:p>
    <w:p w:rsidR="00D87623" w:rsidRPr="00D87623" w:rsidRDefault="00807463" w:rsidP="004F4CAC">
      <w:pPr>
        <w:pStyle w:val="a7"/>
        <w:numPr>
          <w:ilvl w:val="3"/>
          <w:numId w:val="16"/>
        </w:numPr>
        <w:spacing w:before="156" w:after="156"/>
        <w:outlineLvl w:val="4"/>
        <w:rPr>
          <w:rFonts w:hAnsi="宋体" w:hint="eastAsia"/>
        </w:rPr>
      </w:pPr>
      <w:r>
        <w:rPr>
          <w:rFonts w:hAnsi="宋体" w:hint="eastAsia"/>
        </w:rPr>
        <w:t>额定电压</w:t>
      </w:r>
    </w:p>
    <w:p w:rsidR="00D87623" w:rsidRPr="00D87623" w:rsidRDefault="00D87623" w:rsidP="00D87623">
      <w:pPr>
        <w:pStyle w:val="aff7"/>
        <w:rPr>
          <w:rFonts w:hAnsi="宋体" w:hint="eastAsia"/>
        </w:rPr>
      </w:pPr>
      <w:r w:rsidRPr="00D87623">
        <w:rPr>
          <w:rFonts w:hAnsi="宋体" w:hint="eastAsia"/>
        </w:rPr>
        <w:lastRenderedPageBreak/>
        <w:t>中文名称：额定电压（v）</w:t>
      </w:r>
    </w:p>
    <w:p w:rsidR="00D87623" w:rsidRPr="00D87623" w:rsidRDefault="00D87623" w:rsidP="00D87623">
      <w:pPr>
        <w:pStyle w:val="aff7"/>
        <w:rPr>
          <w:rFonts w:hAnsi="宋体" w:hint="eastAsia"/>
        </w:rPr>
      </w:pPr>
      <w:r w:rsidRPr="00D87623">
        <w:rPr>
          <w:rFonts w:hAnsi="宋体" w:hint="eastAsia"/>
        </w:rPr>
        <w:t>英文名称：Rated voltage</w:t>
      </w:r>
    </w:p>
    <w:p w:rsidR="00D87623" w:rsidRPr="00D87623" w:rsidRDefault="00D87623" w:rsidP="00D87623">
      <w:pPr>
        <w:pStyle w:val="aff7"/>
        <w:rPr>
          <w:rFonts w:hAnsi="宋体" w:hint="eastAsia"/>
        </w:rPr>
      </w:pPr>
      <w:r w:rsidRPr="00D87623">
        <w:rPr>
          <w:rFonts w:hAnsi="宋体" w:hint="eastAsia"/>
        </w:rPr>
        <w:t>说明：浴霸的额定电压。</w:t>
      </w:r>
    </w:p>
    <w:p w:rsidR="00D87623" w:rsidRPr="00D87623" w:rsidRDefault="00D87623" w:rsidP="00D87623">
      <w:pPr>
        <w:pStyle w:val="aff7"/>
        <w:rPr>
          <w:rFonts w:hAnsi="宋体" w:hint="eastAsia"/>
        </w:rPr>
      </w:pPr>
      <w:r w:rsidRPr="00D87623">
        <w:rPr>
          <w:rFonts w:hAnsi="宋体" w:hint="eastAsia"/>
        </w:rPr>
        <w:t>约束条件：M</w:t>
      </w:r>
    </w:p>
    <w:p w:rsidR="00D87623" w:rsidRPr="00D87623" w:rsidRDefault="00D87623" w:rsidP="00D87623">
      <w:pPr>
        <w:pStyle w:val="aff7"/>
        <w:rPr>
          <w:rFonts w:hAnsi="宋体" w:hint="eastAsia"/>
        </w:rPr>
      </w:pPr>
      <w:r w:rsidRPr="00D87623">
        <w:rPr>
          <w:rFonts w:hAnsi="宋体" w:hint="eastAsia"/>
        </w:rPr>
        <w:t>数据类型及格式：N..2</w:t>
      </w:r>
    </w:p>
    <w:p w:rsidR="00D87623" w:rsidRPr="00D87623" w:rsidRDefault="00D87623" w:rsidP="00D87623">
      <w:pPr>
        <w:pStyle w:val="aff7"/>
        <w:rPr>
          <w:rFonts w:hAnsi="宋体" w:hint="eastAsia"/>
        </w:rPr>
      </w:pPr>
      <w:r w:rsidRPr="00D87623">
        <w:rPr>
          <w:rFonts w:hAnsi="宋体" w:hint="eastAsia"/>
        </w:rPr>
        <w:t>计量单位：v</w:t>
      </w:r>
    </w:p>
    <w:p w:rsidR="00D87623" w:rsidRPr="00D87623" w:rsidRDefault="00807463" w:rsidP="004F4CAC">
      <w:pPr>
        <w:pStyle w:val="a7"/>
        <w:numPr>
          <w:ilvl w:val="3"/>
          <w:numId w:val="16"/>
        </w:numPr>
        <w:spacing w:before="156" w:after="156"/>
        <w:outlineLvl w:val="4"/>
        <w:rPr>
          <w:rFonts w:hAnsi="宋体" w:hint="eastAsia"/>
        </w:rPr>
      </w:pPr>
      <w:r>
        <w:rPr>
          <w:rFonts w:hAnsi="宋体" w:hint="eastAsia"/>
        </w:rPr>
        <w:t>额定功率</w:t>
      </w:r>
    </w:p>
    <w:p w:rsidR="00D87623" w:rsidRPr="00D87623" w:rsidRDefault="00D87623" w:rsidP="00D87623">
      <w:pPr>
        <w:pStyle w:val="aff7"/>
        <w:rPr>
          <w:rFonts w:hAnsi="宋体" w:hint="eastAsia"/>
        </w:rPr>
      </w:pPr>
      <w:r w:rsidRPr="00D87623">
        <w:rPr>
          <w:rFonts w:hAnsi="宋体" w:hint="eastAsia"/>
        </w:rPr>
        <w:t>中文名称：额定功率（w）</w:t>
      </w:r>
    </w:p>
    <w:p w:rsidR="00D87623" w:rsidRPr="00D87623" w:rsidRDefault="00D87623" w:rsidP="00D87623">
      <w:pPr>
        <w:pStyle w:val="aff7"/>
        <w:rPr>
          <w:rFonts w:hAnsi="宋体" w:hint="eastAsia"/>
        </w:rPr>
      </w:pPr>
      <w:r w:rsidRPr="00D87623">
        <w:rPr>
          <w:rFonts w:hAnsi="宋体" w:hint="eastAsia"/>
        </w:rPr>
        <w:t>英文名称：rated power</w:t>
      </w:r>
    </w:p>
    <w:p w:rsidR="00D87623" w:rsidRPr="00D87623" w:rsidRDefault="00D87623" w:rsidP="00D87623">
      <w:pPr>
        <w:pStyle w:val="aff7"/>
        <w:rPr>
          <w:rFonts w:hAnsi="宋体" w:hint="eastAsia"/>
        </w:rPr>
      </w:pPr>
      <w:r w:rsidRPr="00D87623">
        <w:rPr>
          <w:rFonts w:hAnsi="宋体" w:hint="eastAsia"/>
        </w:rPr>
        <w:t>说明：浴霸的额定功率。</w:t>
      </w:r>
    </w:p>
    <w:p w:rsidR="00D87623" w:rsidRPr="00D87623" w:rsidRDefault="00D87623" w:rsidP="00D87623">
      <w:pPr>
        <w:pStyle w:val="aff7"/>
        <w:rPr>
          <w:rFonts w:hAnsi="宋体" w:hint="eastAsia"/>
        </w:rPr>
      </w:pPr>
      <w:r w:rsidRPr="00D87623">
        <w:rPr>
          <w:rFonts w:hAnsi="宋体" w:hint="eastAsia"/>
        </w:rPr>
        <w:t>约束条件：M</w:t>
      </w:r>
    </w:p>
    <w:p w:rsidR="00D87623" w:rsidRPr="00D87623" w:rsidRDefault="00D87623" w:rsidP="00D87623">
      <w:pPr>
        <w:pStyle w:val="aff7"/>
        <w:rPr>
          <w:rFonts w:hAnsi="宋体" w:hint="eastAsia"/>
        </w:rPr>
      </w:pPr>
      <w:r w:rsidRPr="00D87623">
        <w:rPr>
          <w:rFonts w:hAnsi="宋体" w:hint="eastAsia"/>
        </w:rPr>
        <w:t>数据类型及格式：N..3</w:t>
      </w:r>
    </w:p>
    <w:p w:rsidR="00D87623" w:rsidRPr="00D87623" w:rsidRDefault="00D87623" w:rsidP="00D87623">
      <w:pPr>
        <w:pStyle w:val="aff7"/>
        <w:rPr>
          <w:rFonts w:hAnsi="宋体" w:hint="eastAsia"/>
        </w:rPr>
      </w:pPr>
      <w:r w:rsidRPr="00D87623">
        <w:rPr>
          <w:rFonts w:hAnsi="宋体" w:hint="eastAsia"/>
        </w:rPr>
        <w:t>计量单位：w或kw</w:t>
      </w:r>
    </w:p>
    <w:p w:rsidR="00D87623" w:rsidRPr="00D87623" w:rsidRDefault="00807463" w:rsidP="004F4CAC">
      <w:pPr>
        <w:pStyle w:val="a7"/>
        <w:numPr>
          <w:ilvl w:val="3"/>
          <w:numId w:val="16"/>
        </w:numPr>
        <w:spacing w:before="156" w:after="156"/>
        <w:outlineLvl w:val="4"/>
        <w:rPr>
          <w:rFonts w:hAnsi="宋体" w:hint="eastAsia"/>
        </w:rPr>
      </w:pPr>
      <w:r>
        <w:rPr>
          <w:rFonts w:hAnsi="宋体" w:hint="eastAsia"/>
        </w:rPr>
        <w:t>灯暖功率</w:t>
      </w:r>
    </w:p>
    <w:p w:rsidR="00D87623" w:rsidRPr="00D87623" w:rsidRDefault="00D87623" w:rsidP="00D87623">
      <w:pPr>
        <w:pStyle w:val="aff7"/>
        <w:rPr>
          <w:rFonts w:hAnsi="宋体" w:hint="eastAsia"/>
        </w:rPr>
      </w:pPr>
      <w:r w:rsidRPr="00D87623">
        <w:rPr>
          <w:rFonts w:hAnsi="宋体" w:hint="eastAsia"/>
        </w:rPr>
        <w:t>中文名称：灯暖功率（w）</w:t>
      </w:r>
    </w:p>
    <w:p w:rsidR="00D87623" w:rsidRPr="00D87623" w:rsidRDefault="00D87623" w:rsidP="00D87623">
      <w:pPr>
        <w:pStyle w:val="aff7"/>
        <w:rPr>
          <w:rFonts w:hAnsi="宋体" w:hint="eastAsia"/>
        </w:rPr>
      </w:pPr>
      <w:r w:rsidRPr="00D87623">
        <w:rPr>
          <w:rFonts w:hAnsi="宋体" w:hint="eastAsia"/>
        </w:rPr>
        <w:t>英文名称：Lamp warm power</w:t>
      </w:r>
    </w:p>
    <w:p w:rsidR="00D87623" w:rsidRPr="00D87623" w:rsidRDefault="00D87623" w:rsidP="00D87623">
      <w:pPr>
        <w:pStyle w:val="aff7"/>
        <w:rPr>
          <w:rFonts w:hAnsi="宋体" w:hint="eastAsia"/>
        </w:rPr>
      </w:pPr>
      <w:r w:rsidRPr="00D87623">
        <w:rPr>
          <w:rFonts w:hAnsi="宋体" w:hint="eastAsia"/>
        </w:rPr>
        <w:t>说明：浴霸是的灯暖功率。</w:t>
      </w:r>
    </w:p>
    <w:p w:rsidR="00D87623" w:rsidRPr="00D87623" w:rsidRDefault="00D87623" w:rsidP="00D87623">
      <w:pPr>
        <w:pStyle w:val="aff7"/>
        <w:rPr>
          <w:rFonts w:hAnsi="宋体" w:hint="eastAsia"/>
        </w:rPr>
      </w:pPr>
      <w:r w:rsidRPr="00D87623">
        <w:rPr>
          <w:rFonts w:hAnsi="宋体" w:hint="eastAsia"/>
        </w:rPr>
        <w:t>约束条件：O</w:t>
      </w:r>
    </w:p>
    <w:p w:rsidR="00D87623" w:rsidRPr="00D87623" w:rsidRDefault="00D87623" w:rsidP="00D87623">
      <w:pPr>
        <w:pStyle w:val="aff7"/>
        <w:rPr>
          <w:rFonts w:hAnsi="宋体" w:hint="eastAsia"/>
        </w:rPr>
      </w:pPr>
      <w:r w:rsidRPr="00D87623">
        <w:rPr>
          <w:rFonts w:hAnsi="宋体" w:hint="eastAsia"/>
        </w:rPr>
        <w:t>数据类型及格式：N..3</w:t>
      </w:r>
    </w:p>
    <w:p w:rsidR="00D87623" w:rsidRPr="00D87623" w:rsidRDefault="00D87623" w:rsidP="00D87623">
      <w:pPr>
        <w:pStyle w:val="aff7"/>
        <w:rPr>
          <w:rFonts w:hAnsi="宋体" w:hint="eastAsia"/>
        </w:rPr>
      </w:pPr>
      <w:r w:rsidRPr="00D87623">
        <w:rPr>
          <w:rFonts w:hAnsi="宋体" w:hint="eastAsia"/>
        </w:rPr>
        <w:lastRenderedPageBreak/>
        <w:t>计量单位：w或kw</w:t>
      </w:r>
    </w:p>
    <w:p w:rsidR="00D87623" w:rsidRPr="00D87623" w:rsidRDefault="00807463" w:rsidP="004F4CAC">
      <w:pPr>
        <w:pStyle w:val="a7"/>
        <w:numPr>
          <w:ilvl w:val="3"/>
          <w:numId w:val="16"/>
        </w:numPr>
        <w:spacing w:before="156" w:after="156"/>
        <w:outlineLvl w:val="4"/>
        <w:rPr>
          <w:rFonts w:hAnsi="宋体" w:hint="eastAsia"/>
        </w:rPr>
      </w:pPr>
      <w:r>
        <w:rPr>
          <w:rFonts w:hAnsi="宋体" w:hint="eastAsia"/>
        </w:rPr>
        <w:t>面罩尺寸</w:t>
      </w:r>
    </w:p>
    <w:p w:rsidR="00D87623" w:rsidRPr="00D87623" w:rsidRDefault="00D87623" w:rsidP="00D87623">
      <w:pPr>
        <w:pStyle w:val="aff7"/>
        <w:rPr>
          <w:rFonts w:hAnsi="宋体" w:hint="eastAsia"/>
        </w:rPr>
      </w:pPr>
      <w:r w:rsidRPr="00D87623">
        <w:rPr>
          <w:rFonts w:hAnsi="宋体" w:hint="eastAsia"/>
        </w:rPr>
        <w:t>中文名称：面罩尺寸（mm）</w:t>
      </w:r>
    </w:p>
    <w:p w:rsidR="00D87623" w:rsidRPr="00D87623" w:rsidRDefault="00D87623" w:rsidP="00D87623">
      <w:pPr>
        <w:pStyle w:val="aff7"/>
        <w:rPr>
          <w:rFonts w:hAnsi="宋体" w:hint="eastAsia"/>
        </w:rPr>
      </w:pPr>
      <w:r w:rsidRPr="00D87623">
        <w:rPr>
          <w:rFonts w:hAnsi="宋体" w:hint="eastAsia"/>
        </w:rPr>
        <w:t>英文名称：Dimensions of the mask</w:t>
      </w:r>
    </w:p>
    <w:p w:rsidR="00D87623" w:rsidRPr="00D87623" w:rsidRDefault="00D87623" w:rsidP="00D87623">
      <w:pPr>
        <w:pStyle w:val="aff7"/>
        <w:rPr>
          <w:rFonts w:hAnsi="宋体" w:hint="eastAsia"/>
        </w:rPr>
      </w:pPr>
      <w:r w:rsidRPr="00D87623">
        <w:rPr>
          <w:rFonts w:hAnsi="宋体" w:hint="eastAsia"/>
        </w:rPr>
        <w:t>说明：浴霸的面罩尺寸。</w:t>
      </w:r>
    </w:p>
    <w:p w:rsidR="00D87623" w:rsidRPr="00D87623" w:rsidRDefault="00D87623" w:rsidP="00D87623">
      <w:pPr>
        <w:pStyle w:val="aff7"/>
        <w:rPr>
          <w:rFonts w:hAnsi="宋体" w:hint="eastAsia"/>
        </w:rPr>
      </w:pPr>
      <w:r w:rsidRPr="00D87623">
        <w:rPr>
          <w:rFonts w:hAnsi="宋体" w:hint="eastAsia"/>
        </w:rPr>
        <w:t>约束条件：M</w:t>
      </w:r>
    </w:p>
    <w:p w:rsidR="00D87623" w:rsidRPr="00D87623" w:rsidRDefault="00D87623" w:rsidP="00D87623">
      <w:pPr>
        <w:pStyle w:val="aff7"/>
        <w:rPr>
          <w:rFonts w:hAnsi="宋体" w:hint="eastAsia"/>
        </w:rPr>
      </w:pPr>
      <w:r w:rsidRPr="00D87623">
        <w:rPr>
          <w:rFonts w:hAnsi="宋体" w:hint="eastAsia"/>
        </w:rPr>
        <w:t>数据类型及格式：C..100</w:t>
      </w:r>
    </w:p>
    <w:p w:rsidR="00D87623" w:rsidRPr="00D87623" w:rsidRDefault="00807463" w:rsidP="004F4CAC">
      <w:pPr>
        <w:pStyle w:val="a7"/>
        <w:numPr>
          <w:ilvl w:val="3"/>
          <w:numId w:val="16"/>
        </w:numPr>
        <w:spacing w:before="156" w:after="156"/>
        <w:outlineLvl w:val="4"/>
        <w:rPr>
          <w:rFonts w:hAnsi="宋体" w:hint="eastAsia"/>
        </w:rPr>
      </w:pPr>
      <w:r>
        <w:rPr>
          <w:rFonts w:hAnsi="宋体" w:hint="eastAsia"/>
        </w:rPr>
        <w:t>取暖灯泡数量</w:t>
      </w:r>
    </w:p>
    <w:p w:rsidR="00D87623" w:rsidRPr="00D87623" w:rsidRDefault="00D87623" w:rsidP="00D87623">
      <w:pPr>
        <w:pStyle w:val="aff7"/>
        <w:rPr>
          <w:rFonts w:hAnsi="宋体" w:hint="eastAsia"/>
        </w:rPr>
      </w:pPr>
      <w:r w:rsidRPr="00D87623">
        <w:rPr>
          <w:rFonts w:hAnsi="宋体" w:hint="eastAsia"/>
        </w:rPr>
        <w:t>中文名称：取暖灯泡数量</w:t>
      </w:r>
    </w:p>
    <w:p w:rsidR="00D87623" w:rsidRPr="00D87623" w:rsidRDefault="00D87623" w:rsidP="00D87623">
      <w:pPr>
        <w:pStyle w:val="aff7"/>
        <w:rPr>
          <w:rFonts w:hAnsi="宋体" w:hint="eastAsia"/>
        </w:rPr>
      </w:pPr>
      <w:r w:rsidRPr="00D87623">
        <w:rPr>
          <w:rFonts w:hAnsi="宋体" w:hint="eastAsia"/>
        </w:rPr>
        <w:t>英文名称：Number of heating bulbs</w:t>
      </w:r>
    </w:p>
    <w:p w:rsidR="00D87623" w:rsidRPr="00D87623" w:rsidRDefault="00D87623" w:rsidP="00D87623">
      <w:pPr>
        <w:pStyle w:val="aff7"/>
        <w:rPr>
          <w:rFonts w:hAnsi="宋体" w:hint="eastAsia"/>
        </w:rPr>
      </w:pPr>
      <w:r w:rsidRPr="00D87623">
        <w:rPr>
          <w:rFonts w:hAnsi="宋体" w:hint="eastAsia"/>
        </w:rPr>
        <w:t>说明：浴霸的取暖灯泡数量。</w:t>
      </w:r>
    </w:p>
    <w:p w:rsidR="00D87623" w:rsidRPr="00D87623" w:rsidRDefault="00D87623" w:rsidP="00D87623">
      <w:pPr>
        <w:pStyle w:val="aff7"/>
        <w:rPr>
          <w:rFonts w:hAnsi="宋体" w:hint="eastAsia"/>
        </w:rPr>
      </w:pPr>
      <w:r w:rsidRPr="00D87623">
        <w:rPr>
          <w:rFonts w:hAnsi="宋体" w:hint="eastAsia"/>
        </w:rPr>
        <w:t>约束条件：M</w:t>
      </w:r>
    </w:p>
    <w:p w:rsidR="00D87623" w:rsidRPr="00D87623" w:rsidRDefault="00D87623" w:rsidP="00D87623">
      <w:pPr>
        <w:pStyle w:val="aff7"/>
        <w:rPr>
          <w:rFonts w:hAnsi="宋体" w:hint="eastAsia"/>
        </w:rPr>
      </w:pPr>
      <w:r w:rsidRPr="00D87623">
        <w:rPr>
          <w:rFonts w:hAnsi="宋体" w:hint="eastAsia"/>
        </w:rPr>
        <w:t>数据类型及格式：N..2</w:t>
      </w:r>
    </w:p>
    <w:p w:rsidR="00D87623" w:rsidRPr="00D87623" w:rsidRDefault="00D87623" w:rsidP="00D87623">
      <w:pPr>
        <w:pStyle w:val="aff7"/>
        <w:rPr>
          <w:rFonts w:hAnsi="宋体" w:hint="eastAsia"/>
        </w:rPr>
      </w:pPr>
      <w:r w:rsidRPr="00D87623">
        <w:rPr>
          <w:rFonts w:hAnsi="宋体" w:hint="eastAsia"/>
        </w:rPr>
        <w:t>计量单位：个</w:t>
      </w:r>
    </w:p>
    <w:p w:rsidR="00D87623" w:rsidRPr="00D87623" w:rsidRDefault="00807463" w:rsidP="004F4CAC">
      <w:pPr>
        <w:pStyle w:val="a7"/>
        <w:numPr>
          <w:ilvl w:val="3"/>
          <w:numId w:val="16"/>
        </w:numPr>
        <w:spacing w:before="156" w:after="156"/>
        <w:outlineLvl w:val="4"/>
        <w:rPr>
          <w:rFonts w:hAnsi="宋体" w:hint="eastAsia"/>
        </w:rPr>
      </w:pPr>
      <w:r>
        <w:rPr>
          <w:rFonts w:hAnsi="宋体" w:hint="eastAsia"/>
        </w:rPr>
        <w:t>负离子</w:t>
      </w:r>
    </w:p>
    <w:p w:rsidR="00D87623" w:rsidRPr="00D87623" w:rsidRDefault="00D87623" w:rsidP="00D87623">
      <w:pPr>
        <w:pStyle w:val="aff7"/>
        <w:rPr>
          <w:rFonts w:hAnsi="宋体" w:hint="eastAsia"/>
        </w:rPr>
      </w:pPr>
      <w:r w:rsidRPr="00D87623">
        <w:rPr>
          <w:rFonts w:hAnsi="宋体" w:hint="eastAsia"/>
        </w:rPr>
        <w:t>中文名称：负离子</w:t>
      </w:r>
    </w:p>
    <w:p w:rsidR="00D87623" w:rsidRPr="00D87623" w:rsidRDefault="00D87623" w:rsidP="00D87623">
      <w:pPr>
        <w:pStyle w:val="aff7"/>
        <w:rPr>
          <w:rFonts w:hAnsi="宋体" w:hint="eastAsia"/>
        </w:rPr>
      </w:pPr>
      <w:r w:rsidRPr="00D87623">
        <w:rPr>
          <w:rFonts w:hAnsi="宋体" w:hint="eastAsia"/>
        </w:rPr>
        <w:t>英文名称：Anion</w:t>
      </w:r>
    </w:p>
    <w:p w:rsidR="00D87623" w:rsidRPr="00D87623" w:rsidRDefault="00D87623" w:rsidP="00D87623">
      <w:pPr>
        <w:pStyle w:val="aff7"/>
        <w:rPr>
          <w:rFonts w:hAnsi="宋体" w:hint="eastAsia"/>
        </w:rPr>
      </w:pPr>
      <w:r w:rsidRPr="00D87623">
        <w:rPr>
          <w:rFonts w:hAnsi="宋体" w:hint="eastAsia"/>
        </w:rPr>
        <w:t>说明：浴霸是否支持负离子功能。</w:t>
      </w:r>
    </w:p>
    <w:p w:rsidR="00D87623" w:rsidRPr="00D87623" w:rsidRDefault="00D87623" w:rsidP="00D87623">
      <w:pPr>
        <w:pStyle w:val="aff7"/>
        <w:rPr>
          <w:rFonts w:hAnsi="宋体" w:hint="eastAsia"/>
        </w:rPr>
      </w:pPr>
      <w:r w:rsidRPr="00D87623">
        <w:rPr>
          <w:rFonts w:hAnsi="宋体" w:hint="eastAsia"/>
        </w:rPr>
        <w:t>约束条件：O</w:t>
      </w:r>
    </w:p>
    <w:p w:rsidR="00D87623" w:rsidRPr="00D87623" w:rsidRDefault="00D87623" w:rsidP="00D87623">
      <w:pPr>
        <w:pStyle w:val="aff7"/>
        <w:rPr>
          <w:rFonts w:hAnsi="宋体" w:hint="eastAsia"/>
        </w:rPr>
      </w:pPr>
      <w:r w:rsidRPr="00D87623">
        <w:rPr>
          <w:rFonts w:hAnsi="宋体" w:hint="eastAsia"/>
        </w:rPr>
        <w:lastRenderedPageBreak/>
        <w:t>数据类型及格式：C1</w:t>
      </w:r>
    </w:p>
    <w:p w:rsidR="00D87623" w:rsidRPr="00D87623" w:rsidRDefault="00D87623" w:rsidP="00D87623">
      <w:pPr>
        <w:pStyle w:val="aff7"/>
        <w:rPr>
          <w:rFonts w:hAnsi="宋体" w:hint="eastAsia"/>
        </w:rPr>
      </w:pPr>
      <w:r w:rsidRPr="00D87623">
        <w:rPr>
          <w:rFonts w:hAnsi="宋体" w:hint="eastAsia"/>
        </w:rPr>
        <w:t>值域：0-否；1-是；</w:t>
      </w:r>
    </w:p>
    <w:p w:rsidR="00D87623" w:rsidRPr="00D87623" w:rsidRDefault="00807463" w:rsidP="004F4CAC">
      <w:pPr>
        <w:pStyle w:val="a7"/>
        <w:numPr>
          <w:ilvl w:val="3"/>
          <w:numId w:val="16"/>
        </w:numPr>
        <w:spacing w:before="156" w:after="156"/>
        <w:outlineLvl w:val="4"/>
        <w:rPr>
          <w:rFonts w:hAnsi="宋体" w:hint="eastAsia"/>
        </w:rPr>
      </w:pPr>
      <w:r>
        <w:rPr>
          <w:rFonts w:hAnsi="宋体" w:hint="eastAsia"/>
        </w:rPr>
        <w:t>换气</w:t>
      </w:r>
    </w:p>
    <w:p w:rsidR="00D87623" w:rsidRPr="00D87623" w:rsidRDefault="00D87623" w:rsidP="00D87623">
      <w:pPr>
        <w:pStyle w:val="aff7"/>
        <w:rPr>
          <w:rFonts w:hAnsi="宋体" w:hint="eastAsia"/>
        </w:rPr>
      </w:pPr>
      <w:r w:rsidRPr="00D87623">
        <w:rPr>
          <w:rFonts w:hAnsi="宋体" w:hint="eastAsia"/>
        </w:rPr>
        <w:t>中文名称：换气</w:t>
      </w:r>
    </w:p>
    <w:p w:rsidR="00D87623" w:rsidRPr="00D87623" w:rsidRDefault="00D87623" w:rsidP="00D87623">
      <w:pPr>
        <w:pStyle w:val="aff7"/>
        <w:rPr>
          <w:rFonts w:hAnsi="宋体" w:hint="eastAsia"/>
        </w:rPr>
      </w:pPr>
      <w:r w:rsidRPr="00D87623">
        <w:rPr>
          <w:rFonts w:hAnsi="宋体" w:hint="eastAsia"/>
        </w:rPr>
        <w:t>英文名称：Ventilation</w:t>
      </w:r>
    </w:p>
    <w:p w:rsidR="00D87623" w:rsidRPr="00D87623" w:rsidRDefault="00D87623" w:rsidP="00D87623">
      <w:pPr>
        <w:pStyle w:val="aff7"/>
        <w:rPr>
          <w:rFonts w:hAnsi="宋体" w:hint="eastAsia"/>
        </w:rPr>
      </w:pPr>
      <w:r w:rsidRPr="00D87623">
        <w:rPr>
          <w:rFonts w:hAnsi="宋体" w:hint="eastAsia"/>
        </w:rPr>
        <w:t>说明：浴霸是否支持换气功能。</w:t>
      </w:r>
    </w:p>
    <w:p w:rsidR="00D87623" w:rsidRPr="00D87623" w:rsidRDefault="00D87623" w:rsidP="00D87623">
      <w:pPr>
        <w:pStyle w:val="aff7"/>
        <w:rPr>
          <w:rFonts w:hAnsi="宋体" w:hint="eastAsia"/>
        </w:rPr>
      </w:pPr>
      <w:r w:rsidRPr="00D87623">
        <w:rPr>
          <w:rFonts w:hAnsi="宋体" w:hint="eastAsia"/>
        </w:rPr>
        <w:t>约束条件：O</w:t>
      </w:r>
    </w:p>
    <w:p w:rsidR="00D87623" w:rsidRPr="00D87623" w:rsidRDefault="00D87623" w:rsidP="00D87623">
      <w:pPr>
        <w:pStyle w:val="aff7"/>
        <w:rPr>
          <w:rFonts w:hAnsi="宋体" w:hint="eastAsia"/>
        </w:rPr>
      </w:pPr>
      <w:r w:rsidRPr="00D87623">
        <w:rPr>
          <w:rFonts w:hAnsi="宋体" w:hint="eastAsia"/>
        </w:rPr>
        <w:t>数据类型及格式：C1</w:t>
      </w:r>
    </w:p>
    <w:p w:rsidR="00D87623" w:rsidRPr="00D87623" w:rsidRDefault="00D87623" w:rsidP="00D87623">
      <w:pPr>
        <w:pStyle w:val="aff7"/>
        <w:rPr>
          <w:rFonts w:hAnsi="宋体" w:hint="eastAsia"/>
        </w:rPr>
      </w:pPr>
      <w:r w:rsidRPr="00D87623">
        <w:rPr>
          <w:rFonts w:hAnsi="宋体" w:hint="eastAsia"/>
        </w:rPr>
        <w:t>值域：0-否；2-是；</w:t>
      </w:r>
    </w:p>
    <w:p w:rsidR="00D87623" w:rsidRPr="00D87623" w:rsidRDefault="00807463" w:rsidP="004F4CAC">
      <w:pPr>
        <w:pStyle w:val="a7"/>
        <w:numPr>
          <w:ilvl w:val="3"/>
          <w:numId w:val="16"/>
        </w:numPr>
        <w:spacing w:before="156" w:after="156"/>
        <w:outlineLvl w:val="4"/>
        <w:rPr>
          <w:rFonts w:hAnsi="宋体" w:hint="eastAsia"/>
        </w:rPr>
      </w:pPr>
      <w:r>
        <w:rPr>
          <w:rFonts w:hAnsi="宋体" w:hint="eastAsia"/>
        </w:rPr>
        <w:t>风暖</w:t>
      </w:r>
    </w:p>
    <w:p w:rsidR="00D87623" w:rsidRPr="00D87623" w:rsidRDefault="00D87623" w:rsidP="00D87623">
      <w:pPr>
        <w:pStyle w:val="aff7"/>
        <w:rPr>
          <w:rFonts w:hAnsi="宋体" w:hint="eastAsia"/>
        </w:rPr>
      </w:pPr>
      <w:r w:rsidRPr="00D87623">
        <w:rPr>
          <w:rFonts w:hAnsi="宋体" w:hint="eastAsia"/>
        </w:rPr>
        <w:t>中文名称：风暖</w:t>
      </w:r>
    </w:p>
    <w:p w:rsidR="00D87623" w:rsidRPr="00D87623" w:rsidRDefault="00D87623" w:rsidP="00D87623">
      <w:pPr>
        <w:pStyle w:val="aff7"/>
        <w:rPr>
          <w:rFonts w:hAnsi="宋体" w:hint="eastAsia"/>
        </w:rPr>
      </w:pPr>
      <w:r w:rsidRPr="00D87623">
        <w:rPr>
          <w:rFonts w:hAnsi="宋体" w:hint="eastAsia"/>
        </w:rPr>
        <w:t>英文名称：Wind warm</w:t>
      </w:r>
    </w:p>
    <w:p w:rsidR="00D87623" w:rsidRPr="00D87623" w:rsidRDefault="00D87623" w:rsidP="00D87623">
      <w:pPr>
        <w:pStyle w:val="aff7"/>
        <w:rPr>
          <w:rFonts w:hAnsi="宋体" w:hint="eastAsia"/>
        </w:rPr>
      </w:pPr>
      <w:r w:rsidRPr="00D87623">
        <w:rPr>
          <w:rFonts w:hAnsi="宋体" w:hint="eastAsia"/>
        </w:rPr>
        <w:t>说明：浴霸是否支持风暖功能。</w:t>
      </w:r>
    </w:p>
    <w:p w:rsidR="00D87623" w:rsidRPr="00D87623" w:rsidRDefault="00D87623" w:rsidP="00D87623">
      <w:pPr>
        <w:pStyle w:val="aff7"/>
        <w:rPr>
          <w:rFonts w:hAnsi="宋体" w:hint="eastAsia"/>
        </w:rPr>
      </w:pPr>
      <w:r w:rsidRPr="00D87623">
        <w:rPr>
          <w:rFonts w:hAnsi="宋体" w:hint="eastAsia"/>
        </w:rPr>
        <w:t>约束条件：O</w:t>
      </w:r>
    </w:p>
    <w:p w:rsidR="00D87623" w:rsidRPr="00D87623" w:rsidRDefault="00D87623" w:rsidP="00D87623">
      <w:pPr>
        <w:pStyle w:val="aff7"/>
        <w:rPr>
          <w:rFonts w:hAnsi="宋体" w:hint="eastAsia"/>
        </w:rPr>
      </w:pPr>
      <w:r w:rsidRPr="00D87623">
        <w:rPr>
          <w:rFonts w:hAnsi="宋体" w:hint="eastAsia"/>
        </w:rPr>
        <w:t>数据类型及格式：C1</w:t>
      </w:r>
    </w:p>
    <w:p w:rsidR="00D87623" w:rsidRPr="00D87623" w:rsidRDefault="00D87623" w:rsidP="00D87623">
      <w:pPr>
        <w:pStyle w:val="aff7"/>
        <w:rPr>
          <w:rFonts w:hAnsi="宋体" w:hint="eastAsia"/>
        </w:rPr>
      </w:pPr>
      <w:r w:rsidRPr="00D87623">
        <w:rPr>
          <w:rFonts w:hAnsi="宋体" w:hint="eastAsia"/>
        </w:rPr>
        <w:t>值域：0-否；3-是；</w:t>
      </w:r>
    </w:p>
    <w:p w:rsidR="00D87623" w:rsidRPr="00D87623" w:rsidRDefault="00807463" w:rsidP="004F4CAC">
      <w:pPr>
        <w:pStyle w:val="a7"/>
        <w:numPr>
          <w:ilvl w:val="3"/>
          <w:numId w:val="16"/>
        </w:numPr>
        <w:spacing w:before="156" w:after="156"/>
        <w:outlineLvl w:val="4"/>
        <w:rPr>
          <w:rFonts w:hAnsi="宋体" w:hint="eastAsia"/>
        </w:rPr>
      </w:pPr>
      <w:r>
        <w:rPr>
          <w:rFonts w:hAnsi="宋体" w:hint="eastAsia"/>
        </w:rPr>
        <w:t>灯暖</w:t>
      </w:r>
    </w:p>
    <w:p w:rsidR="00D87623" w:rsidRPr="00D87623" w:rsidRDefault="00D87623" w:rsidP="00D87623">
      <w:pPr>
        <w:pStyle w:val="aff7"/>
        <w:rPr>
          <w:rFonts w:hAnsi="宋体" w:hint="eastAsia"/>
        </w:rPr>
      </w:pPr>
      <w:r w:rsidRPr="00D87623">
        <w:rPr>
          <w:rFonts w:hAnsi="宋体" w:hint="eastAsia"/>
        </w:rPr>
        <w:t>中文名称：灯暖</w:t>
      </w:r>
    </w:p>
    <w:p w:rsidR="00D87623" w:rsidRPr="00D87623" w:rsidRDefault="00D87623" w:rsidP="00D87623">
      <w:pPr>
        <w:pStyle w:val="aff7"/>
        <w:rPr>
          <w:rFonts w:hAnsi="宋体" w:hint="eastAsia"/>
        </w:rPr>
      </w:pPr>
      <w:r w:rsidRPr="00D87623">
        <w:rPr>
          <w:rFonts w:hAnsi="宋体" w:hint="eastAsia"/>
        </w:rPr>
        <w:t>英文名称：Lights warm</w:t>
      </w:r>
    </w:p>
    <w:p w:rsidR="00D87623" w:rsidRPr="00D87623" w:rsidRDefault="00D87623" w:rsidP="00D87623">
      <w:pPr>
        <w:pStyle w:val="aff7"/>
        <w:rPr>
          <w:rFonts w:hAnsi="宋体" w:hint="eastAsia"/>
        </w:rPr>
      </w:pPr>
      <w:r w:rsidRPr="00D87623">
        <w:rPr>
          <w:rFonts w:hAnsi="宋体" w:hint="eastAsia"/>
        </w:rPr>
        <w:lastRenderedPageBreak/>
        <w:t>说明：浴霸是否支持灯暖功能。</w:t>
      </w:r>
    </w:p>
    <w:p w:rsidR="00D87623" w:rsidRPr="00D87623" w:rsidRDefault="00D87623" w:rsidP="00D87623">
      <w:pPr>
        <w:pStyle w:val="aff7"/>
        <w:rPr>
          <w:rFonts w:hAnsi="宋体" w:hint="eastAsia"/>
        </w:rPr>
      </w:pPr>
      <w:r w:rsidRPr="00D87623">
        <w:rPr>
          <w:rFonts w:hAnsi="宋体" w:hint="eastAsia"/>
        </w:rPr>
        <w:t>约束条件：O</w:t>
      </w:r>
    </w:p>
    <w:p w:rsidR="00D87623" w:rsidRPr="00D87623" w:rsidRDefault="00D87623" w:rsidP="00D87623">
      <w:pPr>
        <w:pStyle w:val="aff7"/>
        <w:rPr>
          <w:rFonts w:hAnsi="宋体" w:hint="eastAsia"/>
        </w:rPr>
      </w:pPr>
      <w:r w:rsidRPr="00D87623">
        <w:rPr>
          <w:rFonts w:hAnsi="宋体" w:hint="eastAsia"/>
        </w:rPr>
        <w:t>数据类型及格式：C1</w:t>
      </w:r>
    </w:p>
    <w:p w:rsidR="00D87623" w:rsidRPr="00D87623" w:rsidRDefault="00D87623" w:rsidP="00D87623">
      <w:pPr>
        <w:pStyle w:val="aff7"/>
        <w:rPr>
          <w:rFonts w:hAnsi="宋体" w:hint="eastAsia"/>
        </w:rPr>
      </w:pPr>
      <w:r w:rsidRPr="00D87623">
        <w:rPr>
          <w:rFonts w:hAnsi="宋体" w:hint="eastAsia"/>
        </w:rPr>
        <w:t>值域：0-否；4-是；</w:t>
      </w:r>
    </w:p>
    <w:p w:rsidR="00D87623" w:rsidRPr="00D87623" w:rsidRDefault="00807463" w:rsidP="004F4CAC">
      <w:pPr>
        <w:pStyle w:val="a7"/>
        <w:numPr>
          <w:ilvl w:val="3"/>
          <w:numId w:val="16"/>
        </w:numPr>
        <w:spacing w:before="156" w:after="156"/>
        <w:outlineLvl w:val="4"/>
        <w:rPr>
          <w:rFonts w:hAnsi="宋体" w:hint="eastAsia"/>
        </w:rPr>
      </w:pPr>
      <w:r>
        <w:rPr>
          <w:rFonts w:hAnsi="宋体" w:hint="eastAsia"/>
        </w:rPr>
        <w:t>照明</w:t>
      </w:r>
    </w:p>
    <w:p w:rsidR="00D87623" w:rsidRPr="00D87623" w:rsidRDefault="00D87623" w:rsidP="00D87623">
      <w:pPr>
        <w:pStyle w:val="aff7"/>
        <w:rPr>
          <w:rFonts w:hAnsi="宋体" w:hint="eastAsia"/>
        </w:rPr>
      </w:pPr>
      <w:r w:rsidRPr="00D87623">
        <w:rPr>
          <w:rFonts w:hAnsi="宋体" w:hint="eastAsia"/>
        </w:rPr>
        <w:t>中文名称：照明</w:t>
      </w:r>
    </w:p>
    <w:p w:rsidR="00D87623" w:rsidRPr="00D87623" w:rsidRDefault="00D87623" w:rsidP="00D87623">
      <w:pPr>
        <w:pStyle w:val="aff7"/>
        <w:rPr>
          <w:rFonts w:hAnsi="宋体" w:hint="eastAsia"/>
        </w:rPr>
      </w:pPr>
      <w:r w:rsidRPr="00D87623">
        <w:rPr>
          <w:rFonts w:hAnsi="宋体" w:hint="eastAsia"/>
        </w:rPr>
        <w:t>英文名称：illumination</w:t>
      </w:r>
    </w:p>
    <w:p w:rsidR="00D87623" w:rsidRPr="00D87623" w:rsidRDefault="00D87623" w:rsidP="00D87623">
      <w:pPr>
        <w:pStyle w:val="aff7"/>
        <w:rPr>
          <w:rFonts w:hAnsi="宋体" w:hint="eastAsia"/>
        </w:rPr>
      </w:pPr>
      <w:r w:rsidRPr="00D87623">
        <w:rPr>
          <w:rFonts w:hAnsi="宋体" w:hint="eastAsia"/>
        </w:rPr>
        <w:t>说明：浴霸是否支持照明功能。</w:t>
      </w:r>
    </w:p>
    <w:p w:rsidR="00D87623" w:rsidRPr="00D87623" w:rsidRDefault="00D87623" w:rsidP="00D87623">
      <w:pPr>
        <w:pStyle w:val="aff7"/>
        <w:rPr>
          <w:rFonts w:hAnsi="宋体" w:hint="eastAsia"/>
        </w:rPr>
      </w:pPr>
      <w:r w:rsidRPr="00D87623">
        <w:rPr>
          <w:rFonts w:hAnsi="宋体" w:hint="eastAsia"/>
        </w:rPr>
        <w:t>约束条件：O</w:t>
      </w:r>
    </w:p>
    <w:p w:rsidR="00D87623" w:rsidRPr="00D87623" w:rsidRDefault="00D87623" w:rsidP="00D87623">
      <w:pPr>
        <w:pStyle w:val="aff7"/>
        <w:rPr>
          <w:rFonts w:hAnsi="宋体" w:hint="eastAsia"/>
        </w:rPr>
      </w:pPr>
      <w:r w:rsidRPr="00D87623">
        <w:rPr>
          <w:rFonts w:hAnsi="宋体" w:hint="eastAsia"/>
        </w:rPr>
        <w:t>数据类型及格式：C1</w:t>
      </w:r>
    </w:p>
    <w:p w:rsidR="00D87623" w:rsidRPr="00D87623" w:rsidRDefault="00D87623" w:rsidP="00D87623">
      <w:pPr>
        <w:pStyle w:val="aff7"/>
        <w:rPr>
          <w:rFonts w:hAnsi="宋体" w:hint="eastAsia"/>
        </w:rPr>
      </w:pPr>
      <w:r w:rsidRPr="00D87623">
        <w:rPr>
          <w:rFonts w:hAnsi="宋体" w:hint="eastAsia"/>
        </w:rPr>
        <w:t>值域：0-否；5-是；</w:t>
      </w:r>
    </w:p>
    <w:p w:rsidR="00D87623" w:rsidRPr="00D87623" w:rsidRDefault="00807463" w:rsidP="004F4CAC">
      <w:pPr>
        <w:pStyle w:val="a7"/>
        <w:numPr>
          <w:ilvl w:val="3"/>
          <w:numId w:val="16"/>
        </w:numPr>
        <w:spacing w:before="156" w:after="156"/>
        <w:outlineLvl w:val="4"/>
        <w:rPr>
          <w:rFonts w:hAnsi="宋体" w:hint="eastAsia"/>
        </w:rPr>
      </w:pPr>
      <w:r>
        <w:rPr>
          <w:rFonts w:hAnsi="宋体" w:hint="eastAsia"/>
        </w:rPr>
        <w:t>预留线数</w:t>
      </w:r>
    </w:p>
    <w:p w:rsidR="00D87623" w:rsidRPr="00D87623" w:rsidRDefault="00D87623" w:rsidP="00D87623">
      <w:pPr>
        <w:pStyle w:val="aff7"/>
        <w:rPr>
          <w:rFonts w:hAnsi="宋体" w:hint="eastAsia"/>
        </w:rPr>
      </w:pPr>
      <w:r w:rsidRPr="00D87623">
        <w:rPr>
          <w:rFonts w:hAnsi="宋体" w:hint="eastAsia"/>
        </w:rPr>
        <w:t>中文名称：预留线数</w:t>
      </w:r>
    </w:p>
    <w:p w:rsidR="00D87623" w:rsidRPr="00D87623" w:rsidRDefault="00D87623" w:rsidP="00D87623">
      <w:pPr>
        <w:pStyle w:val="aff7"/>
        <w:rPr>
          <w:rFonts w:hAnsi="宋体" w:hint="eastAsia"/>
        </w:rPr>
      </w:pPr>
      <w:r w:rsidRPr="00D87623">
        <w:rPr>
          <w:rFonts w:hAnsi="宋体" w:hint="eastAsia"/>
        </w:rPr>
        <w:t>英文名称：Number of reserved lines</w:t>
      </w:r>
    </w:p>
    <w:p w:rsidR="00D87623" w:rsidRPr="00D87623" w:rsidRDefault="00D87623" w:rsidP="00D87623">
      <w:pPr>
        <w:pStyle w:val="aff7"/>
        <w:rPr>
          <w:rFonts w:hAnsi="宋体" w:hint="eastAsia"/>
        </w:rPr>
      </w:pPr>
      <w:r w:rsidRPr="00D87623">
        <w:rPr>
          <w:rFonts w:hAnsi="宋体" w:hint="eastAsia"/>
        </w:rPr>
        <w:t>说明：浴霸安装预留的线数。如：6根（地线、零线、照明、排风、换气、取暖）。</w:t>
      </w:r>
    </w:p>
    <w:p w:rsidR="00D87623" w:rsidRPr="00D87623" w:rsidRDefault="00D87623" w:rsidP="00D87623">
      <w:pPr>
        <w:pStyle w:val="aff7"/>
        <w:rPr>
          <w:rFonts w:hAnsi="宋体" w:hint="eastAsia"/>
        </w:rPr>
      </w:pPr>
      <w:r w:rsidRPr="00D87623">
        <w:rPr>
          <w:rFonts w:hAnsi="宋体" w:hint="eastAsia"/>
        </w:rPr>
        <w:t>约束条件：M</w:t>
      </w:r>
    </w:p>
    <w:p w:rsidR="00D87623" w:rsidRPr="00D87623" w:rsidRDefault="00D87623" w:rsidP="00D87623">
      <w:pPr>
        <w:pStyle w:val="aff7"/>
        <w:rPr>
          <w:rFonts w:hAnsi="宋体" w:hint="eastAsia"/>
        </w:rPr>
      </w:pPr>
      <w:r w:rsidRPr="00D87623">
        <w:rPr>
          <w:rFonts w:hAnsi="宋体" w:hint="eastAsia"/>
        </w:rPr>
        <w:t>数据类型及格式：N..1</w:t>
      </w:r>
    </w:p>
    <w:p w:rsidR="00D87623" w:rsidRPr="00D87623" w:rsidRDefault="00D87623" w:rsidP="00D87623">
      <w:pPr>
        <w:pStyle w:val="aff7"/>
        <w:rPr>
          <w:rFonts w:hAnsi="宋体" w:hint="eastAsia"/>
        </w:rPr>
      </w:pPr>
      <w:r w:rsidRPr="00D87623">
        <w:rPr>
          <w:rFonts w:hAnsi="宋体" w:hint="eastAsia"/>
        </w:rPr>
        <w:t>计量单位：根</w:t>
      </w:r>
    </w:p>
    <w:p w:rsidR="00D87623" w:rsidRPr="00D87623" w:rsidRDefault="00807463" w:rsidP="004F4CAC">
      <w:pPr>
        <w:pStyle w:val="a7"/>
        <w:numPr>
          <w:ilvl w:val="3"/>
          <w:numId w:val="16"/>
        </w:numPr>
        <w:spacing w:before="156" w:after="156"/>
        <w:outlineLvl w:val="4"/>
        <w:rPr>
          <w:rFonts w:hAnsi="宋体" w:hint="eastAsia"/>
        </w:rPr>
      </w:pPr>
      <w:r>
        <w:rPr>
          <w:rFonts w:hAnsi="宋体" w:hint="eastAsia"/>
        </w:rPr>
        <w:t>建议安装高度</w:t>
      </w:r>
    </w:p>
    <w:p w:rsidR="00D87623" w:rsidRPr="00D87623" w:rsidRDefault="00D87623" w:rsidP="00D87623">
      <w:pPr>
        <w:pStyle w:val="aff7"/>
        <w:rPr>
          <w:rFonts w:hAnsi="宋体" w:hint="eastAsia"/>
        </w:rPr>
      </w:pPr>
      <w:r w:rsidRPr="00D87623">
        <w:rPr>
          <w:rFonts w:hAnsi="宋体" w:hint="eastAsia"/>
        </w:rPr>
        <w:lastRenderedPageBreak/>
        <w:t>中文名称：建议安装高度</w:t>
      </w:r>
    </w:p>
    <w:p w:rsidR="00D87623" w:rsidRPr="00D87623" w:rsidRDefault="00D87623" w:rsidP="00D87623">
      <w:pPr>
        <w:pStyle w:val="aff7"/>
        <w:rPr>
          <w:rFonts w:hAnsi="宋体" w:hint="eastAsia"/>
        </w:rPr>
      </w:pPr>
      <w:r w:rsidRPr="00D87623">
        <w:rPr>
          <w:rFonts w:hAnsi="宋体" w:hint="eastAsia"/>
        </w:rPr>
        <w:t>英文名称：Recommended mounting height</w:t>
      </w:r>
    </w:p>
    <w:p w:rsidR="00D87623" w:rsidRPr="00D87623" w:rsidRDefault="00D87623" w:rsidP="00D87623">
      <w:pPr>
        <w:pStyle w:val="aff7"/>
        <w:rPr>
          <w:rFonts w:hAnsi="宋体" w:hint="eastAsia"/>
        </w:rPr>
      </w:pPr>
      <w:r w:rsidRPr="00D87623">
        <w:rPr>
          <w:rFonts w:hAnsi="宋体" w:hint="eastAsia"/>
        </w:rPr>
        <w:t>说明：浴霸的建议安装高度。</w:t>
      </w:r>
    </w:p>
    <w:p w:rsidR="00D87623" w:rsidRPr="00D87623" w:rsidRDefault="00D87623" w:rsidP="00D87623">
      <w:pPr>
        <w:pStyle w:val="aff7"/>
        <w:rPr>
          <w:rFonts w:hAnsi="宋体" w:hint="eastAsia"/>
        </w:rPr>
      </w:pPr>
      <w:r w:rsidRPr="00D87623">
        <w:rPr>
          <w:rFonts w:hAnsi="宋体" w:hint="eastAsia"/>
        </w:rPr>
        <w:t>约束条件：M</w:t>
      </w:r>
    </w:p>
    <w:p w:rsidR="00D87623" w:rsidRPr="00D87623" w:rsidRDefault="00D87623" w:rsidP="00D87623">
      <w:pPr>
        <w:pStyle w:val="aff7"/>
        <w:rPr>
          <w:rFonts w:hAnsi="宋体" w:hint="eastAsia"/>
        </w:rPr>
      </w:pPr>
      <w:r w:rsidRPr="00D87623">
        <w:rPr>
          <w:rFonts w:hAnsi="宋体" w:hint="eastAsia"/>
        </w:rPr>
        <w:t>数据类型及格式：N..1..2</w:t>
      </w:r>
    </w:p>
    <w:p w:rsidR="00D87623" w:rsidRPr="00D87623" w:rsidRDefault="00D87623" w:rsidP="00D87623">
      <w:pPr>
        <w:pStyle w:val="aff7"/>
        <w:rPr>
          <w:rFonts w:hAnsi="宋体" w:hint="eastAsia"/>
        </w:rPr>
      </w:pPr>
      <w:r w:rsidRPr="00D87623">
        <w:rPr>
          <w:rFonts w:hAnsi="宋体" w:hint="eastAsia"/>
        </w:rPr>
        <w:t>计量单位：m</w:t>
      </w:r>
    </w:p>
    <w:p w:rsidR="00D87623" w:rsidRPr="00D87623" w:rsidRDefault="00807463" w:rsidP="004F4CAC">
      <w:pPr>
        <w:pStyle w:val="a7"/>
        <w:numPr>
          <w:ilvl w:val="3"/>
          <w:numId w:val="16"/>
        </w:numPr>
        <w:spacing w:before="156" w:after="156"/>
        <w:outlineLvl w:val="4"/>
        <w:rPr>
          <w:rFonts w:hAnsi="宋体" w:hint="eastAsia"/>
        </w:rPr>
      </w:pPr>
      <w:r>
        <w:rPr>
          <w:rFonts w:hAnsi="宋体" w:hint="eastAsia"/>
        </w:rPr>
        <w:t>适用面积</w:t>
      </w:r>
    </w:p>
    <w:p w:rsidR="00D87623" w:rsidRPr="00D87623" w:rsidRDefault="00D87623" w:rsidP="00D87623">
      <w:pPr>
        <w:pStyle w:val="aff7"/>
        <w:rPr>
          <w:rFonts w:hAnsi="宋体" w:hint="eastAsia"/>
        </w:rPr>
      </w:pPr>
      <w:r w:rsidRPr="00D87623">
        <w:rPr>
          <w:rFonts w:hAnsi="宋体" w:hint="eastAsia"/>
        </w:rPr>
        <w:t>中文名称：适用面积</w:t>
      </w:r>
    </w:p>
    <w:p w:rsidR="00D87623" w:rsidRPr="00D87623" w:rsidRDefault="00D87623" w:rsidP="00D87623">
      <w:pPr>
        <w:pStyle w:val="aff7"/>
        <w:rPr>
          <w:rFonts w:hAnsi="宋体" w:hint="eastAsia"/>
        </w:rPr>
      </w:pPr>
      <w:r w:rsidRPr="00D87623">
        <w:rPr>
          <w:rFonts w:hAnsi="宋体" w:hint="eastAsia"/>
        </w:rPr>
        <w:t>英文名称：Applicable Area</w:t>
      </w:r>
    </w:p>
    <w:p w:rsidR="00D87623" w:rsidRPr="00D87623" w:rsidRDefault="00D87623" w:rsidP="00D87623">
      <w:pPr>
        <w:pStyle w:val="aff7"/>
        <w:rPr>
          <w:rFonts w:hAnsi="宋体" w:hint="eastAsia"/>
        </w:rPr>
      </w:pPr>
      <w:r w:rsidRPr="00D87623">
        <w:rPr>
          <w:rFonts w:hAnsi="宋体" w:hint="eastAsia"/>
        </w:rPr>
        <w:t>说明：浴霸的适用面积。</w:t>
      </w:r>
    </w:p>
    <w:p w:rsidR="00D87623" w:rsidRPr="00D87623" w:rsidRDefault="00D87623" w:rsidP="00D87623">
      <w:pPr>
        <w:pStyle w:val="aff7"/>
        <w:rPr>
          <w:rFonts w:hAnsi="宋体" w:hint="eastAsia"/>
        </w:rPr>
      </w:pPr>
      <w:r w:rsidRPr="00D87623">
        <w:rPr>
          <w:rFonts w:hAnsi="宋体" w:hint="eastAsia"/>
        </w:rPr>
        <w:t>约束条件：M</w:t>
      </w:r>
    </w:p>
    <w:p w:rsidR="00D87623" w:rsidRPr="00D87623" w:rsidRDefault="00D87623" w:rsidP="00D87623">
      <w:pPr>
        <w:pStyle w:val="aff7"/>
        <w:rPr>
          <w:rFonts w:hAnsi="宋体" w:hint="eastAsia"/>
        </w:rPr>
      </w:pPr>
      <w:r w:rsidRPr="00D87623">
        <w:rPr>
          <w:rFonts w:hAnsi="宋体" w:hint="eastAsia"/>
        </w:rPr>
        <w:t>数据类型及格式：N..2..2</w:t>
      </w:r>
    </w:p>
    <w:p w:rsidR="00D87623" w:rsidRPr="00D87623" w:rsidRDefault="00D87623" w:rsidP="00D87623">
      <w:pPr>
        <w:pStyle w:val="aff7"/>
        <w:rPr>
          <w:rFonts w:hAnsi="宋体" w:hint="eastAsia"/>
        </w:rPr>
      </w:pPr>
      <w:r w:rsidRPr="00D87623">
        <w:rPr>
          <w:rFonts w:hAnsi="宋体" w:hint="eastAsia"/>
        </w:rPr>
        <w:t>计量单位：㎡</w:t>
      </w:r>
    </w:p>
    <w:p w:rsidR="00D87623" w:rsidRPr="00D87623" w:rsidRDefault="00807463" w:rsidP="004F4CAC">
      <w:pPr>
        <w:pStyle w:val="a7"/>
        <w:numPr>
          <w:ilvl w:val="3"/>
          <w:numId w:val="16"/>
        </w:numPr>
        <w:spacing w:before="156" w:after="156"/>
        <w:outlineLvl w:val="4"/>
        <w:rPr>
          <w:rFonts w:hAnsi="宋体" w:hint="eastAsia"/>
        </w:rPr>
      </w:pPr>
      <w:r>
        <w:rPr>
          <w:rFonts w:hAnsi="宋体" w:hint="eastAsia"/>
        </w:rPr>
        <w:t>开关类型</w:t>
      </w:r>
    </w:p>
    <w:p w:rsidR="00D87623" w:rsidRPr="00D87623" w:rsidRDefault="00D87623" w:rsidP="00D87623">
      <w:pPr>
        <w:pStyle w:val="aff7"/>
        <w:rPr>
          <w:rFonts w:hAnsi="宋体" w:hint="eastAsia"/>
        </w:rPr>
      </w:pPr>
      <w:r w:rsidRPr="00D87623">
        <w:rPr>
          <w:rFonts w:hAnsi="宋体" w:hint="eastAsia"/>
        </w:rPr>
        <w:t>中文名称：开关类型</w:t>
      </w:r>
    </w:p>
    <w:p w:rsidR="00D87623" w:rsidRPr="00D87623" w:rsidRDefault="00D87623" w:rsidP="00D87623">
      <w:pPr>
        <w:pStyle w:val="aff7"/>
        <w:rPr>
          <w:rFonts w:hAnsi="宋体" w:hint="eastAsia"/>
        </w:rPr>
      </w:pPr>
      <w:r w:rsidRPr="00D87623">
        <w:rPr>
          <w:rFonts w:hAnsi="宋体" w:hint="eastAsia"/>
        </w:rPr>
        <w:t>英文名称：Switch type</w:t>
      </w:r>
    </w:p>
    <w:p w:rsidR="00D87623" w:rsidRPr="00D87623" w:rsidRDefault="00D87623" w:rsidP="00D87623">
      <w:pPr>
        <w:pStyle w:val="aff7"/>
        <w:rPr>
          <w:rFonts w:hAnsi="宋体" w:hint="eastAsia"/>
        </w:rPr>
      </w:pPr>
      <w:r w:rsidRPr="00D87623">
        <w:rPr>
          <w:rFonts w:hAnsi="宋体" w:hint="eastAsia"/>
        </w:rPr>
        <w:t>说明：浴霸的开关类型。如：上掀式、取暖照明互锁开关。</w:t>
      </w:r>
    </w:p>
    <w:p w:rsidR="00D87623" w:rsidRPr="00D87623" w:rsidRDefault="00D87623" w:rsidP="00D87623">
      <w:pPr>
        <w:pStyle w:val="aff7"/>
        <w:rPr>
          <w:rFonts w:hAnsi="宋体" w:hint="eastAsia"/>
        </w:rPr>
      </w:pPr>
      <w:r w:rsidRPr="00D87623">
        <w:rPr>
          <w:rFonts w:hAnsi="宋体" w:hint="eastAsia"/>
        </w:rPr>
        <w:t>约束条件：M</w:t>
      </w:r>
    </w:p>
    <w:p w:rsidR="00D87623" w:rsidRPr="00D87623" w:rsidRDefault="00D87623" w:rsidP="00D87623">
      <w:pPr>
        <w:pStyle w:val="aff7"/>
        <w:rPr>
          <w:rFonts w:hAnsi="宋体" w:hint="eastAsia"/>
        </w:rPr>
      </w:pPr>
      <w:r w:rsidRPr="00D87623">
        <w:rPr>
          <w:rFonts w:hAnsi="宋体" w:hint="eastAsia"/>
        </w:rPr>
        <w:t>数据类型及格式：C..50</w:t>
      </w:r>
    </w:p>
    <w:p w:rsidR="00D87623" w:rsidRPr="00D87623" w:rsidRDefault="00807463" w:rsidP="004F4CAC">
      <w:pPr>
        <w:pStyle w:val="a7"/>
        <w:numPr>
          <w:ilvl w:val="3"/>
          <w:numId w:val="16"/>
        </w:numPr>
        <w:spacing w:before="156" w:after="156"/>
        <w:outlineLvl w:val="4"/>
        <w:rPr>
          <w:rFonts w:hAnsi="宋体" w:hint="eastAsia"/>
        </w:rPr>
      </w:pPr>
      <w:r>
        <w:rPr>
          <w:rFonts w:hAnsi="宋体" w:hint="eastAsia"/>
        </w:rPr>
        <w:lastRenderedPageBreak/>
        <w:t>吊顶安装</w:t>
      </w:r>
    </w:p>
    <w:p w:rsidR="00D87623" w:rsidRPr="00D87623" w:rsidRDefault="00D87623" w:rsidP="00D87623">
      <w:pPr>
        <w:pStyle w:val="aff7"/>
        <w:rPr>
          <w:rFonts w:hAnsi="宋体" w:hint="eastAsia"/>
        </w:rPr>
      </w:pPr>
      <w:r w:rsidRPr="00D87623">
        <w:rPr>
          <w:rFonts w:hAnsi="宋体" w:hint="eastAsia"/>
        </w:rPr>
        <w:t>中文名称：吊顶安装</w:t>
      </w:r>
    </w:p>
    <w:p w:rsidR="00D87623" w:rsidRPr="00D87623" w:rsidRDefault="00D87623" w:rsidP="00D87623">
      <w:pPr>
        <w:pStyle w:val="aff7"/>
        <w:rPr>
          <w:rFonts w:hAnsi="宋体" w:hint="eastAsia"/>
        </w:rPr>
      </w:pPr>
      <w:r w:rsidRPr="00D87623">
        <w:rPr>
          <w:rFonts w:hAnsi="宋体" w:hint="eastAsia"/>
        </w:rPr>
        <w:t>英文名称：Ceiling installation</w:t>
      </w:r>
    </w:p>
    <w:p w:rsidR="00D87623" w:rsidRPr="00D87623" w:rsidRDefault="00D87623" w:rsidP="00D87623">
      <w:pPr>
        <w:pStyle w:val="aff7"/>
        <w:rPr>
          <w:rFonts w:hAnsi="宋体" w:hint="eastAsia"/>
        </w:rPr>
      </w:pPr>
      <w:r w:rsidRPr="00D87623">
        <w:rPr>
          <w:rFonts w:hAnsi="宋体" w:hint="eastAsia"/>
        </w:rPr>
        <w:t>说明：浴霸的吊顶安装方式。如：集成吊顶、普通吊顶</w:t>
      </w:r>
    </w:p>
    <w:p w:rsidR="00D87623" w:rsidRPr="00D87623" w:rsidRDefault="00D87623" w:rsidP="00D87623">
      <w:pPr>
        <w:pStyle w:val="aff7"/>
        <w:rPr>
          <w:rFonts w:hAnsi="宋体" w:hint="eastAsia"/>
        </w:rPr>
      </w:pPr>
      <w:r w:rsidRPr="00D87623">
        <w:rPr>
          <w:rFonts w:hAnsi="宋体" w:hint="eastAsia"/>
        </w:rPr>
        <w:t>约束条件：O</w:t>
      </w:r>
    </w:p>
    <w:p w:rsidR="00D87623" w:rsidRDefault="00D87623" w:rsidP="00D87623">
      <w:pPr>
        <w:pStyle w:val="aff7"/>
        <w:rPr>
          <w:rFonts w:hAnsi="宋体" w:hint="eastAsia"/>
        </w:rPr>
      </w:pPr>
      <w:r w:rsidRPr="00D87623">
        <w:rPr>
          <w:rFonts w:hAnsi="宋体" w:hint="eastAsia"/>
        </w:rPr>
        <w:t>数据类型及格式：C..50</w:t>
      </w:r>
      <w:bookmarkStart w:id="231" w:name="_Toc425842254"/>
    </w:p>
    <w:p w:rsidR="000753F2" w:rsidRPr="008D5A8B" w:rsidRDefault="003F493F" w:rsidP="00D87623">
      <w:pPr>
        <w:pStyle w:val="a7"/>
        <w:spacing w:before="156" w:after="156"/>
        <w:ind w:left="0"/>
        <w:rPr>
          <w:rFonts w:ascii="Times New Roman"/>
        </w:rPr>
      </w:pPr>
      <w:r>
        <w:rPr>
          <w:rFonts w:ascii="Times New Roman" w:hint="eastAsia"/>
        </w:rPr>
        <w:t>浴房</w:t>
      </w:r>
      <w:r w:rsidR="005042EE">
        <w:rPr>
          <w:rFonts w:ascii="Times New Roman"/>
        </w:rPr>
        <w:t>信息</w:t>
      </w:r>
      <w:bookmarkEnd w:id="231"/>
      <w:r w:rsidR="001E3EAA">
        <w:rPr>
          <w:rFonts w:ascii="Times New Roman" w:hint="eastAsia"/>
        </w:rPr>
        <w:t>元素</w:t>
      </w:r>
    </w:p>
    <w:p w:rsidR="00427673" w:rsidRPr="00427673" w:rsidRDefault="00807463" w:rsidP="004F4CAC">
      <w:pPr>
        <w:pStyle w:val="a7"/>
        <w:numPr>
          <w:ilvl w:val="3"/>
          <w:numId w:val="16"/>
        </w:numPr>
        <w:spacing w:before="156" w:after="156"/>
        <w:outlineLvl w:val="4"/>
        <w:rPr>
          <w:rFonts w:ascii="宋体" w:hAnsi="宋体" w:hint="eastAsia"/>
          <w:noProof/>
        </w:rPr>
      </w:pPr>
      <w:r>
        <w:rPr>
          <w:rFonts w:ascii="宋体" w:hAnsi="宋体" w:hint="eastAsia"/>
          <w:noProof/>
        </w:rPr>
        <w:t>主体材质</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中文名称：主体材质</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英文名称：main material</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说明：浴房的主体材质。如：钢化玻璃</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约束条件：M</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数据类型及格式：C..50</w:t>
      </w:r>
    </w:p>
    <w:p w:rsidR="00427673" w:rsidRPr="00427673" w:rsidRDefault="00C50DF8" w:rsidP="004F4CAC">
      <w:pPr>
        <w:pStyle w:val="a7"/>
        <w:numPr>
          <w:ilvl w:val="3"/>
          <w:numId w:val="16"/>
        </w:numPr>
        <w:spacing w:before="156" w:after="156"/>
        <w:outlineLvl w:val="4"/>
        <w:rPr>
          <w:rFonts w:ascii="宋体" w:hAnsi="宋体" w:hint="eastAsia"/>
          <w:noProof/>
        </w:rPr>
      </w:pPr>
      <w:r>
        <w:rPr>
          <w:rFonts w:ascii="宋体" w:hAnsi="宋体" w:hint="eastAsia"/>
          <w:noProof/>
        </w:rPr>
        <w:t>拉手材质</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中文名称：拉手材质</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英文名称：Handle material</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说明：浴房的拉手材质。</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约束条件：M</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数据类型及格式：C..50</w:t>
      </w:r>
    </w:p>
    <w:p w:rsidR="00427673" w:rsidRPr="00427673" w:rsidRDefault="00C50DF8" w:rsidP="004F4CAC">
      <w:pPr>
        <w:pStyle w:val="a7"/>
        <w:numPr>
          <w:ilvl w:val="3"/>
          <w:numId w:val="16"/>
        </w:numPr>
        <w:spacing w:before="156" w:after="156"/>
        <w:outlineLvl w:val="4"/>
        <w:rPr>
          <w:rFonts w:ascii="宋体" w:hAnsi="宋体" w:hint="eastAsia"/>
          <w:noProof/>
        </w:rPr>
      </w:pPr>
      <w:r>
        <w:rPr>
          <w:rFonts w:ascii="宋体" w:hAnsi="宋体" w:hint="eastAsia"/>
          <w:noProof/>
        </w:rPr>
        <w:lastRenderedPageBreak/>
        <w:t>开合方式</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中文名称：开合方式</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英文名称：Opening and closing methods</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说明：浴房的门的开合方式。如：双移门。</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约束条件：M</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数据类型及格式：C..50</w:t>
      </w:r>
    </w:p>
    <w:p w:rsidR="00427673" w:rsidRPr="00427673" w:rsidRDefault="00C50DF8" w:rsidP="004F4CAC">
      <w:pPr>
        <w:pStyle w:val="a7"/>
        <w:numPr>
          <w:ilvl w:val="3"/>
          <w:numId w:val="16"/>
        </w:numPr>
        <w:spacing w:before="156" w:after="156"/>
        <w:outlineLvl w:val="4"/>
        <w:rPr>
          <w:rFonts w:ascii="宋体" w:hAnsi="宋体" w:hint="eastAsia"/>
          <w:noProof/>
        </w:rPr>
      </w:pPr>
      <w:r>
        <w:rPr>
          <w:rFonts w:ascii="宋体" w:hAnsi="宋体" w:hint="eastAsia"/>
          <w:noProof/>
        </w:rPr>
        <w:t>拉门形状</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中文名称：拉门形状</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英文名称：Sliding door shape</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说明：浴房的拉门形状。如：弧扇型。</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约束条件：M</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数据类型及格式：C..50</w:t>
      </w:r>
    </w:p>
    <w:p w:rsidR="00427673" w:rsidRPr="00427673" w:rsidRDefault="00C50DF8" w:rsidP="004F4CAC">
      <w:pPr>
        <w:pStyle w:val="a7"/>
        <w:numPr>
          <w:ilvl w:val="3"/>
          <w:numId w:val="16"/>
        </w:numPr>
        <w:spacing w:before="156" w:after="156"/>
        <w:outlineLvl w:val="4"/>
        <w:rPr>
          <w:rFonts w:ascii="宋体" w:hAnsi="宋体" w:hint="eastAsia"/>
          <w:noProof/>
        </w:rPr>
      </w:pPr>
      <w:r>
        <w:rPr>
          <w:rFonts w:ascii="宋体" w:hAnsi="宋体" w:hint="eastAsia"/>
          <w:noProof/>
        </w:rPr>
        <w:t>拉门玻璃厚度</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中文名称：拉门玻璃厚度</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英文名称：Thickness of sliding glass</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说明：浴房的拉门玻璃厚度。</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约束条件：M</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数据类型及格式：N..2，1</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计量单位：mm</w:t>
      </w:r>
    </w:p>
    <w:p w:rsidR="00427673" w:rsidRPr="00427673" w:rsidRDefault="00C50DF8" w:rsidP="004F4CAC">
      <w:pPr>
        <w:pStyle w:val="a7"/>
        <w:numPr>
          <w:ilvl w:val="3"/>
          <w:numId w:val="16"/>
        </w:numPr>
        <w:spacing w:before="156" w:after="156"/>
        <w:outlineLvl w:val="4"/>
        <w:rPr>
          <w:rFonts w:ascii="宋体" w:hAnsi="宋体" w:hint="eastAsia"/>
          <w:noProof/>
        </w:rPr>
      </w:pPr>
      <w:r>
        <w:rPr>
          <w:rFonts w:ascii="宋体" w:hAnsi="宋体" w:hint="eastAsia"/>
          <w:noProof/>
        </w:rPr>
        <w:lastRenderedPageBreak/>
        <w:t>框架材质</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中文名称：框架材质</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英文名称：Frame material</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说明：浴房框架的材质。如：铝合金。</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约束条件：M</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数据类型及格式：C..50</w:t>
      </w:r>
    </w:p>
    <w:p w:rsidR="00427673" w:rsidRPr="00427673" w:rsidRDefault="00C50DF8" w:rsidP="004F4CAC">
      <w:pPr>
        <w:pStyle w:val="a7"/>
        <w:numPr>
          <w:ilvl w:val="3"/>
          <w:numId w:val="16"/>
        </w:numPr>
        <w:spacing w:before="156" w:after="156"/>
        <w:outlineLvl w:val="4"/>
        <w:rPr>
          <w:rFonts w:ascii="宋体" w:hAnsi="宋体" w:hint="eastAsia"/>
          <w:noProof/>
        </w:rPr>
      </w:pPr>
      <w:r>
        <w:rPr>
          <w:rFonts w:ascii="宋体" w:hAnsi="宋体" w:hint="eastAsia"/>
          <w:noProof/>
        </w:rPr>
        <w:t>滑轮材质</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中文名称：滑轮材质</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英文名称：Pulley material</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说明：浴房滑轮的材质。如：不锈钢材质。</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约束条件：M</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数据类型及格式：C..50</w:t>
      </w:r>
    </w:p>
    <w:p w:rsidR="00427673" w:rsidRPr="00427673" w:rsidRDefault="00C50DF8" w:rsidP="004F4CAC">
      <w:pPr>
        <w:pStyle w:val="a7"/>
        <w:numPr>
          <w:ilvl w:val="3"/>
          <w:numId w:val="16"/>
        </w:numPr>
        <w:spacing w:before="156" w:after="156"/>
        <w:outlineLvl w:val="4"/>
        <w:rPr>
          <w:rFonts w:ascii="宋体" w:hAnsi="宋体" w:hint="eastAsia"/>
          <w:noProof/>
        </w:rPr>
      </w:pPr>
      <w:r>
        <w:rPr>
          <w:rFonts w:ascii="宋体" w:hAnsi="宋体" w:hint="eastAsia"/>
          <w:noProof/>
        </w:rPr>
        <w:t>置物架</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中文名称：置物架</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英文名称：Shelving</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说明：浴房是否有置物架。</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约束条件：O</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数据类型及格式：C1</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值域：0-否；1-是；</w:t>
      </w:r>
    </w:p>
    <w:p w:rsidR="00427673" w:rsidRPr="00427673" w:rsidRDefault="00C50DF8" w:rsidP="004F4CAC">
      <w:pPr>
        <w:pStyle w:val="a7"/>
        <w:numPr>
          <w:ilvl w:val="3"/>
          <w:numId w:val="16"/>
        </w:numPr>
        <w:spacing w:before="156" w:after="156"/>
        <w:outlineLvl w:val="4"/>
        <w:rPr>
          <w:rFonts w:ascii="宋体" w:hAnsi="宋体" w:hint="eastAsia"/>
          <w:noProof/>
        </w:rPr>
      </w:pPr>
      <w:r>
        <w:rPr>
          <w:rFonts w:ascii="宋体" w:hAnsi="宋体" w:hint="eastAsia"/>
          <w:noProof/>
        </w:rPr>
        <w:lastRenderedPageBreak/>
        <w:t>底座配置</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中文名称：底座配置</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英文名称：Base configuration</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说明：浴房的底座配置。如：石基。</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约束条件：M</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数据类型及格式：C..100</w:t>
      </w:r>
    </w:p>
    <w:p w:rsidR="00427673" w:rsidRPr="00427673" w:rsidRDefault="00C50DF8" w:rsidP="004F4CAC">
      <w:pPr>
        <w:pStyle w:val="a7"/>
        <w:numPr>
          <w:ilvl w:val="3"/>
          <w:numId w:val="16"/>
        </w:numPr>
        <w:spacing w:before="156" w:after="156"/>
        <w:outlineLvl w:val="4"/>
        <w:rPr>
          <w:rFonts w:ascii="宋体" w:hAnsi="宋体" w:hint="eastAsia"/>
          <w:noProof/>
        </w:rPr>
      </w:pPr>
      <w:r>
        <w:rPr>
          <w:rFonts w:ascii="宋体" w:hAnsi="宋体" w:hint="eastAsia"/>
          <w:noProof/>
        </w:rPr>
        <w:t>花洒</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中文名称：花洒</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英文名称：Shower</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说明：浴房是否有花洒。</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约束条件：O</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数据类型及格式：C1</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值域：0-否；1-是；</w:t>
      </w:r>
    </w:p>
    <w:p w:rsidR="00427673" w:rsidRPr="00427673" w:rsidRDefault="00C50DF8" w:rsidP="004F4CAC">
      <w:pPr>
        <w:pStyle w:val="a7"/>
        <w:numPr>
          <w:ilvl w:val="3"/>
          <w:numId w:val="16"/>
        </w:numPr>
        <w:spacing w:before="156" w:after="156"/>
        <w:outlineLvl w:val="4"/>
        <w:rPr>
          <w:rFonts w:ascii="宋体" w:hAnsi="宋体" w:hint="eastAsia"/>
          <w:noProof/>
        </w:rPr>
      </w:pPr>
      <w:r>
        <w:rPr>
          <w:rFonts w:ascii="宋体" w:hAnsi="宋体" w:hint="eastAsia"/>
          <w:noProof/>
        </w:rPr>
        <w:t>蒸汽</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中文名称：蒸汽</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英文名称：steam</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说明：浴房是否有蒸汽。</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约束条件：O</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数据类型及格式：C1</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lastRenderedPageBreak/>
        <w:t>值域：0-否；1-是；</w:t>
      </w:r>
    </w:p>
    <w:p w:rsidR="00427673" w:rsidRPr="00427673" w:rsidRDefault="00922A19" w:rsidP="004F4CAC">
      <w:pPr>
        <w:pStyle w:val="a7"/>
        <w:numPr>
          <w:ilvl w:val="3"/>
          <w:numId w:val="16"/>
        </w:numPr>
        <w:spacing w:before="156" w:after="156"/>
        <w:outlineLvl w:val="4"/>
        <w:rPr>
          <w:rFonts w:ascii="宋体" w:hAnsi="宋体" w:hint="eastAsia"/>
          <w:noProof/>
        </w:rPr>
      </w:pPr>
      <w:r>
        <w:rPr>
          <w:rFonts w:ascii="宋体" w:hAnsi="宋体" w:hint="eastAsia"/>
          <w:noProof/>
        </w:rPr>
        <w:t>美容镜</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中文名称：美容镜</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英文名称：Beauty mirror</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说明：浴房是否有美容镜。</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约束条件：O</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数据类型及格式：C1</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值域：0-否；1-是；</w:t>
      </w:r>
    </w:p>
    <w:p w:rsidR="00427673" w:rsidRPr="00427673" w:rsidRDefault="00922A19" w:rsidP="004F4CAC">
      <w:pPr>
        <w:pStyle w:val="a7"/>
        <w:numPr>
          <w:ilvl w:val="3"/>
          <w:numId w:val="16"/>
        </w:numPr>
        <w:spacing w:before="156" w:after="156"/>
        <w:outlineLvl w:val="4"/>
        <w:rPr>
          <w:rFonts w:ascii="宋体" w:hAnsi="宋体" w:hint="eastAsia"/>
          <w:noProof/>
        </w:rPr>
      </w:pPr>
      <w:r>
        <w:rPr>
          <w:rFonts w:ascii="宋体" w:hAnsi="宋体" w:hint="eastAsia"/>
          <w:noProof/>
        </w:rPr>
        <w:t>换气扇</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中文名称：换气扇</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英文名称：ventilator</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说明：浴房是否有换气扇。</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约束条件：O</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数据类型及格式：C1</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值域：0-否；1-是；</w:t>
      </w:r>
    </w:p>
    <w:p w:rsidR="00427673" w:rsidRPr="00427673" w:rsidRDefault="00922A19" w:rsidP="004F4CAC">
      <w:pPr>
        <w:pStyle w:val="a7"/>
        <w:numPr>
          <w:ilvl w:val="3"/>
          <w:numId w:val="16"/>
        </w:numPr>
        <w:spacing w:before="156" w:after="156"/>
        <w:outlineLvl w:val="4"/>
        <w:rPr>
          <w:rFonts w:ascii="宋体" w:hAnsi="宋体" w:hint="eastAsia"/>
          <w:noProof/>
        </w:rPr>
      </w:pPr>
      <w:r>
        <w:rPr>
          <w:rFonts w:ascii="宋体" w:hAnsi="宋体" w:hint="eastAsia"/>
          <w:noProof/>
        </w:rPr>
        <w:t>顶灯</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中文名称：顶灯</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英文名称：dome light</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说明：浴房是否有顶灯。</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lastRenderedPageBreak/>
        <w:t>约束条件：O</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数据类型及格式：C1</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值域：0-否；1-是；</w:t>
      </w:r>
    </w:p>
    <w:p w:rsidR="00427673" w:rsidRPr="00427673" w:rsidRDefault="00922A19" w:rsidP="004F4CAC">
      <w:pPr>
        <w:pStyle w:val="a7"/>
        <w:numPr>
          <w:ilvl w:val="3"/>
          <w:numId w:val="16"/>
        </w:numPr>
        <w:spacing w:before="156" w:after="156"/>
        <w:outlineLvl w:val="4"/>
        <w:rPr>
          <w:rFonts w:ascii="宋体" w:hAnsi="宋体" w:hint="eastAsia"/>
          <w:noProof/>
        </w:rPr>
      </w:pPr>
      <w:r>
        <w:rPr>
          <w:rFonts w:ascii="宋体" w:hAnsi="宋体" w:hint="eastAsia"/>
          <w:noProof/>
        </w:rPr>
        <w:t>顶喷</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中文名称：顶喷</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英文名称：Top spray</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说明：浴房是否有顶喷。</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约束条件：O</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数据类型及格式：C1</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值域：0-否；1-是；</w:t>
      </w:r>
    </w:p>
    <w:p w:rsidR="00427673" w:rsidRPr="00427673" w:rsidRDefault="00922A19" w:rsidP="004F4CAC">
      <w:pPr>
        <w:pStyle w:val="a7"/>
        <w:numPr>
          <w:ilvl w:val="3"/>
          <w:numId w:val="16"/>
        </w:numPr>
        <w:spacing w:before="156" w:after="156"/>
        <w:outlineLvl w:val="4"/>
        <w:rPr>
          <w:rFonts w:ascii="宋体" w:hAnsi="宋体" w:hint="eastAsia"/>
          <w:noProof/>
        </w:rPr>
      </w:pPr>
      <w:r>
        <w:rPr>
          <w:rFonts w:ascii="宋体" w:hAnsi="宋体" w:hint="eastAsia"/>
          <w:noProof/>
        </w:rPr>
        <w:t>升降杆</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中文名称：升降杆</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英文名称：Lifter</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说明：浴房是否有升降杆。</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约束条件：O</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数据类型及格式：C1</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值域：0-否；1-是；</w:t>
      </w:r>
    </w:p>
    <w:p w:rsidR="00427673" w:rsidRPr="00427673" w:rsidRDefault="00922A19" w:rsidP="004F4CAC">
      <w:pPr>
        <w:pStyle w:val="a7"/>
        <w:numPr>
          <w:ilvl w:val="3"/>
          <w:numId w:val="16"/>
        </w:numPr>
        <w:spacing w:before="156" w:after="156"/>
        <w:outlineLvl w:val="4"/>
        <w:rPr>
          <w:rFonts w:ascii="宋体" w:hAnsi="宋体" w:hint="eastAsia"/>
          <w:noProof/>
        </w:rPr>
      </w:pPr>
      <w:r>
        <w:rPr>
          <w:rFonts w:ascii="宋体" w:hAnsi="宋体" w:hint="eastAsia"/>
          <w:noProof/>
        </w:rPr>
        <w:t>防臭下水</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中文名称：防臭下水</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lastRenderedPageBreak/>
        <w:t>英文名称：Deodorant into the water</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说明：浴房是否有防臭下水。</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约束条件：O</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数据类型及格式：C1</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值域：0-否；1-是；</w:t>
      </w:r>
    </w:p>
    <w:p w:rsidR="00427673" w:rsidRPr="00427673" w:rsidRDefault="00922A19" w:rsidP="004F4CAC">
      <w:pPr>
        <w:pStyle w:val="a7"/>
        <w:numPr>
          <w:ilvl w:val="3"/>
          <w:numId w:val="16"/>
        </w:numPr>
        <w:spacing w:before="156" w:after="156"/>
        <w:outlineLvl w:val="4"/>
        <w:rPr>
          <w:rFonts w:ascii="宋体" w:hAnsi="宋体" w:hint="eastAsia"/>
          <w:noProof/>
        </w:rPr>
      </w:pPr>
      <w:r>
        <w:rPr>
          <w:rFonts w:ascii="宋体" w:hAnsi="宋体" w:hint="eastAsia"/>
          <w:noProof/>
        </w:rPr>
        <w:t>坐等</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中文名称：坐凳</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英文名称：Stool</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说明：浴房是否有坐等。</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约束条件：O</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数据类型及格式：C1</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值域：0-否；1-是；</w:t>
      </w:r>
    </w:p>
    <w:p w:rsidR="00427673" w:rsidRPr="00427673" w:rsidRDefault="00922A19" w:rsidP="004F4CAC">
      <w:pPr>
        <w:pStyle w:val="a7"/>
        <w:numPr>
          <w:ilvl w:val="3"/>
          <w:numId w:val="16"/>
        </w:numPr>
        <w:spacing w:before="156" w:after="156"/>
        <w:outlineLvl w:val="4"/>
        <w:rPr>
          <w:rFonts w:ascii="宋体" w:hAnsi="宋体" w:hint="eastAsia"/>
          <w:noProof/>
        </w:rPr>
      </w:pPr>
      <w:r>
        <w:rPr>
          <w:rFonts w:ascii="宋体" w:hAnsi="宋体" w:hint="eastAsia"/>
          <w:noProof/>
        </w:rPr>
        <w:t>智能电脑控制</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中文名称：智能电脑控制</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英文名称：Intelligent computer control</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说明：浴房是否电脑控制。</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约束条件：O</w:t>
      </w:r>
    </w:p>
    <w:p w:rsidR="00427673" w:rsidRPr="00427673" w:rsidRDefault="00427673" w:rsidP="00427673">
      <w:pPr>
        <w:ind w:firstLineChars="200" w:firstLine="420"/>
        <w:rPr>
          <w:rFonts w:ascii="宋体" w:hAnsi="宋体" w:hint="eastAsia"/>
          <w:noProof/>
        </w:rPr>
      </w:pPr>
      <w:r w:rsidRPr="00427673">
        <w:rPr>
          <w:rFonts w:ascii="宋体" w:hAnsi="宋体" w:hint="eastAsia"/>
          <w:noProof/>
        </w:rPr>
        <w:t>数据类型及格式：C1</w:t>
      </w:r>
    </w:p>
    <w:p w:rsidR="00427673" w:rsidRPr="007163EB" w:rsidRDefault="00427673" w:rsidP="00427673">
      <w:pPr>
        <w:ind w:firstLineChars="200" w:firstLine="420"/>
        <w:rPr>
          <w:rFonts w:ascii="宋体" w:hAnsi="宋体"/>
          <w:noProof/>
        </w:rPr>
      </w:pPr>
      <w:r w:rsidRPr="00427673">
        <w:rPr>
          <w:rFonts w:ascii="宋体" w:hAnsi="宋体" w:hint="eastAsia"/>
          <w:noProof/>
        </w:rPr>
        <w:t>值域：0-否；1-是；</w:t>
      </w:r>
      <w:r w:rsidRPr="007163EB">
        <w:rPr>
          <w:rFonts w:ascii="宋体" w:hAnsi="宋体"/>
          <w:noProof/>
        </w:rPr>
        <w:t xml:space="preserve"> </w:t>
      </w:r>
    </w:p>
    <w:p w:rsidR="00782880" w:rsidRPr="007163EB" w:rsidRDefault="00782880" w:rsidP="00782880">
      <w:pPr>
        <w:ind w:firstLineChars="200" w:firstLine="420"/>
        <w:rPr>
          <w:rFonts w:ascii="宋体" w:hAnsi="宋体"/>
          <w:noProof/>
        </w:rPr>
      </w:pPr>
    </w:p>
    <w:p w:rsidR="000753F2" w:rsidRPr="008D5A8B" w:rsidRDefault="00B67710" w:rsidP="008A2D85">
      <w:pPr>
        <w:pStyle w:val="a7"/>
        <w:spacing w:before="156" w:after="156"/>
        <w:ind w:left="0"/>
        <w:rPr>
          <w:rFonts w:ascii="Times New Roman"/>
        </w:rPr>
      </w:pPr>
      <w:bookmarkStart w:id="232" w:name="_Toc425842259"/>
      <w:r>
        <w:rPr>
          <w:rFonts w:ascii="Times New Roman" w:hint="eastAsia"/>
        </w:rPr>
        <w:t>浴缸</w:t>
      </w:r>
      <w:r w:rsidR="005042EE">
        <w:rPr>
          <w:rFonts w:ascii="Times New Roman"/>
        </w:rPr>
        <w:t>类产品信息</w:t>
      </w:r>
      <w:bookmarkEnd w:id="232"/>
      <w:r w:rsidR="001E3EAA">
        <w:rPr>
          <w:rFonts w:ascii="Times New Roman" w:hint="eastAsia"/>
        </w:rPr>
        <w:t>元素</w:t>
      </w:r>
    </w:p>
    <w:p w:rsidR="003D56F2" w:rsidRPr="003D56F2" w:rsidRDefault="005647F7" w:rsidP="004F4CAC">
      <w:pPr>
        <w:pStyle w:val="a7"/>
        <w:numPr>
          <w:ilvl w:val="3"/>
          <w:numId w:val="16"/>
        </w:numPr>
        <w:spacing w:before="156" w:after="156"/>
        <w:outlineLvl w:val="4"/>
        <w:rPr>
          <w:rFonts w:ascii="宋体" w:hAnsi="宋体" w:hint="eastAsia"/>
          <w:noProof/>
        </w:rPr>
      </w:pPr>
      <w:r>
        <w:rPr>
          <w:rFonts w:ascii="宋体" w:hAnsi="宋体" w:hint="eastAsia"/>
          <w:noProof/>
        </w:rPr>
        <w:t>裙边</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中文名称：裙边</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英文名称：Bath skirt</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说明：浴缸是有有裙边。</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约束条件：M</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数据类型及格式：C1</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值域：0-否；1-是；</w:t>
      </w:r>
    </w:p>
    <w:p w:rsidR="003D56F2" w:rsidRPr="003D56F2" w:rsidRDefault="005647F7" w:rsidP="004F4CAC">
      <w:pPr>
        <w:pStyle w:val="a7"/>
        <w:numPr>
          <w:ilvl w:val="3"/>
          <w:numId w:val="16"/>
        </w:numPr>
        <w:spacing w:before="156" w:after="156"/>
        <w:outlineLvl w:val="4"/>
        <w:rPr>
          <w:rFonts w:ascii="宋体" w:hAnsi="宋体" w:hint="eastAsia"/>
          <w:noProof/>
        </w:rPr>
      </w:pPr>
      <w:r>
        <w:rPr>
          <w:rFonts w:ascii="宋体" w:hAnsi="宋体" w:hint="eastAsia"/>
          <w:noProof/>
        </w:rPr>
        <w:t>扶手</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中文名称：扶手</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英文名称：handrails</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说明：浴缸是否有扶手。</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约束条件：O</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数据类型及格式：C1</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值域：0-否；1-是；</w:t>
      </w:r>
    </w:p>
    <w:p w:rsidR="003D56F2" w:rsidRPr="003D56F2" w:rsidRDefault="005647F7" w:rsidP="004F4CAC">
      <w:pPr>
        <w:pStyle w:val="a7"/>
        <w:numPr>
          <w:ilvl w:val="3"/>
          <w:numId w:val="16"/>
        </w:numPr>
        <w:spacing w:before="156" w:after="156"/>
        <w:outlineLvl w:val="4"/>
        <w:rPr>
          <w:rFonts w:ascii="宋体" w:hAnsi="宋体" w:hint="eastAsia"/>
          <w:noProof/>
        </w:rPr>
      </w:pPr>
      <w:r>
        <w:rPr>
          <w:rFonts w:ascii="宋体" w:hAnsi="宋体" w:hint="eastAsia"/>
          <w:noProof/>
        </w:rPr>
        <w:t>冲水方式</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中文名称：冲水方式</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lastRenderedPageBreak/>
        <w:t>英文名称：Flushing method</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说明：浴缸的冲水方式。如：旋钮式下出水。</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约束条件：M</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数据类型及格式：C..50</w:t>
      </w:r>
    </w:p>
    <w:p w:rsidR="003D56F2" w:rsidRPr="003D56F2" w:rsidRDefault="005647F7" w:rsidP="004F4CAC">
      <w:pPr>
        <w:pStyle w:val="a7"/>
        <w:numPr>
          <w:ilvl w:val="3"/>
          <w:numId w:val="16"/>
        </w:numPr>
        <w:spacing w:before="156" w:after="156"/>
        <w:outlineLvl w:val="4"/>
        <w:rPr>
          <w:rFonts w:ascii="宋体" w:hAnsi="宋体" w:hint="eastAsia"/>
          <w:noProof/>
        </w:rPr>
      </w:pPr>
      <w:r>
        <w:rPr>
          <w:rFonts w:ascii="宋体" w:hAnsi="宋体" w:hint="eastAsia"/>
          <w:noProof/>
        </w:rPr>
        <w:t>产品款式</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中文名称：产品款式</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英文名称：Product style</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说明：浴缸的款式。如：独立缸、嵌入式浴缸。</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约束条件：M</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数据类型及格式：C..50</w:t>
      </w:r>
    </w:p>
    <w:p w:rsidR="003D56F2" w:rsidRPr="003D56F2" w:rsidRDefault="003D56F2" w:rsidP="004F4CAC">
      <w:pPr>
        <w:pStyle w:val="a7"/>
        <w:numPr>
          <w:ilvl w:val="3"/>
          <w:numId w:val="16"/>
        </w:numPr>
        <w:spacing w:before="156" w:after="156"/>
        <w:outlineLvl w:val="4"/>
        <w:rPr>
          <w:rFonts w:ascii="宋体" w:hAnsi="宋体" w:hint="eastAsia"/>
          <w:noProof/>
        </w:rPr>
      </w:pPr>
      <w:r w:rsidRPr="003D56F2">
        <w:rPr>
          <w:rFonts w:ascii="宋体" w:hAnsi="宋体" w:hint="eastAsia"/>
          <w:noProof/>
        </w:rPr>
        <w:t>序号：</w:t>
      </w:r>
      <w:r w:rsidRPr="003D56F2">
        <w:rPr>
          <w:rFonts w:ascii="宋体" w:hAnsi="宋体" w:hint="eastAsia"/>
          <w:noProof/>
        </w:rPr>
        <w:t>60</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中文名称：产品尺寸</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英文名称：Product Size</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说明：浴缸的尺寸。</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约束条件：M</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数据类型及格式：C..100</w:t>
      </w:r>
    </w:p>
    <w:p w:rsidR="003D56F2" w:rsidRPr="003D56F2" w:rsidRDefault="005647F7" w:rsidP="004F4CAC">
      <w:pPr>
        <w:pStyle w:val="a7"/>
        <w:numPr>
          <w:ilvl w:val="3"/>
          <w:numId w:val="16"/>
        </w:numPr>
        <w:spacing w:before="156" w:after="156"/>
        <w:outlineLvl w:val="4"/>
        <w:rPr>
          <w:rFonts w:ascii="宋体" w:hAnsi="宋体" w:hint="eastAsia"/>
          <w:noProof/>
        </w:rPr>
      </w:pPr>
      <w:r>
        <w:rPr>
          <w:rFonts w:ascii="宋体" w:hAnsi="宋体" w:hint="eastAsia"/>
          <w:noProof/>
        </w:rPr>
        <w:t>内部尺寸</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中文名称：内部尺寸</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英文名称：Internal dimensions</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lastRenderedPageBreak/>
        <w:t>说明：浴缸的内部尺寸。</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约束条件：M</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数据类型及格式：C..100</w:t>
      </w:r>
    </w:p>
    <w:p w:rsidR="003D56F2" w:rsidRPr="003D56F2" w:rsidRDefault="005647F7" w:rsidP="004F4CAC">
      <w:pPr>
        <w:pStyle w:val="a7"/>
        <w:numPr>
          <w:ilvl w:val="3"/>
          <w:numId w:val="16"/>
        </w:numPr>
        <w:spacing w:before="156" w:after="156"/>
        <w:outlineLvl w:val="4"/>
        <w:rPr>
          <w:rFonts w:ascii="宋体" w:hAnsi="宋体" w:hint="eastAsia"/>
          <w:noProof/>
        </w:rPr>
      </w:pPr>
      <w:r>
        <w:rPr>
          <w:rFonts w:ascii="宋体" w:hAnsi="宋体" w:hint="eastAsia"/>
          <w:noProof/>
        </w:rPr>
        <w:t>满水容量</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中文名称：满水容量</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英文名称：Full water capacity</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说明：浴缸的满水容量。</w:t>
      </w:r>
    </w:p>
    <w:p w:rsidR="003D56F2" w:rsidRPr="003D56F2" w:rsidRDefault="003D56F2" w:rsidP="003D56F2">
      <w:pPr>
        <w:ind w:firstLineChars="200" w:firstLine="420"/>
        <w:rPr>
          <w:rFonts w:ascii="宋体" w:hAnsi="宋体" w:hint="eastAsia"/>
          <w:noProof/>
        </w:rPr>
      </w:pPr>
      <w:r w:rsidRPr="003D56F2">
        <w:rPr>
          <w:rFonts w:ascii="宋体" w:hAnsi="宋体" w:hint="eastAsia"/>
          <w:noProof/>
        </w:rPr>
        <w:t>约束条件：M</w:t>
      </w:r>
    </w:p>
    <w:p w:rsidR="00E41D49" w:rsidRPr="007163EB" w:rsidRDefault="003D56F2" w:rsidP="003D56F2">
      <w:pPr>
        <w:ind w:firstLineChars="200" w:firstLine="420"/>
        <w:rPr>
          <w:rFonts w:ascii="宋体" w:hAnsi="宋体"/>
          <w:noProof/>
        </w:rPr>
      </w:pPr>
      <w:r w:rsidRPr="003D56F2">
        <w:rPr>
          <w:rFonts w:ascii="宋体" w:hAnsi="宋体" w:hint="eastAsia"/>
          <w:noProof/>
        </w:rPr>
        <w:t>数据类型及格式：N..3</w:t>
      </w:r>
    </w:p>
    <w:p w:rsidR="000753F2" w:rsidRPr="008D5A8B" w:rsidRDefault="00B67710" w:rsidP="008A2D85">
      <w:pPr>
        <w:pStyle w:val="a7"/>
        <w:spacing w:before="156" w:after="156"/>
        <w:ind w:left="0"/>
        <w:rPr>
          <w:rFonts w:ascii="Times New Roman"/>
        </w:rPr>
      </w:pPr>
      <w:bookmarkStart w:id="233" w:name="_Toc425842270"/>
      <w:r>
        <w:rPr>
          <w:rFonts w:ascii="Times New Roman" w:hint="eastAsia"/>
        </w:rPr>
        <w:t>浴室柜</w:t>
      </w:r>
      <w:r w:rsidR="001A21EB">
        <w:rPr>
          <w:rFonts w:ascii="Times New Roman"/>
        </w:rPr>
        <w:t>类产品信息</w:t>
      </w:r>
      <w:bookmarkEnd w:id="233"/>
      <w:r w:rsidR="001E3EAA">
        <w:rPr>
          <w:rFonts w:ascii="Times New Roman" w:hint="eastAsia"/>
        </w:rPr>
        <w:t>元素</w:t>
      </w:r>
    </w:p>
    <w:p w:rsidR="00EB476D" w:rsidRPr="00EB476D" w:rsidRDefault="00FA3249" w:rsidP="004F4CAC">
      <w:pPr>
        <w:pStyle w:val="a7"/>
        <w:numPr>
          <w:ilvl w:val="3"/>
          <w:numId w:val="16"/>
        </w:numPr>
        <w:spacing w:before="156" w:after="156"/>
        <w:outlineLvl w:val="4"/>
        <w:rPr>
          <w:rFonts w:ascii="宋体" w:eastAsia="宋体" w:hAnsi="宋体" w:hint="eastAsia"/>
          <w:noProof/>
          <w:kern w:val="2"/>
          <w:szCs w:val="24"/>
        </w:rPr>
      </w:pPr>
      <w:r>
        <w:rPr>
          <w:rFonts w:ascii="宋体" w:eastAsia="宋体" w:hAnsi="宋体" w:hint="eastAsia"/>
          <w:noProof/>
          <w:kern w:val="2"/>
          <w:szCs w:val="24"/>
        </w:rPr>
        <w:t>柜体材质</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中文名称：柜体材质</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英文名称：Cabinet material</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说明：浴室柜的主体材质。</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约束条件：M</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数据类型及格式：C..100</w:t>
      </w:r>
    </w:p>
    <w:p w:rsidR="00EB476D" w:rsidRPr="00EB476D" w:rsidRDefault="00FA3249" w:rsidP="004F4CAC">
      <w:pPr>
        <w:pStyle w:val="a7"/>
        <w:numPr>
          <w:ilvl w:val="3"/>
          <w:numId w:val="16"/>
        </w:numPr>
        <w:spacing w:before="156" w:after="156"/>
        <w:outlineLvl w:val="4"/>
        <w:rPr>
          <w:rFonts w:ascii="宋体" w:eastAsia="宋体" w:hAnsi="宋体" w:hint="eastAsia"/>
          <w:noProof/>
          <w:kern w:val="2"/>
          <w:szCs w:val="24"/>
        </w:rPr>
      </w:pPr>
      <w:r>
        <w:rPr>
          <w:rFonts w:ascii="宋体" w:eastAsia="宋体" w:hAnsi="宋体" w:hint="eastAsia"/>
          <w:noProof/>
          <w:kern w:val="2"/>
          <w:szCs w:val="24"/>
        </w:rPr>
        <w:t>组合方式</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中文名称：组合方式</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lastRenderedPageBreak/>
        <w:t>英文名称：Combination</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说明：浴室柜的组合方式。如：含带浴室边柜、 含带浴室镜柜、含带水龙头 含带配套面盆。</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约束条件：M</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数据类型及格式：C..200</w:t>
      </w:r>
    </w:p>
    <w:p w:rsidR="00EB476D" w:rsidRPr="00EB476D" w:rsidRDefault="00FA3249" w:rsidP="004F4CAC">
      <w:pPr>
        <w:pStyle w:val="a7"/>
        <w:numPr>
          <w:ilvl w:val="3"/>
          <w:numId w:val="16"/>
        </w:numPr>
        <w:spacing w:before="156" w:after="156"/>
        <w:outlineLvl w:val="4"/>
        <w:rPr>
          <w:rFonts w:ascii="宋体" w:eastAsia="宋体" w:hAnsi="宋体" w:hint="eastAsia"/>
          <w:noProof/>
          <w:kern w:val="2"/>
          <w:szCs w:val="24"/>
        </w:rPr>
      </w:pPr>
      <w:r>
        <w:rPr>
          <w:rFonts w:ascii="宋体" w:eastAsia="宋体" w:hAnsi="宋体" w:hint="eastAsia"/>
          <w:noProof/>
          <w:kern w:val="2"/>
          <w:szCs w:val="24"/>
        </w:rPr>
        <w:t>台面类型</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中文名称：台面类型</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英文名称：Table type</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说明：浴室柜台面的类型。如：一体陶瓷盆。</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约束条件：M</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数据类型及格式：C..100</w:t>
      </w:r>
    </w:p>
    <w:p w:rsidR="00EB476D" w:rsidRPr="00EB476D" w:rsidRDefault="00FA3249" w:rsidP="004F4CAC">
      <w:pPr>
        <w:pStyle w:val="a7"/>
        <w:numPr>
          <w:ilvl w:val="3"/>
          <w:numId w:val="16"/>
        </w:numPr>
        <w:spacing w:before="156" w:after="156"/>
        <w:outlineLvl w:val="4"/>
        <w:rPr>
          <w:rFonts w:ascii="宋体" w:eastAsia="宋体" w:hAnsi="宋体" w:hint="eastAsia"/>
          <w:noProof/>
          <w:kern w:val="2"/>
          <w:szCs w:val="24"/>
        </w:rPr>
      </w:pPr>
      <w:r>
        <w:rPr>
          <w:rFonts w:ascii="宋体" w:eastAsia="宋体" w:hAnsi="宋体" w:hint="eastAsia"/>
          <w:noProof/>
          <w:kern w:val="2"/>
          <w:szCs w:val="24"/>
        </w:rPr>
        <w:t>是否含镜灯</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中文名称：是否含镜灯</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英文名称：Whether with mirror lights</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说明：浴室柜是否带镜灯。</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约束条件：M</w:t>
      </w:r>
    </w:p>
    <w:p w:rsidR="00EB476D" w:rsidRPr="00EB476D" w:rsidRDefault="00EB476D" w:rsidP="00EB476D">
      <w:pPr>
        <w:ind w:firstLineChars="200" w:firstLine="420"/>
        <w:rPr>
          <w:rFonts w:ascii="宋体" w:hAnsi="宋体" w:hint="eastAsia"/>
          <w:noProof/>
        </w:rPr>
      </w:pPr>
      <w:r w:rsidRPr="00EB476D">
        <w:rPr>
          <w:rFonts w:ascii="宋体" w:hAnsi="宋体" w:hint="eastAsia"/>
          <w:noProof/>
        </w:rPr>
        <w:t>数据类型及格式：C1</w:t>
      </w:r>
    </w:p>
    <w:p w:rsidR="00501073" w:rsidRDefault="00EB476D" w:rsidP="00EB476D">
      <w:pPr>
        <w:ind w:firstLineChars="200" w:firstLine="420"/>
        <w:rPr>
          <w:rFonts w:ascii="宋体" w:hAnsi="宋体" w:hint="eastAsia"/>
          <w:noProof/>
        </w:rPr>
      </w:pPr>
      <w:r w:rsidRPr="00EB476D">
        <w:rPr>
          <w:rFonts w:ascii="宋体" w:hAnsi="宋体" w:hint="eastAsia"/>
          <w:noProof/>
        </w:rPr>
        <w:t>值域：0-否；1-是；</w:t>
      </w:r>
      <w:r w:rsidR="009275B8">
        <w:rPr>
          <w:rFonts w:ascii="宋体" w:hAnsi="宋体" w:hint="eastAsia"/>
          <w:noProof/>
        </w:rPr>
        <w:t xml:space="preserve"> </w:t>
      </w:r>
    </w:p>
    <w:p w:rsidR="00FA74A1" w:rsidRDefault="00FA74A1" w:rsidP="00FA74A1">
      <w:pPr>
        <w:pStyle w:val="a7"/>
        <w:spacing w:before="156" w:after="156"/>
        <w:ind w:left="0"/>
        <w:rPr>
          <w:rFonts w:ascii="Times New Roman" w:hint="eastAsia"/>
        </w:rPr>
      </w:pPr>
      <w:r>
        <w:rPr>
          <w:rFonts w:ascii="Times New Roman" w:hint="eastAsia"/>
        </w:rPr>
        <w:t>马桶</w:t>
      </w:r>
      <w:r>
        <w:rPr>
          <w:rFonts w:ascii="Times New Roman"/>
        </w:rPr>
        <w:t>类产品信息</w:t>
      </w:r>
      <w:r>
        <w:rPr>
          <w:rFonts w:ascii="Times New Roman" w:hint="eastAsia"/>
        </w:rPr>
        <w:t>元素</w:t>
      </w:r>
    </w:p>
    <w:p w:rsidR="00EF738A" w:rsidRDefault="000F0D00" w:rsidP="004F4CAC">
      <w:pPr>
        <w:pStyle w:val="a7"/>
        <w:numPr>
          <w:ilvl w:val="3"/>
          <w:numId w:val="16"/>
        </w:numPr>
        <w:spacing w:before="156" w:after="156"/>
        <w:outlineLvl w:val="4"/>
        <w:rPr>
          <w:rFonts w:hint="eastAsia"/>
        </w:rPr>
      </w:pPr>
      <w:r>
        <w:rPr>
          <w:rFonts w:hint="eastAsia"/>
        </w:rPr>
        <w:t>坐便器类型</w:t>
      </w:r>
    </w:p>
    <w:p w:rsidR="00EF738A" w:rsidRDefault="00EF738A" w:rsidP="00EF738A">
      <w:pPr>
        <w:pStyle w:val="aff7"/>
        <w:rPr>
          <w:rFonts w:hint="eastAsia"/>
        </w:rPr>
      </w:pPr>
      <w:r>
        <w:rPr>
          <w:rFonts w:hint="eastAsia"/>
        </w:rPr>
        <w:lastRenderedPageBreak/>
        <w:t>中文名称：坐便器类型</w:t>
      </w:r>
    </w:p>
    <w:p w:rsidR="00EF738A" w:rsidRDefault="00EF738A" w:rsidP="00EF738A">
      <w:pPr>
        <w:pStyle w:val="aff7"/>
        <w:rPr>
          <w:rFonts w:hint="eastAsia"/>
        </w:rPr>
      </w:pPr>
      <w:r>
        <w:rPr>
          <w:rFonts w:hint="eastAsia"/>
        </w:rPr>
        <w:t>英文名称：Toilet type</w:t>
      </w:r>
    </w:p>
    <w:p w:rsidR="00EF738A" w:rsidRDefault="00EF738A" w:rsidP="00EF738A">
      <w:pPr>
        <w:pStyle w:val="aff7"/>
        <w:rPr>
          <w:rFonts w:hint="eastAsia"/>
        </w:rPr>
      </w:pPr>
      <w:r>
        <w:rPr>
          <w:rFonts w:hint="eastAsia"/>
        </w:rPr>
        <w:t>说明：坐便器的类型。如：连体式、靠墙式、分体式、挂墙式。</w:t>
      </w:r>
    </w:p>
    <w:p w:rsidR="00EF738A" w:rsidRDefault="00EF738A" w:rsidP="00EF738A">
      <w:pPr>
        <w:pStyle w:val="aff7"/>
        <w:rPr>
          <w:rFonts w:hint="eastAsia"/>
        </w:rPr>
      </w:pPr>
      <w:r>
        <w:rPr>
          <w:rFonts w:hint="eastAsia"/>
        </w:rPr>
        <w:t>约束条件：M</w:t>
      </w:r>
    </w:p>
    <w:p w:rsidR="00EF738A" w:rsidRDefault="00EF738A" w:rsidP="00EF738A">
      <w:pPr>
        <w:pStyle w:val="aff7"/>
        <w:rPr>
          <w:rFonts w:hint="eastAsia"/>
        </w:rPr>
      </w:pPr>
      <w:r>
        <w:rPr>
          <w:rFonts w:hint="eastAsia"/>
        </w:rPr>
        <w:t>数据类型及格式：C..50</w:t>
      </w:r>
    </w:p>
    <w:p w:rsidR="00EF738A" w:rsidRDefault="000F0D00" w:rsidP="004F4CAC">
      <w:pPr>
        <w:pStyle w:val="a7"/>
        <w:numPr>
          <w:ilvl w:val="3"/>
          <w:numId w:val="16"/>
        </w:numPr>
        <w:spacing w:before="156" w:after="156"/>
        <w:outlineLvl w:val="4"/>
        <w:rPr>
          <w:rFonts w:hint="eastAsia"/>
        </w:rPr>
      </w:pPr>
      <w:r>
        <w:rPr>
          <w:rFonts w:hint="eastAsia"/>
        </w:rPr>
        <w:t>坐便器坑距</w:t>
      </w:r>
    </w:p>
    <w:p w:rsidR="00EF738A" w:rsidRDefault="00EF738A" w:rsidP="00EF738A">
      <w:pPr>
        <w:pStyle w:val="aff7"/>
        <w:rPr>
          <w:rFonts w:hint="eastAsia"/>
        </w:rPr>
      </w:pPr>
      <w:r>
        <w:rPr>
          <w:rFonts w:hint="eastAsia"/>
        </w:rPr>
        <w:t>中文名称：坐便器坑距</w:t>
      </w:r>
    </w:p>
    <w:p w:rsidR="00EF738A" w:rsidRDefault="00EF738A" w:rsidP="00EF738A">
      <w:pPr>
        <w:pStyle w:val="aff7"/>
        <w:rPr>
          <w:rFonts w:hint="eastAsia"/>
        </w:rPr>
      </w:pPr>
      <w:r>
        <w:rPr>
          <w:rFonts w:hint="eastAsia"/>
        </w:rPr>
        <w:t>英文名称：Toilet distance</w:t>
      </w:r>
    </w:p>
    <w:p w:rsidR="00EF738A" w:rsidRDefault="00EF738A" w:rsidP="00EF738A">
      <w:pPr>
        <w:pStyle w:val="aff7"/>
        <w:rPr>
          <w:rFonts w:hint="eastAsia"/>
        </w:rPr>
      </w:pPr>
      <w:r>
        <w:rPr>
          <w:rFonts w:hint="eastAsia"/>
        </w:rPr>
        <w:t>说明：坐便器中心点距墙面的距离。</w:t>
      </w:r>
    </w:p>
    <w:p w:rsidR="00EF738A" w:rsidRDefault="00EF738A" w:rsidP="00EF738A">
      <w:pPr>
        <w:pStyle w:val="aff7"/>
        <w:rPr>
          <w:rFonts w:hint="eastAsia"/>
        </w:rPr>
      </w:pPr>
      <w:r>
        <w:rPr>
          <w:rFonts w:hint="eastAsia"/>
        </w:rPr>
        <w:t>约束条件：M</w:t>
      </w:r>
    </w:p>
    <w:p w:rsidR="00EF738A" w:rsidRDefault="00EF738A" w:rsidP="00EF738A">
      <w:pPr>
        <w:pStyle w:val="aff7"/>
        <w:rPr>
          <w:rFonts w:hint="eastAsia"/>
        </w:rPr>
      </w:pPr>
      <w:r>
        <w:rPr>
          <w:rFonts w:hint="eastAsia"/>
        </w:rPr>
        <w:t>数据类型及格式：N..2,2</w:t>
      </w:r>
    </w:p>
    <w:p w:rsidR="00EF738A" w:rsidRDefault="00EF738A" w:rsidP="00EF738A">
      <w:pPr>
        <w:pStyle w:val="aff7"/>
        <w:rPr>
          <w:rFonts w:hint="eastAsia"/>
        </w:rPr>
      </w:pPr>
      <w:r>
        <w:rPr>
          <w:rFonts w:hint="eastAsia"/>
        </w:rPr>
        <w:t>计量单位：cm</w:t>
      </w:r>
    </w:p>
    <w:p w:rsidR="00EF738A" w:rsidRDefault="000F0D00" w:rsidP="004F4CAC">
      <w:pPr>
        <w:pStyle w:val="a7"/>
        <w:numPr>
          <w:ilvl w:val="3"/>
          <w:numId w:val="16"/>
        </w:numPr>
        <w:spacing w:before="156" w:after="156"/>
        <w:outlineLvl w:val="4"/>
        <w:rPr>
          <w:rFonts w:hint="eastAsia"/>
        </w:rPr>
      </w:pPr>
      <w:r>
        <w:rPr>
          <w:rFonts w:hint="eastAsia"/>
        </w:rPr>
        <w:t>冲水量</w:t>
      </w:r>
    </w:p>
    <w:p w:rsidR="00EF738A" w:rsidRDefault="00EF738A" w:rsidP="00EF738A">
      <w:pPr>
        <w:pStyle w:val="aff7"/>
        <w:rPr>
          <w:rFonts w:hint="eastAsia"/>
        </w:rPr>
      </w:pPr>
      <w:r>
        <w:rPr>
          <w:rFonts w:hint="eastAsia"/>
        </w:rPr>
        <w:t>中文名称：冲水量</w:t>
      </w:r>
    </w:p>
    <w:p w:rsidR="00EF738A" w:rsidRDefault="00EF738A" w:rsidP="00EF738A">
      <w:pPr>
        <w:pStyle w:val="aff7"/>
        <w:rPr>
          <w:rFonts w:hint="eastAsia"/>
        </w:rPr>
      </w:pPr>
      <w:r>
        <w:rPr>
          <w:rFonts w:hint="eastAsia"/>
        </w:rPr>
        <w:t>英文名称：Flushing volume</w:t>
      </w:r>
    </w:p>
    <w:p w:rsidR="00EF738A" w:rsidRDefault="00EF738A" w:rsidP="00EF738A">
      <w:pPr>
        <w:pStyle w:val="aff7"/>
        <w:rPr>
          <w:rFonts w:hint="eastAsia"/>
        </w:rPr>
      </w:pPr>
      <w:r>
        <w:rPr>
          <w:rFonts w:hint="eastAsia"/>
        </w:rPr>
        <w:t>说明：坐便器的冲水量。</w:t>
      </w:r>
    </w:p>
    <w:p w:rsidR="00EF738A" w:rsidRDefault="00EF738A" w:rsidP="00EF738A">
      <w:pPr>
        <w:pStyle w:val="aff7"/>
        <w:rPr>
          <w:rFonts w:hint="eastAsia"/>
        </w:rPr>
      </w:pPr>
      <w:r>
        <w:rPr>
          <w:rFonts w:hint="eastAsia"/>
        </w:rPr>
        <w:t>约束条件：M</w:t>
      </w:r>
    </w:p>
    <w:p w:rsidR="00EF738A" w:rsidRDefault="00EF738A" w:rsidP="00EF738A">
      <w:pPr>
        <w:pStyle w:val="aff7"/>
        <w:rPr>
          <w:rFonts w:hint="eastAsia"/>
        </w:rPr>
      </w:pPr>
      <w:r>
        <w:rPr>
          <w:rFonts w:hint="eastAsia"/>
        </w:rPr>
        <w:t>数据类型及格式：N..2</w:t>
      </w:r>
    </w:p>
    <w:p w:rsidR="00EF738A" w:rsidRDefault="00EF738A" w:rsidP="00EF738A">
      <w:pPr>
        <w:pStyle w:val="aff7"/>
        <w:rPr>
          <w:rFonts w:hint="eastAsia"/>
        </w:rPr>
      </w:pPr>
      <w:r>
        <w:rPr>
          <w:rFonts w:hint="eastAsia"/>
        </w:rPr>
        <w:t>计量单位：L</w:t>
      </w:r>
    </w:p>
    <w:p w:rsidR="00EF738A" w:rsidRDefault="000F0D00" w:rsidP="004F4CAC">
      <w:pPr>
        <w:pStyle w:val="a7"/>
        <w:numPr>
          <w:ilvl w:val="3"/>
          <w:numId w:val="16"/>
        </w:numPr>
        <w:spacing w:before="156" w:after="156"/>
        <w:outlineLvl w:val="4"/>
        <w:rPr>
          <w:rFonts w:hint="eastAsia"/>
        </w:rPr>
      </w:pPr>
      <w:r>
        <w:rPr>
          <w:rFonts w:hint="eastAsia"/>
        </w:rPr>
        <w:lastRenderedPageBreak/>
        <w:t>冲水按键类型</w:t>
      </w:r>
    </w:p>
    <w:p w:rsidR="00EF738A" w:rsidRDefault="00EF738A" w:rsidP="00EF738A">
      <w:pPr>
        <w:pStyle w:val="aff7"/>
        <w:rPr>
          <w:rFonts w:hint="eastAsia"/>
        </w:rPr>
      </w:pPr>
      <w:r>
        <w:rPr>
          <w:rFonts w:hint="eastAsia"/>
        </w:rPr>
        <w:t>中文名称：冲水按键类型</w:t>
      </w:r>
    </w:p>
    <w:p w:rsidR="00EF738A" w:rsidRDefault="00EF738A" w:rsidP="00EF738A">
      <w:pPr>
        <w:pStyle w:val="aff7"/>
        <w:rPr>
          <w:rFonts w:hint="eastAsia"/>
        </w:rPr>
      </w:pPr>
      <w:r>
        <w:rPr>
          <w:rFonts w:hint="eastAsia"/>
        </w:rPr>
        <w:t>英文名称：Flush button type</w:t>
      </w:r>
    </w:p>
    <w:p w:rsidR="00EF738A" w:rsidRDefault="00EF738A" w:rsidP="00EF738A">
      <w:pPr>
        <w:pStyle w:val="aff7"/>
        <w:rPr>
          <w:rFonts w:hint="eastAsia"/>
        </w:rPr>
      </w:pPr>
      <w:r>
        <w:rPr>
          <w:rFonts w:hint="eastAsia"/>
        </w:rPr>
        <w:t>说明：坐便器的冲水按键类型。如：上按两端式、侧按一段式。</w:t>
      </w:r>
    </w:p>
    <w:p w:rsidR="00EF738A" w:rsidRDefault="00EF738A" w:rsidP="00EF738A">
      <w:pPr>
        <w:pStyle w:val="aff7"/>
        <w:rPr>
          <w:rFonts w:hint="eastAsia"/>
        </w:rPr>
      </w:pPr>
      <w:r>
        <w:rPr>
          <w:rFonts w:hint="eastAsia"/>
        </w:rPr>
        <w:t>约束条件：M</w:t>
      </w:r>
    </w:p>
    <w:p w:rsidR="00EF738A" w:rsidRDefault="00EF738A" w:rsidP="00EF738A">
      <w:pPr>
        <w:pStyle w:val="aff7"/>
        <w:rPr>
          <w:rFonts w:hint="eastAsia"/>
        </w:rPr>
      </w:pPr>
      <w:r>
        <w:rPr>
          <w:rFonts w:hint="eastAsia"/>
        </w:rPr>
        <w:t>数据类型及格式：C..50</w:t>
      </w:r>
    </w:p>
    <w:p w:rsidR="00EF738A" w:rsidRDefault="000F0D00" w:rsidP="004F4CAC">
      <w:pPr>
        <w:pStyle w:val="a7"/>
        <w:numPr>
          <w:ilvl w:val="3"/>
          <w:numId w:val="16"/>
        </w:numPr>
        <w:spacing w:before="156" w:after="156"/>
        <w:outlineLvl w:val="4"/>
        <w:rPr>
          <w:rFonts w:hint="eastAsia"/>
        </w:rPr>
      </w:pPr>
      <w:r>
        <w:rPr>
          <w:rFonts w:hint="eastAsia"/>
        </w:rPr>
        <w:t>冲水方式</w:t>
      </w:r>
    </w:p>
    <w:p w:rsidR="00EF738A" w:rsidRDefault="00EF738A" w:rsidP="00EF738A">
      <w:pPr>
        <w:pStyle w:val="aff7"/>
        <w:rPr>
          <w:rFonts w:hint="eastAsia"/>
        </w:rPr>
      </w:pPr>
      <w:r>
        <w:rPr>
          <w:rFonts w:hint="eastAsia"/>
        </w:rPr>
        <w:t>中文名称：冲水方式</w:t>
      </w:r>
    </w:p>
    <w:p w:rsidR="00EF738A" w:rsidRDefault="00EF738A" w:rsidP="00EF738A">
      <w:pPr>
        <w:pStyle w:val="aff7"/>
        <w:rPr>
          <w:rFonts w:hint="eastAsia"/>
        </w:rPr>
      </w:pPr>
      <w:r>
        <w:rPr>
          <w:rFonts w:hint="eastAsia"/>
        </w:rPr>
        <w:t>英文名称：Toilet flushing method</w:t>
      </w:r>
    </w:p>
    <w:p w:rsidR="00EF738A" w:rsidRDefault="00EF738A" w:rsidP="00EF738A">
      <w:pPr>
        <w:pStyle w:val="aff7"/>
        <w:rPr>
          <w:rFonts w:hint="eastAsia"/>
        </w:rPr>
      </w:pPr>
      <w:r>
        <w:rPr>
          <w:rFonts w:hint="eastAsia"/>
        </w:rPr>
        <w:t>说明：坐便器的冲水方式。如：喷射虹吸式、虹吸式、冲落式、超漩式、气压助动式、电力助动式。</w:t>
      </w:r>
    </w:p>
    <w:p w:rsidR="00EF738A" w:rsidRDefault="00EF738A" w:rsidP="00EF738A">
      <w:pPr>
        <w:pStyle w:val="aff7"/>
        <w:rPr>
          <w:rFonts w:hint="eastAsia"/>
        </w:rPr>
      </w:pPr>
      <w:r>
        <w:rPr>
          <w:rFonts w:hint="eastAsia"/>
        </w:rPr>
        <w:t>约束条件：M</w:t>
      </w:r>
    </w:p>
    <w:p w:rsidR="00EF738A" w:rsidRDefault="00EF738A" w:rsidP="00EF738A">
      <w:pPr>
        <w:pStyle w:val="aff7"/>
        <w:rPr>
          <w:rFonts w:hint="eastAsia"/>
        </w:rPr>
      </w:pPr>
      <w:r>
        <w:rPr>
          <w:rFonts w:hint="eastAsia"/>
        </w:rPr>
        <w:t>数据类型及格式：C..50</w:t>
      </w:r>
    </w:p>
    <w:p w:rsidR="00EF738A" w:rsidRDefault="000F0D00" w:rsidP="004F4CAC">
      <w:pPr>
        <w:pStyle w:val="a7"/>
        <w:numPr>
          <w:ilvl w:val="3"/>
          <w:numId w:val="16"/>
        </w:numPr>
        <w:spacing w:before="156" w:after="156"/>
        <w:outlineLvl w:val="4"/>
        <w:rPr>
          <w:rFonts w:hint="eastAsia"/>
        </w:rPr>
      </w:pPr>
      <w:r>
        <w:rPr>
          <w:rFonts w:hint="eastAsia"/>
        </w:rPr>
        <w:t>排水方式</w:t>
      </w:r>
    </w:p>
    <w:p w:rsidR="00EF738A" w:rsidRDefault="00EF738A" w:rsidP="00EF738A">
      <w:pPr>
        <w:pStyle w:val="aff7"/>
        <w:rPr>
          <w:rFonts w:hint="eastAsia"/>
        </w:rPr>
      </w:pPr>
      <w:r>
        <w:rPr>
          <w:rFonts w:hint="eastAsia"/>
        </w:rPr>
        <w:t>中文名称：排水方式</w:t>
      </w:r>
    </w:p>
    <w:p w:rsidR="00EF738A" w:rsidRDefault="00EF738A" w:rsidP="00EF738A">
      <w:pPr>
        <w:pStyle w:val="aff7"/>
        <w:rPr>
          <w:rFonts w:hint="eastAsia"/>
        </w:rPr>
      </w:pPr>
      <w:r>
        <w:rPr>
          <w:rFonts w:hint="eastAsia"/>
        </w:rPr>
        <w:t>英文名称：Drainage method</w:t>
      </w:r>
    </w:p>
    <w:p w:rsidR="00EF738A" w:rsidRDefault="00EF738A" w:rsidP="00EF738A">
      <w:pPr>
        <w:pStyle w:val="aff7"/>
        <w:rPr>
          <w:rFonts w:hint="eastAsia"/>
        </w:rPr>
      </w:pPr>
      <w:r>
        <w:rPr>
          <w:rFonts w:hint="eastAsia"/>
        </w:rPr>
        <w:t>说明：马桶的排水方式。如：地排。</w:t>
      </w:r>
    </w:p>
    <w:p w:rsidR="00EF738A" w:rsidRDefault="00EF738A" w:rsidP="00EF738A">
      <w:pPr>
        <w:pStyle w:val="aff7"/>
        <w:rPr>
          <w:rFonts w:hint="eastAsia"/>
        </w:rPr>
      </w:pPr>
      <w:r>
        <w:rPr>
          <w:rFonts w:hint="eastAsia"/>
        </w:rPr>
        <w:t>约束条件：M</w:t>
      </w:r>
    </w:p>
    <w:p w:rsidR="00EF738A" w:rsidRDefault="00EF738A" w:rsidP="00EF738A">
      <w:pPr>
        <w:pStyle w:val="aff7"/>
        <w:rPr>
          <w:rFonts w:hint="eastAsia"/>
        </w:rPr>
      </w:pPr>
      <w:r>
        <w:rPr>
          <w:rFonts w:hint="eastAsia"/>
        </w:rPr>
        <w:t>数据类型及格式：C..50</w:t>
      </w:r>
    </w:p>
    <w:p w:rsidR="00EF738A" w:rsidRDefault="000E0108" w:rsidP="004F4CAC">
      <w:pPr>
        <w:pStyle w:val="a7"/>
        <w:numPr>
          <w:ilvl w:val="3"/>
          <w:numId w:val="16"/>
        </w:numPr>
        <w:spacing w:before="156" w:after="156"/>
        <w:outlineLvl w:val="4"/>
        <w:rPr>
          <w:rFonts w:hint="eastAsia"/>
        </w:rPr>
      </w:pPr>
      <w:r>
        <w:rPr>
          <w:rFonts w:hint="eastAsia"/>
        </w:rPr>
        <w:lastRenderedPageBreak/>
        <w:t>座</w:t>
      </w:r>
      <w:r w:rsidR="000F0D00">
        <w:rPr>
          <w:rFonts w:hint="eastAsia"/>
        </w:rPr>
        <w:t>体材质</w:t>
      </w:r>
    </w:p>
    <w:p w:rsidR="00EF738A" w:rsidRDefault="00EF738A" w:rsidP="00EF738A">
      <w:pPr>
        <w:pStyle w:val="aff7"/>
        <w:rPr>
          <w:rFonts w:hint="eastAsia"/>
        </w:rPr>
      </w:pPr>
      <w:r>
        <w:rPr>
          <w:rFonts w:hint="eastAsia"/>
        </w:rPr>
        <w:t>中文名称：座体材质</w:t>
      </w:r>
    </w:p>
    <w:p w:rsidR="00EF738A" w:rsidRDefault="00EF738A" w:rsidP="00EF738A">
      <w:pPr>
        <w:pStyle w:val="aff7"/>
        <w:rPr>
          <w:rFonts w:hint="eastAsia"/>
        </w:rPr>
      </w:pPr>
      <w:r>
        <w:rPr>
          <w:rFonts w:hint="eastAsia"/>
        </w:rPr>
        <w:t>英文名称：Block body material</w:t>
      </w:r>
    </w:p>
    <w:p w:rsidR="00EF738A" w:rsidRDefault="00EF738A" w:rsidP="00EF738A">
      <w:pPr>
        <w:pStyle w:val="aff7"/>
        <w:rPr>
          <w:rFonts w:hint="eastAsia"/>
        </w:rPr>
      </w:pPr>
      <w:r>
        <w:rPr>
          <w:rFonts w:hint="eastAsia"/>
        </w:rPr>
        <w:t>说明：马桶的座体材质。</w:t>
      </w:r>
    </w:p>
    <w:p w:rsidR="00EF738A" w:rsidRDefault="00EF738A" w:rsidP="00EF738A">
      <w:pPr>
        <w:pStyle w:val="aff7"/>
        <w:rPr>
          <w:rFonts w:hint="eastAsia"/>
        </w:rPr>
      </w:pPr>
      <w:r>
        <w:rPr>
          <w:rFonts w:hint="eastAsia"/>
        </w:rPr>
        <w:t>约束条件：M</w:t>
      </w:r>
    </w:p>
    <w:p w:rsidR="00EF738A" w:rsidRDefault="00EF738A" w:rsidP="00EF738A">
      <w:pPr>
        <w:pStyle w:val="aff7"/>
        <w:rPr>
          <w:rFonts w:hint="eastAsia"/>
        </w:rPr>
      </w:pPr>
      <w:r>
        <w:rPr>
          <w:rFonts w:hint="eastAsia"/>
        </w:rPr>
        <w:t>数据类型及格式：C..50</w:t>
      </w:r>
    </w:p>
    <w:p w:rsidR="00EF738A" w:rsidRDefault="000E0108" w:rsidP="004F4CAC">
      <w:pPr>
        <w:pStyle w:val="a7"/>
        <w:numPr>
          <w:ilvl w:val="3"/>
          <w:numId w:val="16"/>
        </w:numPr>
        <w:spacing w:before="156" w:after="156"/>
        <w:outlineLvl w:val="4"/>
        <w:rPr>
          <w:rFonts w:hint="eastAsia"/>
        </w:rPr>
      </w:pPr>
      <w:r>
        <w:rPr>
          <w:rFonts w:hint="eastAsia"/>
        </w:rPr>
        <w:t>盖板材质</w:t>
      </w:r>
    </w:p>
    <w:p w:rsidR="00EF738A" w:rsidRDefault="00EF738A" w:rsidP="00EF738A">
      <w:pPr>
        <w:pStyle w:val="aff7"/>
        <w:rPr>
          <w:rFonts w:hint="eastAsia"/>
        </w:rPr>
      </w:pPr>
      <w:r>
        <w:rPr>
          <w:rFonts w:hint="eastAsia"/>
        </w:rPr>
        <w:t>中文名称：盖板材质</w:t>
      </w:r>
    </w:p>
    <w:p w:rsidR="00EF738A" w:rsidRDefault="00EF738A" w:rsidP="00EF738A">
      <w:pPr>
        <w:pStyle w:val="aff7"/>
        <w:rPr>
          <w:rFonts w:hint="eastAsia"/>
        </w:rPr>
      </w:pPr>
      <w:r>
        <w:rPr>
          <w:rFonts w:hint="eastAsia"/>
        </w:rPr>
        <w:t>英文名称：Cover material</w:t>
      </w:r>
    </w:p>
    <w:p w:rsidR="00EF738A" w:rsidRDefault="00EF738A" w:rsidP="00EF738A">
      <w:pPr>
        <w:pStyle w:val="aff7"/>
        <w:rPr>
          <w:rFonts w:hint="eastAsia"/>
        </w:rPr>
      </w:pPr>
      <w:r>
        <w:rPr>
          <w:rFonts w:hint="eastAsia"/>
        </w:rPr>
        <w:t>说明：马桶盖板的材质。如：PP板。</w:t>
      </w:r>
    </w:p>
    <w:p w:rsidR="00EF738A" w:rsidRDefault="00EF738A" w:rsidP="00EF738A">
      <w:pPr>
        <w:pStyle w:val="aff7"/>
        <w:rPr>
          <w:rFonts w:hint="eastAsia"/>
        </w:rPr>
      </w:pPr>
      <w:r>
        <w:rPr>
          <w:rFonts w:hint="eastAsia"/>
        </w:rPr>
        <w:t>约束条件：M</w:t>
      </w:r>
    </w:p>
    <w:p w:rsidR="00EF738A" w:rsidRDefault="00EF738A" w:rsidP="00EF738A">
      <w:pPr>
        <w:pStyle w:val="aff7"/>
        <w:rPr>
          <w:rFonts w:hint="eastAsia"/>
        </w:rPr>
      </w:pPr>
      <w:r>
        <w:rPr>
          <w:rFonts w:hint="eastAsia"/>
        </w:rPr>
        <w:t>数据类型及格式：C..50</w:t>
      </w:r>
    </w:p>
    <w:p w:rsidR="00EF738A" w:rsidRDefault="000E0108" w:rsidP="004F4CAC">
      <w:pPr>
        <w:pStyle w:val="a7"/>
        <w:numPr>
          <w:ilvl w:val="3"/>
          <w:numId w:val="16"/>
        </w:numPr>
        <w:spacing w:before="156" w:after="156"/>
        <w:outlineLvl w:val="4"/>
        <w:rPr>
          <w:rFonts w:hint="eastAsia"/>
        </w:rPr>
      </w:pPr>
      <w:r>
        <w:rPr>
          <w:rFonts w:hint="eastAsia"/>
        </w:rPr>
        <w:t>承重</w:t>
      </w:r>
    </w:p>
    <w:p w:rsidR="00EF738A" w:rsidRDefault="00EF738A" w:rsidP="00EF738A">
      <w:pPr>
        <w:pStyle w:val="aff7"/>
        <w:rPr>
          <w:rFonts w:hint="eastAsia"/>
        </w:rPr>
      </w:pPr>
      <w:r>
        <w:rPr>
          <w:rFonts w:hint="eastAsia"/>
        </w:rPr>
        <w:t>中文名称：承重</w:t>
      </w:r>
    </w:p>
    <w:p w:rsidR="00EF738A" w:rsidRDefault="00EF738A" w:rsidP="00EF738A">
      <w:pPr>
        <w:pStyle w:val="aff7"/>
        <w:rPr>
          <w:rFonts w:hint="eastAsia"/>
        </w:rPr>
      </w:pPr>
      <w:r>
        <w:rPr>
          <w:rFonts w:hint="eastAsia"/>
        </w:rPr>
        <w:t>英文名称：load bearing</w:t>
      </w:r>
    </w:p>
    <w:p w:rsidR="00EF738A" w:rsidRDefault="00EF738A" w:rsidP="00EF738A">
      <w:pPr>
        <w:pStyle w:val="aff7"/>
        <w:rPr>
          <w:rFonts w:hint="eastAsia"/>
        </w:rPr>
      </w:pPr>
      <w:r>
        <w:rPr>
          <w:rFonts w:hint="eastAsia"/>
        </w:rPr>
        <w:t>说明：马桶坐圈的承重。</w:t>
      </w:r>
    </w:p>
    <w:p w:rsidR="00EF738A" w:rsidRDefault="00EF738A" w:rsidP="00EF738A">
      <w:pPr>
        <w:pStyle w:val="aff7"/>
        <w:rPr>
          <w:rFonts w:hint="eastAsia"/>
        </w:rPr>
      </w:pPr>
      <w:r>
        <w:rPr>
          <w:rFonts w:hint="eastAsia"/>
        </w:rPr>
        <w:t>约束条件：M</w:t>
      </w:r>
    </w:p>
    <w:p w:rsidR="00EF738A" w:rsidRDefault="00EF738A" w:rsidP="00EF738A">
      <w:pPr>
        <w:pStyle w:val="aff7"/>
        <w:rPr>
          <w:rFonts w:hint="eastAsia"/>
        </w:rPr>
      </w:pPr>
      <w:r>
        <w:rPr>
          <w:rFonts w:hint="eastAsia"/>
        </w:rPr>
        <w:t>数据类型及格式：N..2,2</w:t>
      </w:r>
    </w:p>
    <w:p w:rsidR="00EF738A" w:rsidRDefault="00EF738A" w:rsidP="00EF738A">
      <w:pPr>
        <w:pStyle w:val="aff7"/>
        <w:rPr>
          <w:rFonts w:hint="eastAsia"/>
        </w:rPr>
      </w:pPr>
      <w:r>
        <w:rPr>
          <w:rFonts w:hint="eastAsia"/>
        </w:rPr>
        <w:t>计量单位：Kg</w:t>
      </w:r>
    </w:p>
    <w:p w:rsidR="00EF738A" w:rsidRDefault="000E0108" w:rsidP="004F4CAC">
      <w:pPr>
        <w:pStyle w:val="a7"/>
        <w:numPr>
          <w:ilvl w:val="3"/>
          <w:numId w:val="16"/>
        </w:numPr>
        <w:spacing w:before="156" w:after="156"/>
        <w:outlineLvl w:val="4"/>
        <w:rPr>
          <w:rFonts w:hint="eastAsia"/>
        </w:rPr>
      </w:pPr>
      <w:r>
        <w:rPr>
          <w:rFonts w:hint="eastAsia"/>
        </w:rPr>
        <w:lastRenderedPageBreak/>
        <w:t>马桶盖是否缓冲</w:t>
      </w:r>
    </w:p>
    <w:p w:rsidR="00EF738A" w:rsidRDefault="00EF738A" w:rsidP="00EF738A">
      <w:pPr>
        <w:pStyle w:val="aff7"/>
        <w:rPr>
          <w:rFonts w:hint="eastAsia"/>
        </w:rPr>
      </w:pPr>
      <w:r>
        <w:rPr>
          <w:rFonts w:hint="eastAsia"/>
        </w:rPr>
        <w:t>中文名称：马桶盖是否缓冲</w:t>
      </w:r>
    </w:p>
    <w:p w:rsidR="00EF738A" w:rsidRDefault="00EF738A" w:rsidP="00EF738A">
      <w:pPr>
        <w:pStyle w:val="aff7"/>
        <w:rPr>
          <w:rFonts w:hint="eastAsia"/>
        </w:rPr>
      </w:pPr>
      <w:r>
        <w:rPr>
          <w:rFonts w:hint="eastAsia"/>
        </w:rPr>
        <w:t>英文名称：Whether the toilet cover is buffered</w:t>
      </w:r>
    </w:p>
    <w:p w:rsidR="00EF738A" w:rsidRDefault="00EF738A" w:rsidP="00EF738A">
      <w:pPr>
        <w:pStyle w:val="aff7"/>
        <w:rPr>
          <w:rFonts w:hint="eastAsia"/>
        </w:rPr>
      </w:pPr>
      <w:r>
        <w:rPr>
          <w:rFonts w:hint="eastAsia"/>
        </w:rPr>
        <w:t>说明：马桶盖是否支持缓冲功能。</w:t>
      </w:r>
    </w:p>
    <w:p w:rsidR="00EF738A" w:rsidRDefault="00EF738A" w:rsidP="00EF738A">
      <w:pPr>
        <w:pStyle w:val="aff7"/>
        <w:rPr>
          <w:rFonts w:hint="eastAsia"/>
        </w:rPr>
      </w:pPr>
      <w:r>
        <w:rPr>
          <w:rFonts w:hint="eastAsia"/>
        </w:rPr>
        <w:t>约束条件：M</w:t>
      </w:r>
    </w:p>
    <w:p w:rsidR="00EF738A" w:rsidRDefault="00EF738A" w:rsidP="00EF738A">
      <w:pPr>
        <w:pStyle w:val="aff7"/>
        <w:rPr>
          <w:rFonts w:hint="eastAsia"/>
        </w:rPr>
      </w:pPr>
      <w:r>
        <w:rPr>
          <w:rFonts w:hint="eastAsia"/>
        </w:rPr>
        <w:t>数据类型及格式：C1</w:t>
      </w:r>
    </w:p>
    <w:p w:rsidR="00EF738A" w:rsidRDefault="00EF738A" w:rsidP="00EF738A">
      <w:pPr>
        <w:pStyle w:val="aff7"/>
        <w:rPr>
          <w:rFonts w:hint="eastAsia"/>
        </w:rPr>
      </w:pPr>
      <w:r>
        <w:rPr>
          <w:rFonts w:hint="eastAsia"/>
        </w:rPr>
        <w:t>值域：0-否；1-是；</w:t>
      </w:r>
    </w:p>
    <w:p w:rsidR="00EF738A" w:rsidRDefault="000E0108" w:rsidP="004F4CAC">
      <w:pPr>
        <w:pStyle w:val="a7"/>
        <w:numPr>
          <w:ilvl w:val="3"/>
          <w:numId w:val="16"/>
        </w:numPr>
        <w:spacing w:before="156" w:after="156"/>
        <w:outlineLvl w:val="4"/>
        <w:rPr>
          <w:rFonts w:hint="eastAsia"/>
        </w:rPr>
      </w:pPr>
      <w:r>
        <w:rPr>
          <w:rFonts w:hint="eastAsia"/>
        </w:rPr>
        <w:t>附加功能</w:t>
      </w:r>
    </w:p>
    <w:p w:rsidR="00EF738A" w:rsidRDefault="00EF738A" w:rsidP="00EF738A">
      <w:pPr>
        <w:pStyle w:val="aff7"/>
        <w:rPr>
          <w:rFonts w:hint="eastAsia"/>
        </w:rPr>
      </w:pPr>
      <w:r>
        <w:rPr>
          <w:rFonts w:hint="eastAsia"/>
        </w:rPr>
        <w:t>中文名称：附加功能</w:t>
      </w:r>
    </w:p>
    <w:p w:rsidR="00EF738A" w:rsidRDefault="00EF738A" w:rsidP="00EF738A">
      <w:pPr>
        <w:pStyle w:val="aff7"/>
        <w:rPr>
          <w:rFonts w:hint="eastAsia"/>
        </w:rPr>
      </w:pPr>
      <w:r>
        <w:rPr>
          <w:rFonts w:hint="eastAsia"/>
        </w:rPr>
        <w:t>英文名称：Additional features</w:t>
      </w:r>
    </w:p>
    <w:p w:rsidR="00EF738A" w:rsidRDefault="00EF738A" w:rsidP="00EF738A">
      <w:pPr>
        <w:pStyle w:val="aff7"/>
        <w:rPr>
          <w:rFonts w:hint="eastAsia"/>
        </w:rPr>
      </w:pPr>
      <w:r>
        <w:rPr>
          <w:rFonts w:hint="eastAsia"/>
        </w:rPr>
        <w:t>说明：马桶的附加功能。如：自动除臭、自动加热等。</w:t>
      </w:r>
    </w:p>
    <w:p w:rsidR="00EF738A" w:rsidRDefault="00EF738A" w:rsidP="00EF738A">
      <w:pPr>
        <w:pStyle w:val="aff7"/>
        <w:rPr>
          <w:rFonts w:hint="eastAsia"/>
        </w:rPr>
      </w:pPr>
      <w:r>
        <w:rPr>
          <w:rFonts w:hint="eastAsia"/>
        </w:rPr>
        <w:t>约束条件：M</w:t>
      </w:r>
    </w:p>
    <w:p w:rsidR="00EF738A" w:rsidRDefault="00EF738A" w:rsidP="00EF738A">
      <w:pPr>
        <w:pStyle w:val="aff7"/>
        <w:rPr>
          <w:rFonts w:hint="eastAsia"/>
        </w:rPr>
      </w:pPr>
      <w:r>
        <w:rPr>
          <w:rFonts w:hint="eastAsia"/>
        </w:rPr>
        <w:t>数据类型及格式：C..200</w:t>
      </w:r>
    </w:p>
    <w:p w:rsidR="00EF738A" w:rsidRDefault="000E0108" w:rsidP="004F4CAC">
      <w:pPr>
        <w:pStyle w:val="a7"/>
        <w:numPr>
          <w:ilvl w:val="3"/>
          <w:numId w:val="16"/>
        </w:numPr>
        <w:spacing w:before="156" w:after="156"/>
        <w:outlineLvl w:val="4"/>
        <w:rPr>
          <w:rFonts w:hint="eastAsia"/>
        </w:rPr>
      </w:pPr>
      <w:r>
        <w:rPr>
          <w:rFonts w:hint="eastAsia"/>
        </w:rPr>
        <w:t>操作方式</w:t>
      </w:r>
    </w:p>
    <w:p w:rsidR="00EF738A" w:rsidRDefault="00EF738A" w:rsidP="00EF738A">
      <w:pPr>
        <w:pStyle w:val="aff7"/>
        <w:rPr>
          <w:rFonts w:hint="eastAsia"/>
        </w:rPr>
      </w:pPr>
      <w:r>
        <w:rPr>
          <w:rFonts w:hint="eastAsia"/>
        </w:rPr>
        <w:t>中文名称：操作方式</w:t>
      </w:r>
    </w:p>
    <w:p w:rsidR="00EF738A" w:rsidRDefault="00EF738A" w:rsidP="00EF738A">
      <w:pPr>
        <w:pStyle w:val="aff7"/>
        <w:rPr>
          <w:rFonts w:hint="eastAsia"/>
        </w:rPr>
      </w:pPr>
      <w:r>
        <w:rPr>
          <w:rFonts w:hint="eastAsia"/>
        </w:rPr>
        <w:t>英文名称：operation mode</w:t>
      </w:r>
    </w:p>
    <w:p w:rsidR="00EF738A" w:rsidRDefault="00EF738A" w:rsidP="00EF738A">
      <w:pPr>
        <w:pStyle w:val="aff7"/>
        <w:rPr>
          <w:rFonts w:hint="eastAsia"/>
        </w:rPr>
      </w:pPr>
      <w:r>
        <w:rPr>
          <w:rFonts w:hint="eastAsia"/>
        </w:rPr>
        <w:t>说明：马桶的控制方式。控制面板、遥控器</w:t>
      </w:r>
    </w:p>
    <w:p w:rsidR="00EF738A" w:rsidRDefault="00EF738A" w:rsidP="00EF738A">
      <w:pPr>
        <w:pStyle w:val="aff7"/>
        <w:rPr>
          <w:rFonts w:hint="eastAsia"/>
        </w:rPr>
      </w:pPr>
      <w:r>
        <w:rPr>
          <w:rFonts w:hint="eastAsia"/>
        </w:rPr>
        <w:t>约束条件：C</w:t>
      </w:r>
    </w:p>
    <w:p w:rsidR="00EF738A" w:rsidRDefault="00EF738A" w:rsidP="00EF738A">
      <w:pPr>
        <w:pStyle w:val="aff7"/>
        <w:rPr>
          <w:rFonts w:hint="eastAsia"/>
        </w:rPr>
      </w:pPr>
      <w:r>
        <w:rPr>
          <w:rFonts w:hint="eastAsia"/>
        </w:rPr>
        <w:t>数据类型及格式：C..50</w:t>
      </w:r>
    </w:p>
    <w:p w:rsidR="006F3D93" w:rsidRDefault="00EF738A" w:rsidP="00EF738A">
      <w:pPr>
        <w:pStyle w:val="aff7"/>
        <w:rPr>
          <w:rFonts w:hint="eastAsia"/>
        </w:rPr>
      </w:pPr>
      <w:r>
        <w:rPr>
          <w:rFonts w:hint="eastAsia"/>
        </w:rPr>
        <w:lastRenderedPageBreak/>
        <w:t>备注：智能马桶为必选。</w:t>
      </w:r>
    </w:p>
    <w:p w:rsidR="006F3D93" w:rsidRPr="006F3D93" w:rsidRDefault="006F3D93" w:rsidP="006F3D93">
      <w:pPr>
        <w:pStyle w:val="aff7"/>
      </w:pPr>
    </w:p>
    <w:p w:rsidR="00FA74A1" w:rsidRDefault="00FA74A1" w:rsidP="00FA74A1">
      <w:pPr>
        <w:pStyle w:val="a7"/>
        <w:spacing w:before="156" w:after="156"/>
        <w:ind w:left="0"/>
        <w:rPr>
          <w:rFonts w:ascii="Times New Roman" w:hint="eastAsia"/>
        </w:rPr>
      </w:pPr>
      <w:r>
        <w:rPr>
          <w:rFonts w:ascii="Times New Roman" w:hint="eastAsia"/>
        </w:rPr>
        <w:t>整体橱柜</w:t>
      </w:r>
      <w:r>
        <w:rPr>
          <w:rFonts w:ascii="Times New Roman"/>
        </w:rPr>
        <w:t>类产品信息</w:t>
      </w:r>
      <w:r>
        <w:rPr>
          <w:rFonts w:ascii="Times New Roman" w:hint="eastAsia"/>
        </w:rPr>
        <w:t>元素</w:t>
      </w:r>
    </w:p>
    <w:p w:rsidR="001805DF" w:rsidRDefault="000E0108" w:rsidP="004F4CAC">
      <w:pPr>
        <w:pStyle w:val="a7"/>
        <w:numPr>
          <w:ilvl w:val="3"/>
          <w:numId w:val="16"/>
        </w:numPr>
        <w:spacing w:before="156" w:after="156"/>
        <w:outlineLvl w:val="4"/>
        <w:rPr>
          <w:rFonts w:hint="eastAsia"/>
        </w:rPr>
      </w:pPr>
      <w:r>
        <w:rPr>
          <w:rFonts w:hint="eastAsia"/>
        </w:rPr>
        <w:t>柜体材质</w:t>
      </w:r>
    </w:p>
    <w:p w:rsidR="001805DF" w:rsidRDefault="001805DF" w:rsidP="001805DF">
      <w:pPr>
        <w:pStyle w:val="aff7"/>
        <w:rPr>
          <w:rFonts w:hint="eastAsia"/>
        </w:rPr>
      </w:pPr>
      <w:r>
        <w:rPr>
          <w:rFonts w:hint="eastAsia"/>
        </w:rPr>
        <w:t>中文名称：柜体材质</w:t>
      </w:r>
    </w:p>
    <w:p w:rsidR="001805DF" w:rsidRDefault="001805DF" w:rsidP="001805DF">
      <w:pPr>
        <w:pStyle w:val="aff7"/>
        <w:rPr>
          <w:rFonts w:hint="eastAsia"/>
        </w:rPr>
      </w:pPr>
      <w:r>
        <w:rPr>
          <w:rFonts w:hint="eastAsia"/>
        </w:rPr>
        <w:t>英文名称：Cabinet material</w:t>
      </w:r>
    </w:p>
    <w:p w:rsidR="001805DF" w:rsidRDefault="001805DF" w:rsidP="001805DF">
      <w:pPr>
        <w:pStyle w:val="aff7"/>
        <w:rPr>
          <w:rFonts w:hint="eastAsia"/>
        </w:rPr>
      </w:pPr>
      <w:r>
        <w:rPr>
          <w:rFonts w:hint="eastAsia"/>
        </w:rPr>
        <w:t>说明：橱柜的柜体材质。如：防潮板。</w:t>
      </w:r>
    </w:p>
    <w:p w:rsidR="001805DF" w:rsidRDefault="001805DF" w:rsidP="001805DF">
      <w:pPr>
        <w:pStyle w:val="aff7"/>
        <w:rPr>
          <w:rFonts w:hint="eastAsia"/>
        </w:rPr>
      </w:pPr>
      <w:r>
        <w:rPr>
          <w:rFonts w:hint="eastAsia"/>
        </w:rPr>
        <w:t>约束条件：M</w:t>
      </w:r>
    </w:p>
    <w:p w:rsidR="001805DF" w:rsidRDefault="001805DF" w:rsidP="001805DF">
      <w:pPr>
        <w:pStyle w:val="aff7"/>
        <w:rPr>
          <w:rFonts w:hint="eastAsia"/>
        </w:rPr>
      </w:pPr>
      <w:r>
        <w:rPr>
          <w:rFonts w:hint="eastAsia"/>
        </w:rPr>
        <w:t>数据类型及格式：N..2</w:t>
      </w:r>
    </w:p>
    <w:p w:rsidR="001805DF" w:rsidRDefault="001805DF" w:rsidP="001805DF">
      <w:pPr>
        <w:pStyle w:val="aff7"/>
        <w:rPr>
          <w:rFonts w:hint="eastAsia"/>
        </w:rPr>
      </w:pPr>
      <w:r>
        <w:rPr>
          <w:rFonts w:hint="eastAsia"/>
        </w:rPr>
        <w:t>计量单位：cm</w:t>
      </w:r>
    </w:p>
    <w:p w:rsidR="001805DF" w:rsidRDefault="000E0108" w:rsidP="004F4CAC">
      <w:pPr>
        <w:pStyle w:val="a7"/>
        <w:numPr>
          <w:ilvl w:val="3"/>
          <w:numId w:val="16"/>
        </w:numPr>
        <w:spacing w:before="156" w:after="156"/>
        <w:outlineLvl w:val="4"/>
        <w:rPr>
          <w:rFonts w:hint="eastAsia"/>
        </w:rPr>
      </w:pPr>
      <w:r>
        <w:rPr>
          <w:rFonts w:hint="eastAsia"/>
        </w:rPr>
        <w:t>台面材质</w:t>
      </w:r>
    </w:p>
    <w:p w:rsidR="001805DF" w:rsidRDefault="001805DF" w:rsidP="001805DF">
      <w:pPr>
        <w:pStyle w:val="aff7"/>
        <w:rPr>
          <w:rFonts w:hint="eastAsia"/>
        </w:rPr>
      </w:pPr>
      <w:r>
        <w:rPr>
          <w:rFonts w:hint="eastAsia"/>
        </w:rPr>
        <w:t>中文名称：台面材质</w:t>
      </w:r>
    </w:p>
    <w:p w:rsidR="001805DF" w:rsidRDefault="001805DF" w:rsidP="001805DF">
      <w:pPr>
        <w:pStyle w:val="aff7"/>
        <w:rPr>
          <w:rFonts w:hint="eastAsia"/>
        </w:rPr>
      </w:pPr>
      <w:r>
        <w:rPr>
          <w:rFonts w:hint="eastAsia"/>
        </w:rPr>
        <w:t>英文名称：Table material</w:t>
      </w:r>
    </w:p>
    <w:p w:rsidR="001805DF" w:rsidRDefault="001805DF" w:rsidP="001805DF">
      <w:pPr>
        <w:pStyle w:val="aff7"/>
        <w:rPr>
          <w:rFonts w:hint="eastAsia"/>
        </w:rPr>
      </w:pPr>
      <w:r>
        <w:rPr>
          <w:rFonts w:hint="eastAsia"/>
        </w:rPr>
        <w:t>说明：橱柜台面的材质。如：石英石。</w:t>
      </w:r>
    </w:p>
    <w:p w:rsidR="001805DF" w:rsidRDefault="001805DF" w:rsidP="001805DF">
      <w:pPr>
        <w:pStyle w:val="aff7"/>
        <w:rPr>
          <w:rFonts w:hint="eastAsia"/>
        </w:rPr>
      </w:pPr>
      <w:r>
        <w:rPr>
          <w:rFonts w:hint="eastAsia"/>
        </w:rPr>
        <w:t>约束条件：M</w:t>
      </w:r>
    </w:p>
    <w:p w:rsidR="001805DF" w:rsidRDefault="001805DF" w:rsidP="001805DF">
      <w:pPr>
        <w:pStyle w:val="aff7"/>
        <w:rPr>
          <w:rFonts w:hint="eastAsia"/>
        </w:rPr>
      </w:pPr>
      <w:r>
        <w:rPr>
          <w:rFonts w:hint="eastAsia"/>
        </w:rPr>
        <w:t>数据类型及格式：C..50</w:t>
      </w:r>
    </w:p>
    <w:p w:rsidR="001805DF" w:rsidRDefault="000E0108" w:rsidP="004F4CAC">
      <w:pPr>
        <w:pStyle w:val="a7"/>
        <w:numPr>
          <w:ilvl w:val="3"/>
          <w:numId w:val="16"/>
        </w:numPr>
        <w:spacing w:before="156" w:after="156"/>
        <w:outlineLvl w:val="4"/>
        <w:rPr>
          <w:rFonts w:hint="eastAsia"/>
        </w:rPr>
      </w:pPr>
      <w:r>
        <w:rPr>
          <w:rFonts w:hint="eastAsia"/>
        </w:rPr>
        <w:t>门板材质</w:t>
      </w:r>
    </w:p>
    <w:p w:rsidR="001805DF" w:rsidRDefault="001805DF" w:rsidP="001805DF">
      <w:pPr>
        <w:pStyle w:val="aff7"/>
        <w:rPr>
          <w:rFonts w:hint="eastAsia"/>
        </w:rPr>
      </w:pPr>
      <w:r>
        <w:rPr>
          <w:rFonts w:hint="eastAsia"/>
        </w:rPr>
        <w:t>中文名称：门板材质</w:t>
      </w:r>
    </w:p>
    <w:p w:rsidR="001805DF" w:rsidRDefault="001805DF" w:rsidP="001805DF">
      <w:pPr>
        <w:pStyle w:val="aff7"/>
        <w:rPr>
          <w:rFonts w:hint="eastAsia"/>
        </w:rPr>
      </w:pPr>
      <w:r>
        <w:rPr>
          <w:rFonts w:hint="eastAsia"/>
        </w:rPr>
        <w:lastRenderedPageBreak/>
        <w:t>英文名称：Door material</w:t>
      </w:r>
    </w:p>
    <w:p w:rsidR="001805DF" w:rsidRDefault="001805DF" w:rsidP="001805DF">
      <w:pPr>
        <w:pStyle w:val="aff7"/>
        <w:rPr>
          <w:rFonts w:hint="eastAsia"/>
        </w:rPr>
      </w:pPr>
      <w:r>
        <w:rPr>
          <w:rFonts w:hint="eastAsia"/>
        </w:rPr>
        <w:t>说明：橱柜门板的材质。如：吸塑板。</w:t>
      </w:r>
    </w:p>
    <w:p w:rsidR="001805DF" w:rsidRDefault="001805DF" w:rsidP="001805DF">
      <w:pPr>
        <w:pStyle w:val="aff7"/>
        <w:rPr>
          <w:rFonts w:hint="eastAsia"/>
        </w:rPr>
      </w:pPr>
      <w:r>
        <w:rPr>
          <w:rFonts w:hint="eastAsia"/>
        </w:rPr>
        <w:t>约束条件：M</w:t>
      </w:r>
    </w:p>
    <w:p w:rsidR="001805DF" w:rsidRDefault="001805DF" w:rsidP="001805DF">
      <w:pPr>
        <w:pStyle w:val="aff7"/>
        <w:rPr>
          <w:rFonts w:hint="eastAsia"/>
        </w:rPr>
      </w:pPr>
      <w:r>
        <w:rPr>
          <w:rFonts w:hint="eastAsia"/>
        </w:rPr>
        <w:t>数据类型及格式：C..50</w:t>
      </w:r>
    </w:p>
    <w:p w:rsidR="001805DF" w:rsidRDefault="000E0108" w:rsidP="004F4CAC">
      <w:pPr>
        <w:pStyle w:val="a7"/>
        <w:numPr>
          <w:ilvl w:val="3"/>
          <w:numId w:val="16"/>
        </w:numPr>
        <w:spacing w:before="156" w:after="156"/>
        <w:outlineLvl w:val="4"/>
        <w:rPr>
          <w:rFonts w:hint="eastAsia"/>
        </w:rPr>
      </w:pPr>
      <w:r>
        <w:rPr>
          <w:rFonts w:hint="eastAsia"/>
        </w:rPr>
        <w:t>形状</w:t>
      </w:r>
    </w:p>
    <w:p w:rsidR="001805DF" w:rsidRDefault="001805DF" w:rsidP="001805DF">
      <w:pPr>
        <w:pStyle w:val="aff7"/>
        <w:rPr>
          <w:rFonts w:hint="eastAsia"/>
        </w:rPr>
      </w:pPr>
      <w:r>
        <w:rPr>
          <w:rFonts w:hint="eastAsia"/>
        </w:rPr>
        <w:t>中文名称：形状</w:t>
      </w:r>
    </w:p>
    <w:p w:rsidR="001805DF" w:rsidRDefault="001805DF" w:rsidP="001805DF">
      <w:pPr>
        <w:pStyle w:val="aff7"/>
        <w:rPr>
          <w:rFonts w:hint="eastAsia"/>
        </w:rPr>
      </w:pPr>
      <w:r>
        <w:rPr>
          <w:rFonts w:hint="eastAsia"/>
        </w:rPr>
        <w:t>英文名称：shape</w:t>
      </w:r>
    </w:p>
    <w:p w:rsidR="001805DF" w:rsidRDefault="001805DF" w:rsidP="001805DF">
      <w:pPr>
        <w:pStyle w:val="aff7"/>
        <w:rPr>
          <w:rFonts w:hint="eastAsia"/>
        </w:rPr>
      </w:pPr>
      <w:r>
        <w:rPr>
          <w:rFonts w:hint="eastAsia"/>
        </w:rPr>
        <w:t>说明：整体橱柜的形状。如：L型、U型。</w:t>
      </w:r>
    </w:p>
    <w:p w:rsidR="001805DF" w:rsidRDefault="001805DF" w:rsidP="001805DF">
      <w:pPr>
        <w:pStyle w:val="aff7"/>
        <w:rPr>
          <w:rFonts w:hint="eastAsia"/>
        </w:rPr>
      </w:pPr>
      <w:r>
        <w:rPr>
          <w:rFonts w:hint="eastAsia"/>
        </w:rPr>
        <w:t>约束条件：M</w:t>
      </w:r>
    </w:p>
    <w:p w:rsidR="001805DF" w:rsidRDefault="001805DF" w:rsidP="001805DF">
      <w:pPr>
        <w:pStyle w:val="aff7"/>
        <w:rPr>
          <w:rFonts w:hint="eastAsia"/>
        </w:rPr>
      </w:pPr>
      <w:r>
        <w:rPr>
          <w:rFonts w:hint="eastAsia"/>
        </w:rPr>
        <w:t>数据类型及格式：C..50</w:t>
      </w:r>
    </w:p>
    <w:p w:rsidR="001805DF" w:rsidRDefault="000E0108" w:rsidP="004F4CAC">
      <w:pPr>
        <w:pStyle w:val="a7"/>
        <w:numPr>
          <w:ilvl w:val="3"/>
          <w:numId w:val="16"/>
        </w:numPr>
        <w:spacing w:before="156" w:after="156"/>
        <w:outlineLvl w:val="4"/>
        <w:rPr>
          <w:rFonts w:hint="eastAsia"/>
        </w:rPr>
      </w:pPr>
      <w:r>
        <w:rPr>
          <w:rFonts w:hint="eastAsia"/>
        </w:rPr>
        <w:t>拉手材质</w:t>
      </w:r>
    </w:p>
    <w:p w:rsidR="001805DF" w:rsidRDefault="001805DF" w:rsidP="001805DF">
      <w:pPr>
        <w:pStyle w:val="aff7"/>
        <w:rPr>
          <w:rFonts w:hint="eastAsia"/>
        </w:rPr>
      </w:pPr>
      <w:r>
        <w:rPr>
          <w:rFonts w:hint="eastAsia"/>
        </w:rPr>
        <w:t>中文名称：拉手材质</w:t>
      </w:r>
    </w:p>
    <w:p w:rsidR="001805DF" w:rsidRDefault="001805DF" w:rsidP="001805DF">
      <w:pPr>
        <w:pStyle w:val="aff7"/>
        <w:rPr>
          <w:rFonts w:hint="eastAsia"/>
        </w:rPr>
      </w:pPr>
      <w:r>
        <w:rPr>
          <w:rFonts w:hint="eastAsia"/>
        </w:rPr>
        <w:t>英文名称：Handle material</w:t>
      </w:r>
    </w:p>
    <w:p w:rsidR="001805DF" w:rsidRDefault="001805DF" w:rsidP="001805DF">
      <w:pPr>
        <w:pStyle w:val="aff7"/>
        <w:rPr>
          <w:rFonts w:hint="eastAsia"/>
        </w:rPr>
      </w:pPr>
      <w:r>
        <w:rPr>
          <w:rFonts w:hint="eastAsia"/>
        </w:rPr>
        <w:t>说明：橱柜拉手的材质。</w:t>
      </w:r>
    </w:p>
    <w:p w:rsidR="001805DF" w:rsidRDefault="001805DF" w:rsidP="001805DF">
      <w:pPr>
        <w:pStyle w:val="aff7"/>
        <w:rPr>
          <w:rFonts w:hint="eastAsia"/>
        </w:rPr>
      </w:pPr>
      <w:r>
        <w:rPr>
          <w:rFonts w:hint="eastAsia"/>
        </w:rPr>
        <w:t>约束条件：M</w:t>
      </w:r>
    </w:p>
    <w:p w:rsidR="001805DF" w:rsidRDefault="001805DF" w:rsidP="001805DF">
      <w:pPr>
        <w:pStyle w:val="aff7"/>
        <w:rPr>
          <w:rFonts w:hint="eastAsia"/>
        </w:rPr>
      </w:pPr>
      <w:r>
        <w:rPr>
          <w:rFonts w:hint="eastAsia"/>
        </w:rPr>
        <w:t>数据类型及格式：C..50</w:t>
      </w:r>
    </w:p>
    <w:p w:rsidR="001805DF" w:rsidRDefault="000E0108" w:rsidP="004F4CAC">
      <w:pPr>
        <w:pStyle w:val="a7"/>
        <w:numPr>
          <w:ilvl w:val="3"/>
          <w:numId w:val="16"/>
        </w:numPr>
        <w:spacing w:before="156" w:after="156"/>
        <w:outlineLvl w:val="4"/>
        <w:rPr>
          <w:rFonts w:hint="eastAsia"/>
          <w:noProof/>
        </w:rPr>
      </w:pPr>
      <w:r>
        <w:rPr>
          <w:rFonts w:hint="eastAsia"/>
        </w:rPr>
        <w:t>门铰材质</w:t>
      </w:r>
    </w:p>
    <w:p w:rsidR="001805DF" w:rsidRDefault="001805DF" w:rsidP="001805DF">
      <w:pPr>
        <w:pStyle w:val="aff7"/>
        <w:rPr>
          <w:rFonts w:hint="eastAsia"/>
        </w:rPr>
      </w:pPr>
      <w:r>
        <w:rPr>
          <w:rFonts w:hint="eastAsia"/>
        </w:rPr>
        <w:t>中文名称：门铰材质</w:t>
      </w:r>
    </w:p>
    <w:p w:rsidR="001805DF" w:rsidRDefault="001805DF" w:rsidP="001805DF">
      <w:pPr>
        <w:pStyle w:val="aff7"/>
        <w:rPr>
          <w:rFonts w:hint="eastAsia"/>
        </w:rPr>
      </w:pPr>
      <w:r>
        <w:rPr>
          <w:rFonts w:hint="eastAsia"/>
        </w:rPr>
        <w:t>英文名称：Door hinge material</w:t>
      </w:r>
    </w:p>
    <w:p w:rsidR="001805DF" w:rsidRDefault="001805DF" w:rsidP="001805DF">
      <w:pPr>
        <w:pStyle w:val="aff7"/>
        <w:rPr>
          <w:rFonts w:hint="eastAsia"/>
        </w:rPr>
      </w:pPr>
      <w:r>
        <w:rPr>
          <w:rFonts w:hint="eastAsia"/>
        </w:rPr>
        <w:lastRenderedPageBreak/>
        <w:t>说明：橱柜门铰的材质。如：阻尼铰链。</w:t>
      </w:r>
    </w:p>
    <w:p w:rsidR="001805DF" w:rsidRDefault="001805DF" w:rsidP="001805DF">
      <w:pPr>
        <w:pStyle w:val="aff7"/>
        <w:rPr>
          <w:rFonts w:hint="eastAsia"/>
        </w:rPr>
      </w:pPr>
      <w:r>
        <w:rPr>
          <w:rFonts w:hint="eastAsia"/>
        </w:rPr>
        <w:t>约束条件：M</w:t>
      </w:r>
    </w:p>
    <w:p w:rsidR="001805DF" w:rsidRDefault="001805DF" w:rsidP="001805DF">
      <w:pPr>
        <w:pStyle w:val="aff7"/>
        <w:rPr>
          <w:rFonts w:hint="eastAsia"/>
        </w:rPr>
      </w:pPr>
      <w:r>
        <w:rPr>
          <w:rFonts w:hint="eastAsia"/>
        </w:rPr>
        <w:t>数据类型及格式：C..50</w:t>
      </w:r>
    </w:p>
    <w:p w:rsidR="001805DF" w:rsidRDefault="00B76C0B" w:rsidP="004F4CAC">
      <w:pPr>
        <w:pStyle w:val="a7"/>
        <w:numPr>
          <w:ilvl w:val="3"/>
          <w:numId w:val="16"/>
        </w:numPr>
        <w:spacing w:before="156" w:after="156"/>
        <w:outlineLvl w:val="4"/>
        <w:rPr>
          <w:rFonts w:hint="eastAsia"/>
        </w:rPr>
      </w:pPr>
      <w:r>
        <w:rPr>
          <w:rFonts w:hint="eastAsia"/>
        </w:rPr>
        <w:t>水槽</w:t>
      </w:r>
    </w:p>
    <w:p w:rsidR="001805DF" w:rsidRDefault="001805DF" w:rsidP="001805DF">
      <w:pPr>
        <w:pStyle w:val="aff7"/>
        <w:rPr>
          <w:rFonts w:hint="eastAsia"/>
        </w:rPr>
      </w:pPr>
      <w:r>
        <w:rPr>
          <w:rFonts w:hint="eastAsia"/>
        </w:rPr>
        <w:t>中文名称：水槽</w:t>
      </w:r>
    </w:p>
    <w:p w:rsidR="001805DF" w:rsidRDefault="001805DF" w:rsidP="001805DF">
      <w:pPr>
        <w:pStyle w:val="aff7"/>
        <w:rPr>
          <w:rFonts w:hint="eastAsia"/>
        </w:rPr>
      </w:pPr>
      <w:r>
        <w:rPr>
          <w:rFonts w:hint="eastAsia"/>
        </w:rPr>
        <w:t>英文名称：sink</w:t>
      </w:r>
    </w:p>
    <w:p w:rsidR="001805DF" w:rsidRDefault="001805DF" w:rsidP="001805DF">
      <w:pPr>
        <w:pStyle w:val="aff7"/>
        <w:rPr>
          <w:rFonts w:hint="eastAsia"/>
        </w:rPr>
      </w:pPr>
      <w:r>
        <w:rPr>
          <w:rFonts w:hint="eastAsia"/>
        </w:rPr>
        <w:t>说明：橱柜是否带水槽。</w:t>
      </w:r>
    </w:p>
    <w:p w:rsidR="001805DF" w:rsidRDefault="001805DF" w:rsidP="001805DF">
      <w:pPr>
        <w:pStyle w:val="aff7"/>
        <w:rPr>
          <w:rFonts w:hint="eastAsia"/>
        </w:rPr>
      </w:pPr>
      <w:r>
        <w:rPr>
          <w:rFonts w:hint="eastAsia"/>
        </w:rPr>
        <w:t>约束条件：O</w:t>
      </w:r>
    </w:p>
    <w:p w:rsidR="001805DF" w:rsidRDefault="001805DF" w:rsidP="001805DF">
      <w:pPr>
        <w:pStyle w:val="aff7"/>
        <w:rPr>
          <w:rFonts w:hint="eastAsia"/>
        </w:rPr>
      </w:pPr>
      <w:r>
        <w:rPr>
          <w:rFonts w:hint="eastAsia"/>
        </w:rPr>
        <w:t>数据类型及格式：C1</w:t>
      </w:r>
    </w:p>
    <w:p w:rsidR="001805DF" w:rsidRDefault="001805DF" w:rsidP="001805DF">
      <w:pPr>
        <w:pStyle w:val="aff7"/>
        <w:rPr>
          <w:rFonts w:hint="eastAsia"/>
        </w:rPr>
      </w:pPr>
      <w:r>
        <w:rPr>
          <w:rFonts w:hint="eastAsia"/>
        </w:rPr>
        <w:t>值域：0-否；1-是；</w:t>
      </w:r>
    </w:p>
    <w:p w:rsidR="001805DF" w:rsidRDefault="00B76C0B" w:rsidP="004F4CAC">
      <w:pPr>
        <w:pStyle w:val="a7"/>
        <w:numPr>
          <w:ilvl w:val="3"/>
          <w:numId w:val="16"/>
        </w:numPr>
        <w:spacing w:before="156" w:after="156"/>
        <w:outlineLvl w:val="4"/>
        <w:rPr>
          <w:rFonts w:hint="eastAsia"/>
          <w:noProof/>
        </w:rPr>
      </w:pPr>
      <w:r>
        <w:rPr>
          <w:rFonts w:hint="eastAsia"/>
          <w:noProof/>
        </w:rPr>
        <w:t>拉篮</w:t>
      </w:r>
    </w:p>
    <w:p w:rsidR="001805DF" w:rsidRDefault="001805DF" w:rsidP="001805DF">
      <w:pPr>
        <w:pStyle w:val="aff7"/>
        <w:rPr>
          <w:rFonts w:hint="eastAsia"/>
        </w:rPr>
      </w:pPr>
      <w:r>
        <w:rPr>
          <w:rFonts w:hint="eastAsia"/>
        </w:rPr>
        <w:t>中文名称：拉篮</w:t>
      </w:r>
    </w:p>
    <w:p w:rsidR="001805DF" w:rsidRDefault="001805DF" w:rsidP="001805DF">
      <w:pPr>
        <w:pStyle w:val="aff7"/>
        <w:rPr>
          <w:rFonts w:hint="eastAsia"/>
        </w:rPr>
      </w:pPr>
      <w:r>
        <w:rPr>
          <w:rFonts w:hint="eastAsia"/>
        </w:rPr>
        <w:t>英文名称：Pull basket</w:t>
      </w:r>
    </w:p>
    <w:p w:rsidR="001805DF" w:rsidRDefault="001805DF" w:rsidP="001805DF">
      <w:pPr>
        <w:pStyle w:val="aff7"/>
        <w:rPr>
          <w:rFonts w:hint="eastAsia"/>
        </w:rPr>
      </w:pPr>
      <w:r>
        <w:rPr>
          <w:rFonts w:hint="eastAsia"/>
        </w:rPr>
        <w:t>说明：橱柜是否带拉篮。</w:t>
      </w:r>
    </w:p>
    <w:p w:rsidR="001805DF" w:rsidRDefault="001805DF" w:rsidP="001805DF">
      <w:pPr>
        <w:pStyle w:val="aff7"/>
        <w:rPr>
          <w:rFonts w:hint="eastAsia"/>
        </w:rPr>
      </w:pPr>
      <w:r>
        <w:rPr>
          <w:rFonts w:hint="eastAsia"/>
        </w:rPr>
        <w:t>约束条件：O</w:t>
      </w:r>
    </w:p>
    <w:p w:rsidR="001805DF" w:rsidRDefault="001805DF" w:rsidP="001805DF">
      <w:pPr>
        <w:pStyle w:val="aff7"/>
        <w:rPr>
          <w:rFonts w:hint="eastAsia"/>
        </w:rPr>
      </w:pPr>
      <w:r>
        <w:rPr>
          <w:rFonts w:hint="eastAsia"/>
        </w:rPr>
        <w:t>数据类型及格式：C1</w:t>
      </w:r>
    </w:p>
    <w:p w:rsidR="001805DF" w:rsidRDefault="001805DF" w:rsidP="001805DF">
      <w:pPr>
        <w:pStyle w:val="aff7"/>
        <w:rPr>
          <w:rFonts w:hint="eastAsia"/>
        </w:rPr>
      </w:pPr>
      <w:r>
        <w:rPr>
          <w:rFonts w:hint="eastAsia"/>
        </w:rPr>
        <w:t>值域：0-否；1-是；</w:t>
      </w:r>
    </w:p>
    <w:p w:rsidR="001805DF" w:rsidRDefault="00B76C0B" w:rsidP="004F4CAC">
      <w:pPr>
        <w:pStyle w:val="a7"/>
        <w:numPr>
          <w:ilvl w:val="3"/>
          <w:numId w:val="16"/>
        </w:numPr>
        <w:spacing w:before="156" w:after="156"/>
        <w:outlineLvl w:val="4"/>
        <w:rPr>
          <w:rFonts w:hint="eastAsia"/>
          <w:noProof/>
        </w:rPr>
      </w:pPr>
      <w:r>
        <w:rPr>
          <w:rFonts w:hint="eastAsia"/>
          <w:noProof/>
        </w:rPr>
        <w:t>抽屉</w:t>
      </w:r>
    </w:p>
    <w:p w:rsidR="001805DF" w:rsidRDefault="001805DF" w:rsidP="001805DF">
      <w:pPr>
        <w:pStyle w:val="aff7"/>
        <w:rPr>
          <w:rFonts w:hint="eastAsia"/>
        </w:rPr>
      </w:pPr>
      <w:r>
        <w:rPr>
          <w:rFonts w:hint="eastAsia"/>
        </w:rPr>
        <w:t>中文名称：抽屉</w:t>
      </w:r>
    </w:p>
    <w:p w:rsidR="001805DF" w:rsidRDefault="001805DF" w:rsidP="001805DF">
      <w:pPr>
        <w:pStyle w:val="aff7"/>
        <w:rPr>
          <w:rFonts w:hint="eastAsia"/>
        </w:rPr>
      </w:pPr>
      <w:r>
        <w:rPr>
          <w:rFonts w:hint="eastAsia"/>
        </w:rPr>
        <w:lastRenderedPageBreak/>
        <w:t>英文名称：drawer</w:t>
      </w:r>
    </w:p>
    <w:p w:rsidR="001805DF" w:rsidRDefault="001805DF" w:rsidP="001805DF">
      <w:pPr>
        <w:pStyle w:val="aff7"/>
        <w:rPr>
          <w:rFonts w:hint="eastAsia"/>
        </w:rPr>
      </w:pPr>
      <w:r>
        <w:rPr>
          <w:rFonts w:hint="eastAsia"/>
        </w:rPr>
        <w:t>说明：橱柜是否带抽屉。</w:t>
      </w:r>
    </w:p>
    <w:p w:rsidR="001805DF" w:rsidRDefault="001805DF" w:rsidP="001805DF">
      <w:pPr>
        <w:pStyle w:val="aff7"/>
        <w:rPr>
          <w:rFonts w:hint="eastAsia"/>
        </w:rPr>
      </w:pPr>
      <w:r>
        <w:rPr>
          <w:rFonts w:hint="eastAsia"/>
        </w:rPr>
        <w:t>约束条件：O</w:t>
      </w:r>
    </w:p>
    <w:p w:rsidR="001805DF" w:rsidRDefault="001805DF" w:rsidP="001805DF">
      <w:pPr>
        <w:pStyle w:val="aff7"/>
        <w:rPr>
          <w:rFonts w:hint="eastAsia"/>
        </w:rPr>
      </w:pPr>
      <w:r>
        <w:rPr>
          <w:rFonts w:hint="eastAsia"/>
        </w:rPr>
        <w:t>数据类型及格式：C1</w:t>
      </w:r>
    </w:p>
    <w:p w:rsidR="001805DF" w:rsidRDefault="001805DF" w:rsidP="001805DF">
      <w:pPr>
        <w:pStyle w:val="aff7"/>
        <w:rPr>
          <w:rFonts w:hint="eastAsia"/>
        </w:rPr>
      </w:pPr>
      <w:r>
        <w:rPr>
          <w:rFonts w:hint="eastAsia"/>
        </w:rPr>
        <w:t>值域：0-否；1-是；</w:t>
      </w:r>
    </w:p>
    <w:p w:rsidR="001805DF" w:rsidRDefault="00B76C0B" w:rsidP="004F4CAC">
      <w:pPr>
        <w:pStyle w:val="a7"/>
        <w:numPr>
          <w:ilvl w:val="3"/>
          <w:numId w:val="16"/>
        </w:numPr>
        <w:spacing w:before="156" w:after="156"/>
        <w:outlineLvl w:val="4"/>
        <w:rPr>
          <w:rFonts w:hint="eastAsia"/>
          <w:noProof/>
        </w:rPr>
      </w:pPr>
      <w:r>
        <w:rPr>
          <w:rFonts w:hint="eastAsia"/>
          <w:noProof/>
        </w:rPr>
        <w:t>环保标准</w:t>
      </w:r>
    </w:p>
    <w:p w:rsidR="001805DF" w:rsidRDefault="001805DF" w:rsidP="001805DF">
      <w:pPr>
        <w:pStyle w:val="aff7"/>
        <w:rPr>
          <w:rFonts w:hint="eastAsia"/>
        </w:rPr>
      </w:pPr>
      <w:r>
        <w:rPr>
          <w:rFonts w:hint="eastAsia"/>
        </w:rPr>
        <w:t>中文名称：环保标准</w:t>
      </w:r>
    </w:p>
    <w:p w:rsidR="001805DF" w:rsidRDefault="001805DF" w:rsidP="001805DF">
      <w:pPr>
        <w:pStyle w:val="aff7"/>
        <w:rPr>
          <w:rFonts w:hint="eastAsia"/>
        </w:rPr>
      </w:pPr>
      <w:r>
        <w:rPr>
          <w:rFonts w:hint="eastAsia"/>
        </w:rPr>
        <w:t>英文名称：Environmental standards</w:t>
      </w:r>
    </w:p>
    <w:p w:rsidR="001805DF" w:rsidRDefault="001805DF" w:rsidP="001805DF">
      <w:pPr>
        <w:pStyle w:val="aff7"/>
        <w:rPr>
          <w:rFonts w:hint="eastAsia"/>
        </w:rPr>
      </w:pPr>
      <w:r>
        <w:rPr>
          <w:rFonts w:hint="eastAsia"/>
        </w:rPr>
        <w:t>说明：柜体的环保级别。如：E1级。</w:t>
      </w:r>
    </w:p>
    <w:p w:rsidR="001805DF" w:rsidRDefault="001805DF" w:rsidP="001805DF">
      <w:pPr>
        <w:pStyle w:val="aff7"/>
        <w:rPr>
          <w:rFonts w:hint="eastAsia"/>
        </w:rPr>
      </w:pPr>
      <w:r>
        <w:rPr>
          <w:rFonts w:hint="eastAsia"/>
        </w:rPr>
        <w:t>约束条件：M</w:t>
      </w:r>
    </w:p>
    <w:p w:rsidR="001805DF" w:rsidRPr="00B76C0B" w:rsidRDefault="001805DF" w:rsidP="00B76C0B">
      <w:pPr>
        <w:pStyle w:val="aff7"/>
      </w:pPr>
      <w:r>
        <w:rPr>
          <w:rFonts w:hint="eastAsia"/>
        </w:rPr>
        <w:t>数据类型及格式：C..50</w:t>
      </w:r>
    </w:p>
    <w:p w:rsidR="00FA74A1" w:rsidRDefault="00FA74A1" w:rsidP="00FA74A1">
      <w:pPr>
        <w:pStyle w:val="a7"/>
        <w:spacing w:before="156" w:after="156"/>
        <w:ind w:left="0"/>
        <w:rPr>
          <w:rFonts w:ascii="Times New Roman" w:hint="eastAsia"/>
        </w:rPr>
      </w:pPr>
      <w:r>
        <w:rPr>
          <w:rFonts w:ascii="Times New Roman" w:hint="eastAsia"/>
        </w:rPr>
        <w:t>水龙头</w:t>
      </w:r>
      <w:r>
        <w:rPr>
          <w:rFonts w:ascii="Times New Roman"/>
        </w:rPr>
        <w:t>类产品信息</w:t>
      </w:r>
      <w:r>
        <w:rPr>
          <w:rFonts w:ascii="Times New Roman" w:hint="eastAsia"/>
        </w:rPr>
        <w:t>元素</w:t>
      </w:r>
    </w:p>
    <w:p w:rsidR="00D03737" w:rsidRDefault="00D76CF6" w:rsidP="004F4CAC">
      <w:pPr>
        <w:pStyle w:val="a7"/>
        <w:numPr>
          <w:ilvl w:val="3"/>
          <w:numId w:val="16"/>
        </w:numPr>
        <w:spacing w:before="156" w:after="156"/>
        <w:outlineLvl w:val="4"/>
        <w:rPr>
          <w:rFonts w:hint="eastAsia"/>
          <w:noProof/>
        </w:rPr>
      </w:pPr>
      <w:r>
        <w:rPr>
          <w:rFonts w:hint="eastAsia"/>
          <w:noProof/>
        </w:rPr>
        <w:t>龙头款式</w:t>
      </w:r>
    </w:p>
    <w:p w:rsidR="00D03737" w:rsidRDefault="00D03737" w:rsidP="00D03737">
      <w:pPr>
        <w:pStyle w:val="aff7"/>
        <w:rPr>
          <w:rFonts w:hint="eastAsia"/>
        </w:rPr>
      </w:pPr>
      <w:r>
        <w:rPr>
          <w:rFonts w:hint="eastAsia"/>
        </w:rPr>
        <w:t>中文名称：龙头款式</w:t>
      </w:r>
    </w:p>
    <w:p w:rsidR="00D03737" w:rsidRDefault="00D03737" w:rsidP="00D03737">
      <w:pPr>
        <w:pStyle w:val="aff7"/>
        <w:rPr>
          <w:rFonts w:hint="eastAsia"/>
        </w:rPr>
      </w:pPr>
      <w:r>
        <w:rPr>
          <w:rFonts w:hint="eastAsia"/>
        </w:rPr>
        <w:t>英文名称：Opening way</w:t>
      </w:r>
    </w:p>
    <w:p w:rsidR="00D03737" w:rsidRDefault="00D03737" w:rsidP="00D03737">
      <w:pPr>
        <w:pStyle w:val="aff7"/>
        <w:rPr>
          <w:rFonts w:hint="eastAsia"/>
        </w:rPr>
      </w:pPr>
      <w:r>
        <w:rPr>
          <w:rFonts w:hint="eastAsia"/>
        </w:rPr>
        <w:t>说明：水龙头的款式。如：单把单孔、单把双孔。</w:t>
      </w:r>
    </w:p>
    <w:p w:rsidR="00D03737" w:rsidRDefault="00D03737" w:rsidP="00D03737">
      <w:pPr>
        <w:pStyle w:val="aff7"/>
        <w:rPr>
          <w:rFonts w:hint="eastAsia"/>
        </w:rPr>
      </w:pPr>
      <w:r>
        <w:rPr>
          <w:rFonts w:hint="eastAsia"/>
        </w:rPr>
        <w:t>约束条件：M</w:t>
      </w:r>
    </w:p>
    <w:p w:rsidR="00D03737" w:rsidRDefault="00D03737" w:rsidP="00D03737">
      <w:pPr>
        <w:pStyle w:val="aff7"/>
        <w:rPr>
          <w:rFonts w:hint="eastAsia"/>
        </w:rPr>
      </w:pPr>
      <w:r>
        <w:rPr>
          <w:rFonts w:hint="eastAsia"/>
        </w:rPr>
        <w:t>数据类型及格式：C..50</w:t>
      </w:r>
    </w:p>
    <w:p w:rsidR="00D03737" w:rsidRDefault="00D76CF6" w:rsidP="004F4CAC">
      <w:pPr>
        <w:pStyle w:val="a7"/>
        <w:numPr>
          <w:ilvl w:val="3"/>
          <w:numId w:val="16"/>
        </w:numPr>
        <w:spacing w:before="156" w:after="156"/>
        <w:outlineLvl w:val="4"/>
        <w:rPr>
          <w:rFonts w:hint="eastAsia"/>
          <w:noProof/>
        </w:rPr>
      </w:pPr>
      <w:r>
        <w:rPr>
          <w:rFonts w:hint="eastAsia"/>
          <w:noProof/>
        </w:rPr>
        <w:t>龙头是否可旋转</w:t>
      </w:r>
    </w:p>
    <w:p w:rsidR="00D03737" w:rsidRDefault="00D03737" w:rsidP="00D03737">
      <w:pPr>
        <w:pStyle w:val="aff7"/>
        <w:rPr>
          <w:rFonts w:hint="eastAsia"/>
        </w:rPr>
      </w:pPr>
      <w:r>
        <w:rPr>
          <w:rFonts w:hint="eastAsia"/>
        </w:rPr>
        <w:lastRenderedPageBreak/>
        <w:t>中文名称：龙头是否可旋转</w:t>
      </w:r>
    </w:p>
    <w:p w:rsidR="00D03737" w:rsidRDefault="00D03737" w:rsidP="00D03737">
      <w:pPr>
        <w:pStyle w:val="aff7"/>
        <w:rPr>
          <w:rFonts w:hint="eastAsia"/>
        </w:rPr>
      </w:pPr>
      <w:r>
        <w:rPr>
          <w:rFonts w:hint="eastAsia"/>
        </w:rPr>
        <w:t>英文名称：Whether the faucet can rotated</w:t>
      </w:r>
    </w:p>
    <w:p w:rsidR="00D03737" w:rsidRDefault="00D03737" w:rsidP="00D03737">
      <w:pPr>
        <w:pStyle w:val="aff7"/>
        <w:rPr>
          <w:rFonts w:hint="eastAsia"/>
        </w:rPr>
      </w:pPr>
      <w:r>
        <w:rPr>
          <w:rFonts w:hint="eastAsia"/>
        </w:rPr>
        <w:t>说明：水龙头是否支持旋转。</w:t>
      </w:r>
    </w:p>
    <w:p w:rsidR="00D03737" w:rsidRDefault="00D03737" w:rsidP="00D03737">
      <w:pPr>
        <w:pStyle w:val="aff7"/>
        <w:rPr>
          <w:rFonts w:hint="eastAsia"/>
        </w:rPr>
      </w:pPr>
      <w:r>
        <w:rPr>
          <w:rFonts w:hint="eastAsia"/>
        </w:rPr>
        <w:t>约束条件：M</w:t>
      </w:r>
    </w:p>
    <w:p w:rsidR="00D03737" w:rsidRDefault="00D03737" w:rsidP="00D03737">
      <w:pPr>
        <w:pStyle w:val="aff7"/>
        <w:rPr>
          <w:rFonts w:hint="eastAsia"/>
        </w:rPr>
      </w:pPr>
      <w:r>
        <w:rPr>
          <w:rFonts w:hint="eastAsia"/>
        </w:rPr>
        <w:t>数据类型及格式：C1</w:t>
      </w:r>
    </w:p>
    <w:p w:rsidR="00D03737" w:rsidRDefault="00D03737" w:rsidP="00D03737">
      <w:pPr>
        <w:pStyle w:val="aff7"/>
        <w:rPr>
          <w:rFonts w:hint="eastAsia"/>
        </w:rPr>
      </w:pPr>
      <w:r>
        <w:rPr>
          <w:rFonts w:hint="eastAsia"/>
        </w:rPr>
        <w:t>值域：0-否；1-是；</w:t>
      </w:r>
    </w:p>
    <w:p w:rsidR="00D03737" w:rsidRDefault="00D76CF6" w:rsidP="004F4CAC">
      <w:pPr>
        <w:pStyle w:val="a7"/>
        <w:numPr>
          <w:ilvl w:val="3"/>
          <w:numId w:val="16"/>
        </w:numPr>
        <w:spacing w:before="156" w:after="156"/>
        <w:outlineLvl w:val="4"/>
        <w:rPr>
          <w:rFonts w:hint="eastAsia"/>
          <w:noProof/>
        </w:rPr>
      </w:pPr>
      <w:r>
        <w:rPr>
          <w:rFonts w:hint="eastAsia"/>
          <w:noProof/>
        </w:rPr>
        <w:t>把手是否可旋转</w:t>
      </w:r>
    </w:p>
    <w:p w:rsidR="00D03737" w:rsidRDefault="00D03737" w:rsidP="00D03737">
      <w:pPr>
        <w:pStyle w:val="aff7"/>
        <w:rPr>
          <w:rFonts w:hint="eastAsia"/>
        </w:rPr>
      </w:pPr>
      <w:r>
        <w:rPr>
          <w:rFonts w:hint="eastAsia"/>
        </w:rPr>
        <w:t>中文名称：把手是否可旋转</w:t>
      </w:r>
    </w:p>
    <w:p w:rsidR="00D03737" w:rsidRDefault="00D03737" w:rsidP="00D03737">
      <w:pPr>
        <w:pStyle w:val="aff7"/>
        <w:rPr>
          <w:rFonts w:hint="eastAsia"/>
        </w:rPr>
      </w:pPr>
      <w:r>
        <w:rPr>
          <w:rFonts w:hint="eastAsia"/>
        </w:rPr>
        <w:t>英文名称：Whether the handle can be rotated</w:t>
      </w:r>
    </w:p>
    <w:p w:rsidR="00D03737" w:rsidRDefault="00D03737" w:rsidP="00D03737">
      <w:pPr>
        <w:pStyle w:val="aff7"/>
        <w:rPr>
          <w:rFonts w:hint="eastAsia"/>
        </w:rPr>
      </w:pPr>
      <w:r>
        <w:rPr>
          <w:rFonts w:hint="eastAsia"/>
        </w:rPr>
        <w:t>说明：水龙头把手是否支持旋转。</w:t>
      </w:r>
    </w:p>
    <w:p w:rsidR="00D03737" w:rsidRDefault="00D03737" w:rsidP="00D03737">
      <w:pPr>
        <w:pStyle w:val="aff7"/>
        <w:rPr>
          <w:rFonts w:hint="eastAsia"/>
        </w:rPr>
      </w:pPr>
      <w:r>
        <w:rPr>
          <w:rFonts w:hint="eastAsia"/>
        </w:rPr>
        <w:t>约束条件：M</w:t>
      </w:r>
    </w:p>
    <w:p w:rsidR="00D03737" w:rsidRDefault="00D03737" w:rsidP="00D03737">
      <w:pPr>
        <w:pStyle w:val="aff7"/>
        <w:rPr>
          <w:rFonts w:hint="eastAsia"/>
        </w:rPr>
      </w:pPr>
      <w:r>
        <w:rPr>
          <w:rFonts w:hint="eastAsia"/>
        </w:rPr>
        <w:t>数据类型及格式：C1</w:t>
      </w:r>
    </w:p>
    <w:p w:rsidR="00D03737" w:rsidRDefault="00D03737" w:rsidP="00D03737">
      <w:pPr>
        <w:pStyle w:val="aff7"/>
        <w:rPr>
          <w:rFonts w:hint="eastAsia"/>
        </w:rPr>
      </w:pPr>
      <w:r>
        <w:rPr>
          <w:rFonts w:hint="eastAsia"/>
        </w:rPr>
        <w:t>值域：0-否；1-是；</w:t>
      </w:r>
    </w:p>
    <w:p w:rsidR="00D03737" w:rsidRDefault="00D76CF6" w:rsidP="004F4CAC">
      <w:pPr>
        <w:pStyle w:val="a7"/>
        <w:numPr>
          <w:ilvl w:val="3"/>
          <w:numId w:val="16"/>
        </w:numPr>
        <w:spacing w:before="156" w:after="156"/>
        <w:outlineLvl w:val="4"/>
        <w:rPr>
          <w:rFonts w:hint="eastAsia"/>
          <w:noProof/>
        </w:rPr>
      </w:pPr>
      <w:r>
        <w:rPr>
          <w:rFonts w:hint="eastAsia"/>
          <w:noProof/>
        </w:rPr>
        <w:t>阀芯材质</w:t>
      </w:r>
    </w:p>
    <w:p w:rsidR="00D03737" w:rsidRDefault="00D03737" w:rsidP="00D03737">
      <w:pPr>
        <w:pStyle w:val="aff7"/>
        <w:rPr>
          <w:rFonts w:hint="eastAsia"/>
        </w:rPr>
      </w:pPr>
      <w:r>
        <w:rPr>
          <w:rFonts w:hint="eastAsia"/>
        </w:rPr>
        <w:t>中文名称：阀芯材质</w:t>
      </w:r>
    </w:p>
    <w:p w:rsidR="00D03737" w:rsidRDefault="00D03737" w:rsidP="00D03737">
      <w:pPr>
        <w:pStyle w:val="aff7"/>
        <w:rPr>
          <w:rFonts w:hint="eastAsia"/>
        </w:rPr>
      </w:pPr>
      <w:r>
        <w:rPr>
          <w:rFonts w:hint="eastAsia"/>
        </w:rPr>
        <w:t>英文名称：Spool</w:t>
      </w:r>
    </w:p>
    <w:p w:rsidR="00D03737" w:rsidRDefault="00D03737" w:rsidP="00D03737">
      <w:pPr>
        <w:pStyle w:val="aff7"/>
        <w:rPr>
          <w:rFonts w:hint="eastAsia"/>
        </w:rPr>
      </w:pPr>
      <w:r>
        <w:rPr>
          <w:rFonts w:hint="eastAsia"/>
        </w:rPr>
        <w:t>说明：水龙头阀芯的材质。如：陶瓷片阀芯。</w:t>
      </w:r>
    </w:p>
    <w:p w:rsidR="00D03737" w:rsidRDefault="00D03737" w:rsidP="00D03737">
      <w:pPr>
        <w:pStyle w:val="aff7"/>
        <w:rPr>
          <w:rFonts w:hint="eastAsia"/>
        </w:rPr>
      </w:pPr>
      <w:r>
        <w:rPr>
          <w:rFonts w:hint="eastAsia"/>
        </w:rPr>
        <w:t>约束条件：M</w:t>
      </w:r>
    </w:p>
    <w:p w:rsidR="00D03737" w:rsidRDefault="00D03737" w:rsidP="00D03737">
      <w:pPr>
        <w:pStyle w:val="aff7"/>
        <w:rPr>
          <w:rFonts w:hint="eastAsia"/>
        </w:rPr>
      </w:pPr>
      <w:r>
        <w:rPr>
          <w:rFonts w:hint="eastAsia"/>
        </w:rPr>
        <w:t>数据类型及格式：C..50</w:t>
      </w:r>
    </w:p>
    <w:p w:rsidR="00D03737" w:rsidRDefault="00D76CF6" w:rsidP="004F4CAC">
      <w:pPr>
        <w:pStyle w:val="a7"/>
        <w:numPr>
          <w:ilvl w:val="3"/>
          <w:numId w:val="16"/>
        </w:numPr>
        <w:spacing w:before="156" w:after="156"/>
        <w:outlineLvl w:val="4"/>
        <w:rPr>
          <w:rFonts w:hint="eastAsia"/>
          <w:noProof/>
        </w:rPr>
      </w:pPr>
      <w:r>
        <w:rPr>
          <w:rFonts w:hint="eastAsia"/>
          <w:noProof/>
        </w:rPr>
        <w:lastRenderedPageBreak/>
        <w:t>出水孔高度</w:t>
      </w:r>
    </w:p>
    <w:p w:rsidR="00D03737" w:rsidRDefault="00D03737" w:rsidP="00D03737">
      <w:pPr>
        <w:pStyle w:val="aff7"/>
        <w:rPr>
          <w:rFonts w:hint="eastAsia"/>
        </w:rPr>
      </w:pPr>
      <w:r>
        <w:rPr>
          <w:rFonts w:hint="eastAsia"/>
        </w:rPr>
        <w:t>中文名称：出水孔高度</w:t>
      </w:r>
    </w:p>
    <w:p w:rsidR="00D03737" w:rsidRDefault="00D03737" w:rsidP="00D03737">
      <w:pPr>
        <w:pStyle w:val="aff7"/>
        <w:rPr>
          <w:rFonts w:hint="eastAsia"/>
        </w:rPr>
      </w:pPr>
      <w:r>
        <w:rPr>
          <w:rFonts w:hint="eastAsia"/>
        </w:rPr>
        <w:t>英文名称：Height of water outlet</w:t>
      </w:r>
    </w:p>
    <w:p w:rsidR="00D03737" w:rsidRDefault="00D03737" w:rsidP="00D03737">
      <w:pPr>
        <w:pStyle w:val="aff7"/>
        <w:rPr>
          <w:rFonts w:hint="eastAsia"/>
        </w:rPr>
      </w:pPr>
      <w:r>
        <w:rPr>
          <w:rFonts w:hint="eastAsia"/>
        </w:rPr>
        <w:t>说明：水龙头的出水孔高度。</w:t>
      </w:r>
    </w:p>
    <w:p w:rsidR="00D03737" w:rsidRDefault="00D03737" w:rsidP="00D03737">
      <w:pPr>
        <w:pStyle w:val="aff7"/>
        <w:rPr>
          <w:rFonts w:hint="eastAsia"/>
        </w:rPr>
      </w:pPr>
      <w:r>
        <w:rPr>
          <w:rFonts w:hint="eastAsia"/>
        </w:rPr>
        <w:t>约束条件：M</w:t>
      </w:r>
    </w:p>
    <w:p w:rsidR="00D03737" w:rsidRDefault="00D03737" w:rsidP="00D03737">
      <w:pPr>
        <w:pStyle w:val="aff7"/>
        <w:rPr>
          <w:rFonts w:hint="eastAsia"/>
        </w:rPr>
      </w:pPr>
      <w:r>
        <w:rPr>
          <w:rFonts w:hint="eastAsia"/>
        </w:rPr>
        <w:t>数据类型及格式：N..2，2</w:t>
      </w:r>
    </w:p>
    <w:p w:rsidR="00D03737" w:rsidRDefault="00D03737" w:rsidP="00D03737">
      <w:pPr>
        <w:pStyle w:val="aff7"/>
        <w:rPr>
          <w:rFonts w:hint="eastAsia"/>
        </w:rPr>
      </w:pPr>
      <w:r>
        <w:rPr>
          <w:rFonts w:hint="eastAsia"/>
        </w:rPr>
        <w:t>计量单位：cm</w:t>
      </w:r>
    </w:p>
    <w:p w:rsidR="00D03737" w:rsidRDefault="00D76CF6" w:rsidP="004F4CAC">
      <w:pPr>
        <w:pStyle w:val="a7"/>
        <w:numPr>
          <w:ilvl w:val="3"/>
          <w:numId w:val="16"/>
        </w:numPr>
        <w:spacing w:before="156" w:after="156"/>
        <w:outlineLvl w:val="4"/>
        <w:rPr>
          <w:rFonts w:hint="eastAsia"/>
          <w:noProof/>
        </w:rPr>
      </w:pPr>
      <w:r>
        <w:rPr>
          <w:rFonts w:hint="eastAsia"/>
          <w:noProof/>
        </w:rPr>
        <w:t>安装方式</w:t>
      </w:r>
    </w:p>
    <w:p w:rsidR="00D03737" w:rsidRDefault="00D03737" w:rsidP="00D03737">
      <w:pPr>
        <w:pStyle w:val="aff7"/>
        <w:rPr>
          <w:rFonts w:hint="eastAsia"/>
        </w:rPr>
      </w:pPr>
      <w:r>
        <w:rPr>
          <w:rFonts w:hint="eastAsia"/>
        </w:rPr>
        <w:t>中文名称：安装方式</w:t>
      </w:r>
    </w:p>
    <w:p w:rsidR="00D03737" w:rsidRDefault="00D03737" w:rsidP="00D03737">
      <w:pPr>
        <w:pStyle w:val="aff7"/>
        <w:rPr>
          <w:rFonts w:hint="eastAsia"/>
        </w:rPr>
      </w:pPr>
      <w:r>
        <w:rPr>
          <w:rFonts w:hint="eastAsia"/>
        </w:rPr>
        <w:t>英文名称：installation</w:t>
      </w:r>
    </w:p>
    <w:p w:rsidR="00D03737" w:rsidRDefault="00D03737" w:rsidP="00D03737">
      <w:pPr>
        <w:pStyle w:val="aff7"/>
        <w:rPr>
          <w:rFonts w:hint="eastAsia"/>
        </w:rPr>
      </w:pPr>
      <w:r>
        <w:rPr>
          <w:rFonts w:hint="eastAsia"/>
        </w:rPr>
        <w:t>说明：水龙头的安装方式。如：坐式。</w:t>
      </w:r>
    </w:p>
    <w:p w:rsidR="00D03737" w:rsidRDefault="00D03737" w:rsidP="00D03737">
      <w:pPr>
        <w:pStyle w:val="aff7"/>
        <w:rPr>
          <w:rFonts w:hint="eastAsia"/>
        </w:rPr>
      </w:pPr>
      <w:r>
        <w:rPr>
          <w:rFonts w:hint="eastAsia"/>
        </w:rPr>
        <w:t>约束条件：M</w:t>
      </w:r>
    </w:p>
    <w:p w:rsidR="00D03737" w:rsidRDefault="00D03737" w:rsidP="00D03737">
      <w:pPr>
        <w:pStyle w:val="aff7"/>
        <w:rPr>
          <w:rFonts w:hint="eastAsia"/>
        </w:rPr>
      </w:pPr>
      <w:r>
        <w:rPr>
          <w:rFonts w:hint="eastAsia"/>
        </w:rPr>
        <w:t>数据类型及格式：C..50</w:t>
      </w:r>
    </w:p>
    <w:p w:rsidR="00D03737" w:rsidRDefault="00D76CF6" w:rsidP="004F4CAC">
      <w:pPr>
        <w:pStyle w:val="a7"/>
        <w:numPr>
          <w:ilvl w:val="3"/>
          <w:numId w:val="16"/>
        </w:numPr>
        <w:spacing w:before="156" w:after="156"/>
        <w:outlineLvl w:val="4"/>
        <w:rPr>
          <w:rFonts w:hint="eastAsia"/>
          <w:noProof/>
        </w:rPr>
      </w:pPr>
      <w:r>
        <w:rPr>
          <w:rFonts w:hint="eastAsia"/>
          <w:noProof/>
        </w:rPr>
        <w:t>冷热出水</w:t>
      </w:r>
    </w:p>
    <w:p w:rsidR="00D03737" w:rsidRDefault="00D03737" w:rsidP="00D03737">
      <w:pPr>
        <w:pStyle w:val="aff7"/>
        <w:rPr>
          <w:rFonts w:hint="eastAsia"/>
        </w:rPr>
      </w:pPr>
      <w:r>
        <w:rPr>
          <w:rFonts w:hint="eastAsia"/>
        </w:rPr>
        <w:t>中文名称：冷热出水</w:t>
      </w:r>
    </w:p>
    <w:p w:rsidR="00D03737" w:rsidRDefault="00D03737" w:rsidP="00D03737">
      <w:pPr>
        <w:pStyle w:val="aff7"/>
        <w:rPr>
          <w:rFonts w:hint="eastAsia"/>
        </w:rPr>
      </w:pPr>
      <w:r>
        <w:rPr>
          <w:rFonts w:hint="eastAsia"/>
        </w:rPr>
        <w:t>英文名称：Hot and cold water</w:t>
      </w:r>
    </w:p>
    <w:p w:rsidR="00D03737" w:rsidRDefault="00D03737" w:rsidP="00D03737">
      <w:pPr>
        <w:pStyle w:val="aff7"/>
        <w:rPr>
          <w:rFonts w:hint="eastAsia"/>
        </w:rPr>
      </w:pPr>
      <w:r>
        <w:rPr>
          <w:rFonts w:hint="eastAsia"/>
        </w:rPr>
        <w:t>说明：水龙头是否支持冷热出水。</w:t>
      </w:r>
    </w:p>
    <w:p w:rsidR="00D03737" w:rsidRDefault="00D03737" w:rsidP="00D03737">
      <w:pPr>
        <w:pStyle w:val="aff7"/>
        <w:rPr>
          <w:rFonts w:hint="eastAsia"/>
        </w:rPr>
      </w:pPr>
      <w:r>
        <w:rPr>
          <w:rFonts w:hint="eastAsia"/>
        </w:rPr>
        <w:t>约束条件：M</w:t>
      </w:r>
    </w:p>
    <w:p w:rsidR="00D03737" w:rsidRDefault="00D03737" w:rsidP="00D03737">
      <w:pPr>
        <w:pStyle w:val="aff7"/>
        <w:rPr>
          <w:rFonts w:hint="eastAsia"/>
        </w:rPr>
      </w:pPr>
      <w:r>
        <w:rPr>
          <w:rFonts w:hint="eastAsia"/>
        </w:rPr>
        <w:t>数据类型及格式：C1</w:t>
      </w:r>
    </w:p>
    <w:p w:rsidR="00D03737" w:rsidRPr="00D03737" w:rsidRDefault="00D03737" w:rsidP="00D76CF6">
      <w:pPr>
        <w:pStyle w:val="aff7"/>
        <w:rPr>
          <w:rFonts w:hint="eastAsia"/>
        </w:rPr>
      </w:pPr>
      <w:r>
        <w:rPr>
          <w:rFonts w:hint="eastAsia"/>
        </w:rPr>
        <w:lastRenderedPageBreak/>
        <w:t>值域：0-否；1-是；</w:t>
      </w:r>
    </w:p>
    <w:p w:rsidR="00FA74A1" w:rsidRDefault="00FA74A1" w:rsidP="00FA74A1">
      <w:pPr>
        <w:pStyle w:val="a7"/>
        <w:spacing w:before="156" w:after="156"/>
        <w:ind w:left="0"/>
        <w:rPr>
          <w:rFonts w:ascii="Times New Roman" w:hint="eastAsia"/>
        </w:rPr>
      </w:pPr>
      <w:r>
        <w:rPr>
          <w:rFonts w:ascii="Times New Roman" w:hint="eastAsia"/>
        </w:rPr>
        <w:t>地漏</w:t>
      </w:r>
      <w:r>
        <w:rPr>
          <w:rFonts w:ascii="Times New Roman"/>
        </w:rPr>
        <w:t>类产品信息</w:t>
      </w:r>
      <w:r>
        <w:rPr>
          <w:rFonts w:ascii="Times New Roman" w:hint="eastAsia"/>
        </w:rPr>
        <w:t>元素</w:t>
      </w:r>
    </w:p>
    <w:p w:rsidR="004F4CAC" w:rsidRDefault="005F7BDA" w:rsidP="004F4CAC">
      <w:pPr>
        <w:pStyle w:val="a7"/>
        <w:numPr>
          <w:ilvl w:val="3"/>
          <w:numId w:val="16"/>
        </w:numPr>
        <w:spacing w:before="156" w:after="156"/>
        <w:outlineLvl w:val="4"/>
        <w:rPr>
          <w:rFonts w:hint="eastAsia"/>
          <w:noProof/>
        </w:rPr>
      </w:pPr>
      <w:r>
        <w:rPr>
          <w:rFonts w:hint="eastAsia"/>
          <w:noProof/>
        </w:rPr>
        <w:t>面板尺寸</w:t>
      </w:r>
    </w:p>
    <w:p w:rsidR="004F4CAC" w:rsidRDefault="004F4CAC" w:rsidP="004F4CAC">
      <w:pPr>
        <w:pStyle w:val="aff7"/>
        <w:rPr>
          <w:rFonts w:hint="eastAsia"/>
        </w:rPr>
      </w:pPr>
      <w:r>
        <w:rPr>
          <w:rFonts w:hint="eastAsia"/>
        </w:rPr>
        <w:t>中文名称：面板尺寸</w:t>
      </w:r>
    </w:p>
    <w:p w:rsidR="004F4CAC" w:rsidRDefault="004F4CAC" w:rsidP="004F4CAC">
      <w:pPr>
        <w:pStyle w:val="aff7"/>
        <w:rPr>
          <w:rFonts w:hint="eastAsia"/>
        </w:rPr>
      </w:pPr>
      <w:r>
        <w:rPr>
          <w:rFonts w:hint="eastAsia"/>
        </w:rPr>
        <w:t>英文名称：Panel size</w:t>
      </w:r>
    </w:p>
    <w:p w:rsidR="004F4CAC" w:rsidRDefault="004F4CAC" w:rsidP="004F4CAC">
      <w:pPr>
        <w:pStyle w:val="aff7"/>
        <w:rPr>
          <w:rFonts w:hint="eastAsia"/>
        </w:rPr>
      </w:pPr>
      <w:r>
        <w:rPr>
          <w:rFonts w:hint="eastAsia"/>
        </w:rPr>
        <w:t>说明：地漏面板尺寸。</w:t>
      </w:r>
    </w:p>
    <w:p w:rsidR="004F4CAC" w:rsidRDefault="004F4CAC" w:rsidP="004F4CAC">
      <w:pPr>
        <w:pStyle w:val="aff7"/>
        <w:rPr>
          <w:rFonts w:hint="eastAsia"/>
        </w:rPr>
      </w:pPr>
      <w:r>
        <w:rPr>
          <w:rFonts w:hint="eastAsia"/>
        </w:rPr>
        <w:t>约束条件：M</w:t>
      </w:r>
    </w:p>
    <w:p w:rsidR="004F4CAC" w:rsidRDefault="004F4CAC" w:rsidP="004F4CAC">
      <w:pPr>
        <w:pStyle w:val="aff7"/>
        <w:rPr>
          <w:rFonts w:hint="eastAsia"/>
        </w:rPr>
      </w:pPr>
      <w:r>
        <w:rPr>
          <w:rFonts w:hint="eastAsia"/>
        </w:rPr>
        <w:t>数据类型及格式：C..50</w:t>
      </w:r>
    </w:p>
    <w:p w:rsidR="004F4CAC" w:rsidRDefault="005F7BDA" w:rsidP="004F4CAC">
      <w:pPr>
        <w:pStyle w:val="a7"/>
        <w:numPr>
          <w:ilvl w:val="3"/>
          <w:numId w:val="16"/>
        </w:numPr>
        <w:spacing w:before="156" w:after="156"/>
        <w:outlineLvl w:val="4"/>
        <w:rPr>
          <w:rFonts w:hint="eastAsia"/>
          <w:noProof/>
        </w:rPr>
      </w:pPr>
      <w:r>
        <w:rPr>
          <w:rFonts w:hint="eastAsia"/>
          <w:noProof/>
        </w:rPr>
        <w:t>形状</w:t>
      </w:r>
    </w:p>
    <w:p w:rsidR="004F4CAC" w:rsidRDefault="004F4CAC" w:rsidP="004F4CAC">
      <w:pPr>
        <w:pStyle w:val="aff7"/>
        <w:rPr>
          <w:rFonts w:hint="eastAsia"/>
        </w:rPr>
      </w:pPr>
      <w:r>
        <w:rPr>
          <w:rFonts w:hint="eastAsia"/>
        </w:rPr>
        <w:t>中文名称：形状</w:t>
      </w:r>
    </w:p>
    <w:p w:rsidR="004F4CAC" w:rsidRDefault="004F4CAC" w:rsidP="004F4CAC">
      <w:pPr>
        <w:pStyle w:val="aff7"/>
        <w:rPr>
          <w:rFonts w:hint="eastAsia"/>
        </w:rPr>
      </w:pPr>
      <w:r>
        <w:rPr>
          <w:rFonts w:hint="eastAsia"/>
        </w:rPr>
        <w:t>英文名称：shape</w:t>
      </w:r>
    </w:p>
    <w:p w:rsidR="004F4CAC" w:rsidRDefault="004F4CAC" w:rsidP="004F4CAC">
      <w:pPr>
        <w:pStyle w:val="aff7"/>
        <w:rPr>
          <w:rFonts w:hint="eastAsia"/>
        </w:rPr>
      </w:pPr>
      <w:r>
        <w:rPr>
          <w:rFonts w:hint="eastAsia"/>
        </w:rPr>
        <w:t>说明：地漏的形状。</w:t>
      </w:r>
    </w:p>
    <w:p w:rsidR="004F4CAC" w:rsidRDefault="004F4CAC" w:rsidP="004F4CAC">
      <w:pPr>
        <w:pStyle w:val="aff7"/>
        <w:rPr>
          <w:rFonts w:hint="eastAsia"/>
        </w:rPr>
      </w:pPr>
      <w:r>
        <w:rPr>
          <w:rFonts w:hint="eastAsia"/>
        </w:rPr>
        <w:t>约束条件：M</w:t>
      </w:r>
    </w:p>
    <w:p w:rsidR="004F4CAC" w:rsidRDefault="004F4CAC" w:rsidP="004F4CAC">
      <w:pPr>
        <w:pStyle w:val="aff7"/>
        <w:rPr>
          <w:rFonts w:hint="eastAsia"/>
        </w:rPr>
      </w:pPr>
      <w:r>
        <w:rPr>
          <w:rFonts w:hint="eastAsia"/>
        </w:rPr>
        <w:t>数据类型及格式：C..50</w:t>
      </w:r>
    </w:p>
    <w:p w:rsidR="004F4CAC" w:rsidRDefault="005F7BDA" w:rsidP="004F4CAC">
      <w:pPr>
        <w:pStyle w:val="a7"/>
        <w:numPr>
          <w:ilvl w:val="3"/>
          <w:numId w:val="16"/>
        </w:numPr>
        <w:spacing w:before="156" w:after="156"/>
        <w:outlineLvl w:val="4"/>
        <w:rPr>
          <w:rFonts w:hint="eastAsia"/>
          <w:noProof/>
        </w:rPr>
      </w:pPr>
      <w:r>
        <w:rPr>
          <w:rFonts w:hint="eastAsia"/>
          <w:noProof/>
        </w:rPr>
        <w:t>整体高度</w:t>
      </w:r>
    </w:p>
    <w:p w:rsidR="004F4CAC" w:rsidRDefault="004F4CAC" w:rsidP="004F4CAC">
      <w:pPr>
        <w:pStyle w:val="aff7"/>
        <w:rPr>
          <w:rFonts w:hint="eastAsia"/>
        </w:rPr>
      </w:pPr>
      <w:r>
        <w:rPr>
          <w:rFonts w:hint="eastAsia"/>
        </w:rPr>
        <w:t>中文名称：整体高度</w:t>
      </w:r>
    </w:p>
    <w:p w:rsidR="004F4CAC" w:rsidRDefault="004F4CAC" w:rsidP="004F4CAC">
      <w:pPr>
        <w:pStyle w:val="aff7"/>
        <w:rPr>
          <w:rFonts w:hint="eastAsia"/>
        </w:rPr>
      </w:pPr>
      <w:r>
        <w:rPr>
          <w:rFonts w:hint="eastAsia"/>
        </w:rPr>
        <w:t>英文名称：Overall height</w:t>
      </w:r>
    </w:p>
    <w:p w:rsidR="004F4CAC" w:rsidRDefault="004F4CAC" w:rsidP="004F4CAC">
      <w:pPr>
        <w:pStyle w:val="aff7"/>
        <w:rPr>
          <w:rFonts w:hint="eastAsia"/>
        </w:rPr>
      </w:pPr>
      <w:r>
        <w:rPr>
          <w:rFonts w:hint="eastAsia"/>
        </w:rPr>
        <w:t>说明：地漏的整体高度。</w:t>
      </w:r>
    </w:p>
    <w:p w:rsidR="004F4CAC" w:rsidRDefault="004F4CAC" w:rsidP="004F4CAC">
      <w:pPr>
        <w:pStyle w:val="aff7"/>
        <w:rPr>
          <w:rFonts w:hint="eastAsia"/>
        </w:rPr>
      </w:pPr>
      <w:r>
        <w:rPr>
          <w:rFonts w:hint="eastAsia"/>
        </w:rPr>
        <w:lastRenderedPageBreak/>
        <w:t>约束条件：M</w:t>
      </w:r>
    </w:p>
    <w:p w:rsidR="004F4CAC" w:rsidRDefault="004F4CAC" w:rsidP="004F4CAC">
      <w:pPr>
        <w:pStyle w:val="aff7"/>
        <w:rPr>
          <w:rFonts w:hint="eastAsia"/>
        </w:rPr>
      </w:pPr>
      <w:r>
        <w:rPr>
          <w:rFonts w:hint="eastAsia"/>
        </w:rPr>
        <w:t>数据类型及格式：N..3</w:t>
      </w:r>
    </w:p>
    <w:p w:rsidR="004F4CAC" w:rsidRDefault="004F4CAC" w:rsidP="004F4CAC">
      <w:pPr>
        <w:pStyle w:val="aff7"/>
        <w:rPr>
          <w:rFonts w:hint="eastAsia"/>
        </w:rPr>
      </w:pPr>
      <w:r>
        <w:rPr>
          <w:rFonts w:hint="eastAsia"/>
        </w:rPr>
        <w:t>计量单位：mm</w:t>
      </w:r>
    </w:p>
    <w:p w:rsidR="004F4CAC" w:rsidRDefault="005F7BDA" w:rsidP="004F4CAC">
      <w:pPr>
        <w:pStyle w:val="a7"/>
        <w:numPr>
          <w:ilvl w:val="3"/>
          <w:numId w:val="16"/>
        </w:numPr>
        <w:spacing w:before="156" w:after="156"/>
        <w:outlineLvl w:val="4"/>
        <w:rPr>
          <w:rFonts w:hint="eastAsia"/>
          <w:noProof/>
        </w:rPr>
      </w:pPr>
      <w:r>
        <w:rPr>
          <w:rFonts w:hint="eastAsia"/>
          <w:noProof/>
        </w:rPr>
        <w:t>深度要求</w:t>
      </w:r>
    </w:p>
    <w:p w:rsidR="004F4CAC" w:rsidRDefault="004F4CAC" w:rsidP="004F4CAC">
      <w:pPr>
        <w:pStyle w:val="aff7"/>
        <w:rPr>
          <w:rFonts w:hint="eastAsia"/>
        </w:rPr>
      </w:pPr>
      <w:r>
        <w:rPr>
          <w:rFonts w:hint="eastAsia"/>
        </w:rPr>
        <w:t>中文名称：深度要求</w:t>
      </w:r>
    </w:p>
    <w:p w:rsidR="004F4CAC" w:rsidRDefault="004F4CAC" w:rsidP="004F4CAC">
      <w:pPr>
        <w:pStyle w:val="aff7"/>
        <w:rPr>
          <w:rFonts w:hint="eastAsia"/>
        </w:rPr>
      </w:pPr>
      <w:r>
        <w:rPr>
          <w:rFonts w:hint="eastAsia"/>
        </w:rPr>
        <w:t>英文名称：Depth requirements</w:t>
      </w:r>
    </w:p>
    <w:p w:rsidR="004F4CAC" w:rsidRDefault="004F4CAC" w:rsidP="004F4CAC">
      <w:pPr>
        <w:pStyle w:val="aff7"/>
        <w:rPr>
          <w:rFonts w:hint="eastAsia"/>
        </w:rPr>
      </w:pPr>
      <w:r>
        <w:rPr>
          <w:rFonts w:hint="eastAsia"/>
        </w:rPr>
        <w:t>说明：地漏安装的深度要求。</w:t>
      </w:r>
    </w:p>
    <w:p w:rsidR="004F4CAC" w:rsidRDefault="004F4CAC" w:rsidP="004F4CAC">
      <w:pPr>
        <w:pStyle w:val="aff7"/>
        <w:rPr>
          <w:rFonts w:hint="eastAsia"/>
        </w:rPr>
      </w:pPr>
      <w:r>
        <w:rPr>
          <w:rFonts w:hint="eastAsia"/>
        </w:rPr>
        <w:t>约束条件：M</w:t>
      </w:r>
    </w:p>
    <w:p w:rsidR="004F4CAC" w:rsidRDefault="004F4CAC" w:rsidP="004F4CAC">
      <w:pPr>
        <w:pStyle w:val="aff7"/>
        <w:rPr>
          <w:rFonts w:hint="eastAsia"/>
        </w:rPr>
      </w:pPr>
      <w:r>
        <w:rPr>
          <w:rFonts w:hint="eastAsia"/>
        </w:rPr>
        <w:t>数据类型及格式：N..3</w:t>
      </w:r>
    </w:p>
    <w:p w:rsidR="004F4CAC" w:rsidRDefault="004F4CAC" w:rsidP="004F4CAC">
      <w:pPr>
        <w:pStyle w:val="aff7"/>
        <w:rPr>
          <w:rFonts w:hint="eastAsia"/>
        </w:rPr>
      </w:pPr>
      <w:r>
        <w:rPr>
          <w:rFonts w:hint="eastAsia"/>
        </w:rPr>
        <w:t>计量单位：mm</w:t>
      </w:r>
    </w:p>
    <w:p w:rsidR="004F4CAC" w:rsidRDefault="005F7BDA" w:rsidP="004F4CAC">
      <w:pPr>
        <w:pStyle w:val="a7"/>
        <w:numPr>
          <w:ilvl w:val="3"/>
          <w:numId w:val="16"/>
        </w:numPr>
        <w:spacing w:before="156" w:after="156"/>
        <w:outlineLvl w:val="4"/>
        <w:rPr>
          <w:rFonts w:hint="eastAsia"/>
          <w:noProof/>
        </w:rPr>
      </w:pPr>
      <w:r>
        <w:rPr>
          <w:rFonts w:hint="eastAsia"/>
          <w:noProof/>
        </w:rPr>
        <w:t>适合管径</w:t>
      </w:r>
    </w:p>
    <w:p w:rsidR="004F4CAC" w:rsidRDefault="004F4CAC" w:rsidP="004F4CAC">
      <w:pPr>
        <w:pStyle w:val="aff7"/>
        <w:rPr>
          <w:rFonts w:hint="eastAsia"/>
        </w:rPr>
      </w:pPr>
      <w:r>
        <w:rPr>
          <w:rFonts w:hint="eastAsia"/>
        </w:rPr>
        <w:t>中文名称：适合管径</w:t>
      </w:r>
    </w:p>
    <w:p w:rsidR="004F4CAC" w:rsidRDefault="004F4CAC" w:rsidP="004F4CAC">
      <w:pPr>
        <w:pStyle w:val="aff7"/>
        <w:rPr>
          <w:rFonts w:hint="eastAsia"/>
        </w:rPr>
      </w:pPr>
      <w:r>
        <w:rPr>
          <w:rFonts w:hint="eastAsia"/>
        </w:rPr>
        <w:t>英文名称：Suitable for pipe diameter</w:t>
      </w:r>
    </w:p>
    <w:p w:rsidR="004F4CAC" w:rsidRDefault="004F4CAC" w:rsidP="004F4CAC">
      <w:pPr>
        <w:pStyle w:val="aff7"/>
        <w:rPr>
          <w:rFonts w:hint="eastAsia"/>
        </w:rPr>
      </w:pPr>
      <w:r>
        <w:rPr>
          <w:rFonts w:hint="eastAsia"/>
        </w:rPr>
        <w:t>说明：地漏产品适合的管径。</w:t>
      </w:r>
    </w:p>
    <w:p w:rsidR="004F4CAC" w:rsidRDefault="004F4CAC" w:rsidP="004F4CAC">
      <w:pPr>
        <w:pStyle w:val="aff7"/>
        <w:rPr>
          <w:rFonts w:hint="eastAsia"/>
        </w:rPr>
      </w:pPr>
      <w:r>
        <w:rPr>
          <w:rFonts w:hint="eastAsia"/>
        </w:rPr>
        <w:t>约束条件：M</w:t>
      </w:r>
    </w:p>
    <w:p w:rsidR="004F4CAC" w:rsidRDefault="004F4CAC" w:rsidP="004F4CAC">
      <w:pPr>
        <w:pStyle w:val="aff7"/>
        <w:rPr>
          <w:rFonts w:hint="eastAsia"/>
        </w:rPr>
      </w:pPr>
      <w:r>
        <w:rPr>
          <w:rFonts w:hint="eastAsia"/>
        </w:rPr>
        <w:t>数据类型及格式：N..3</w:t>
      </w:r>
    </w:p>
    <w:p w:rsidR="004F4CAC" w:rsidRDefault="004F4CAC" w:rsidP="004F4CAC">
      <w:pPr>
        <w:pStyle w:val="aff7"/>
        <w:rPr>
          <w:rFonts w:hint="eastAsia"/>
        </w:rPr>
      </w:pPr>
      <w:r>
        <w:rPr>
          <w:rFonts w:hint="eastAsia"/>
        </w:rPr>
        <w:t>计量单位：mm</w:t>
      </w:r>
    </w:p>
    <w:p w:rsidR="004F4CAC" w:rsidRDefault="005F7BDA" w:rsidP="004F4CAC">
      <w:pPr>
        <w:pStyle w:val="a7"/>
        <w:numPr>
          <w:ilvl w:val="3"/>
          <w:numId w:val="16"/>
        </w:numPr>
        <w:spacing w:before="156" w:after="156"/>
        <w:outlineLvl w:val="4"/>
        <w:rPr>
          <w:rFonts w:hint="eastAsia"/>
          <w:noProof/>
        </w:rPr>
      </w:pPr>
      <w:r>
        <w:rPr>
          <w:rFonts w:hint="eastAsia"/>
          <w:noProof/>
        </w:rPr>
        <w:t>防臭方式</w:t>
      </w:r>
    </w:p>
    <w:p w:rsidR="004F4CAC" w:rsidRDefault="004F4CAC" w:rsidP="004F4CAC">
      <w:pPr>
        <w:pStyle w:val="aff7"/>
        <w:rPr>
          <w:rFonts w:hint="eastAsia"/>
        </w:rPr>
      </w:pPr>
      <w:r>
        <w:rPr>
          <w:rFonts w:hint="eastAsia"/>
        </w:rPr>
        <w:t>中文名称：防臭方式</w:t>
      </w:r>
    </w:p>
    <w:p w:rsidR="004F4CAC" w:rsidRDefault="004F4CAC" w:rsidP="004F4CAC">
      <w:pPr>
        <w:pStyle w:val="aff7"/>
        <w:rPr>
          <w:rFonts w:hint="eastAsia"/>
        </w:rPr>
      </w:pPr>
      <w:r>
        <w:rPr>
          <w:rFonts w:hint="eastAsia"/>
        </w:rPr>
        <w:lastRenderedPageBreak/>
        <w:t>英文名称：Deodorant way</w:t>
      </w:r>
    </w:p>
    <w:p w:rsidR="004F4CAC" w:rsidRDefault="004F4CAC" w:rsidP="004F4CAC">
      <w:pPr>
        <w:pStyle w:val="aff7"/>
        <w:rPr>
          <w:rFonts w:hint="eastAsia"/>
        </w:rPr>
      </w:pPr>
      <w:r>
        <w:rPr>
          <w:rFonts w:hint="eastAsia"/>
        </w:rPr>
        <w:t>说明：地漏产品的防臭方式。如：深水封防臭。</w:t>
      </w:r>
    </w:p>
    <w:p w:rsidR="004F4CAC" w:rsidRDefault="004F4CAC" w:rsidP="004F4CAC">
      <w:pPr>
        <w:pStyle w:val="aff7"/>
        <w:rPr>
          <w:rFonts w:hint="eastAsia"/>
        </w:rPr>
      </w:pPr>
      <w:r>
        <w:rPr>
          <w:rFonts w:hint="eastAsia"/>
        </w:rPr>
        <w:t>约束条件：M</w:t>
      </w:r>
    </w:p>
    <w:p w:rsidR="004F4CAC" w:rsidRDefault="004F4CAC" w:rsidP="004F4CAC">
      <w:pPr>
        <w:pStyle w:val="aff7"/>
        <w:rPr>
          <w:rFonts w:hint="eastAsia"/>
        </w:rPr>
      </w:pPr>
      <w:r>
        <w:rPr>
          <w:rFonts w:hint="eastAsia"/>
        </w:rPr>
        <w:t>数据类型及格式：C..50</w:t>
      </w:r>
    </w:p>
    <w:p w:rsidR="004F4CAC" w:rsidRDefault="005F7BDA" w:rsidP="004F4CAC">
      <w:pPr>
        <w:pStyle w:val="a7"/>
        <w:numPr>
          <w:ilvl w:val="3"/>
          <w:numId w:val="16"/>
        </w:numPr>
        <w:spacing w:before="156" w:after="156"/>
        <w:outlineLvl w:val="4"/>
        <w:rPr>
          <w:rFonts w:hint="eastAsia"/>
          <w:noProof/>
        </w:rPr>
      </w:pPr>
      <w:r>
        <w:rPr>
          <w:rFonts w:hint="eastAsia"/>
          <w:noProof/>
        </w:rPr>
        <w:t>表面处理方式</w:t>
      </w:r>
    </w:p>
    <w:p w:rsidR="004F4CAC" w:rsidRDefault="004F4CAC" w:rsidP="004F4CAC">
      <w:pPr>
        <w:pStyle w:val="aff7"/>
        <w:rPr>
          <w:rFonts w:hint="eastAsia"/>
        </w:rPr>
      </w:pPr>
      <w:r>
        <w:rPr>
          <w:rFonts w:hint="eastAsia"/>
        </w:rPr>
        <w:t>中文名称：表面处理方式</w:t>
      </w:r>
    </w:p>
    <w:p w:rsidR="004F4CAC" w:rsidRDefault="004F4CAC" w:rsidP="004F4CAC">
      <w:pPr>
        <w:pStyle w:val="aff7"/>
        <w:rPr>
          <w:rFonts w:hint="eastAsia"/>
        </w:rPr>
      </w:pPr>
      <w:r>
        <w:rPr>
          <w:rFonts w:hint="eastAsia"/>
        </w:rPr>
        <w:t>英文名称：Surface treatment</w:t>
      </w:r>
    </w:p>
    <w:p w:rsidR="004F4CAC" w:rsidRDefault="004F4CAC" w:rsidP="004F4CAC">
      <w:pPr>
        <w:pStyle w:val="aff7"/>
        <w:rPr>
          <w:rFonts w:hint="eastAsia"/>
        </w:rPr>
      </w:pPr>
      <w:r>
        <w:rPr>
          <w:rFonts w:hint="eastAsia"/>
        </w:rPr>
        <w:t>说明：地漏的表面处理方式。如：拉丝、镀铬。</w:t>
      </w:r>
    </w:p>
    <w:p w:rsidR="004F4CAC" w:rsidRDefault="004F4CAC" w:rsidP="004F4CAC">
      <w:pPr>
        <w:pStyle w:val="aff7"/>
        <w:rPr>
          <w:rFonts w:hint="eastAsia"/>
        </w:rPr>
      </w:pPr>
      <w:r>
        <w:rPr>
          <w:rFonts w:hint="eastAsia"/>
        </w:rPr>
        <w:t>约束条件：M</w:t>
      </w:r>
    </w:p>
    <w:p w:rsidR="004F4CAC" w:rsidRDefault="004F4CAC" w:rsidP="004F4CAC">
      <w:pPr>
        <w:pStyle w:val="aff7"/>
        <w:rPr>
          <w:rFonts w:hint="eastAsia"/>
        </w:rPr>
      </w:pPr>
      <w:r>
        <w:rPr>
          <w:rFonts w:hint="eastAsia"/>
        </w:rPr>
        <w:t>数据类型及格式：C..50</w:t>
      </w:r>
    </w:p>
    <w:p w:rsidR="004F4CAC" w:rsidRDefault="005F7BDA" w:rsidP="004F4CAC">
      <w:pPr>
        <w:pStyle w:val="a7"/>
        <w:numPr>
          <w:ilvl w:val="3"/>
          <w:numId w:val="16"/>
        </w:numPr>
        <w:spacing w:before="156" w:after="156"/>
        <w:outlineLvl w:val="4"/>
        <w:rPr>
          <w:rFonts w:hint="eastAsia"/>
          <w:noProof/>
        </w:rPr>
      </w:pPr>
      <w:r>
        <w:rPr>
          <w:rFonts w:hint="eastAsia"/>
          <w:noProof/>
        </w:rPr>
        <w:t>主体材质</w:t>
      </w:r>
    </w:p>
    <w:p w:rsidR="004F4CAC" w:rsidRDefault="004F4CAC" w:rsidP="004F4CAC">
      <w:pPr>
        <w:pStyle w:val="aff7"/>
        <w:rPr>
          <w:rFonts w:hint="eastAsia"/>
        </w:rPr>
      </w:pPr>
      <w:r>
        <w:rPr>
          <w:rFonts w:hint="eastAsia"/>
        </w:rPr>
        <w:t>中文名称：主体材质</w:t>
      </w:r>
    </w:p>
    <w:p w:rsidR="004F4CAC" w:rsidRDefault="004F4CAC" w:rsidP="004F4CAC">
      <w:pPr>
        <w:pStyle w:val="aff7"/>
        <w:rPr>
          <w:rFonts w:hint="eastAsia"/>
        </w:rPr>
      </w:pPr>
      <w:r>
        <w:rPr>
          <w:rFonts w:hint="eastAsia"/>
        </w:rPr>
        <w:t>英文名称：main material</w:t>
      </w:r>
    </w:p>
    <w:p w:rsidR="004F4CAC" w:rsidRDefault="004F4CAC" w:rsidP="004F4CAC">
      <w:pPr>
        <w:pStyle w:val="aff7"/>
        <w:rPr>
          <w:rFonts w:hint="eastAsia"/>
        </w:rPr>
      </w:pPr>
      <w:r>
        <w:rPr>
          <w:rFonts w:hint="eastAsia"/>
        </w:rPr>
        <w:t>说明：地漏的主体材质。如：黄铜。</w:t>
      </w:r>
    </w:p>
    <w:p w:rsidR="004F4CAC" w:rsidRDefault="004F4CAC" w:rsidP="004F4CAC">
      <w:pPr>
        <w:pStyle w:val="aff7"/>
        <w:rPr>
          <w:rFonts w:hint="eastAsia"/>
        </w:rPr>
      </w:pPr>
      <w:r>
        <w:rPr>
          <w:rFonts w:hint="eastAsia"/>
        </w:rPr>
        <w:t>约束条件：M</w:t>
      </w:r>
    </w:p>
    <w:p w:rsidR="006E29DD" w:rsidRPr="008D5A8B" w:rsidRDefault="00916F02" w:rsidP="006E29DD">
      <w:pPr>
        <w:pStyle w:val="a6"/>
        <w:rPr>
          <w:rFonts w:ascii="Times New Roman"/>
        </w:rPr>
      </w:pPr>
      <w:bookmarkStart w:id="234" w:name="_Toc425842291"/>
      <w:bookmarkStart w:id="235" w:name="_Toc436724237"/>
      <w:r>
        <w:rPr>
          <w:rFonts w:ascii="Times New Roman" w:hint="eastAsia"/>
        </w:rPr>
        <w:t>门类产品</w:t>
      </w:r>
      <w:r w:rsidR="006E29DD" w:rsidRPr="008D5A8B">
        <w:rPr>
          <w:rFonts w:ascii="Times New Roman"/>
        </w:rPr>
        <w:t>品信息</w:t>
      </w:r>
      <w:bookmarkEnd w:id="234"/>
      <w:r w:rsidR="0082460A">
        <w:rPr>
          <w:rFonts w:ascii="Times New Roman" w:hint="eastAsia"/>
        </w:rPr>
        <w:t>摘要描述</w:t>
      </w:r>
      <w:bookmarkEnd w:id="235"/>
    </w:p>
    <w:p w:rsidR="000753F2" w:rsidRDefault="00F94987" w:rsidP="008A2D85">
      <w:pPr>
        <w:pStyle w:val="a7"/>
        <w:spacing w:before="156" w:after="156"/>
        <w:ind w:left="0"/>
        <w:rPr>
          <w:rFonts w:ascii="Times New Roman" w:hint="eastAsia"/>
        </w:rPr>
      </w:pPr>
      <w:r>
        <w:rPr>
          <w:rFonts w:ascii="Times New Roman" w:hint="eastAsia"/>
        </w:rPr>
        <w:t>开启方式</w:t>
      </w:r>
    </w:p>
    <w:p w:rsidR="002A66A7" w:rsidRDefault="002A66A7" w:rsidP="002A66A7">
      <w:pPr>
        <w:pStyle w:val="aff7"/>
        <w:rPr>
          <w:rFonts w:hint="eastAsia"/>
        </w:rPr>
      </w:pPr>
      <w:r>
        <w:rPr>
          <w:rFonts w:hint="eastAsia"/>
        </w:rPr>
        <w:t>中文名称：开启方式</w:t>
      </w:r>
    </w:p>
    <w:p w:rsidR="002A66A7" w:rsidRDefault="002A66A7" w:rsidP="002A66A7">
      <w:pPr>
        <w:pStyle w:val="aff7"/>
        <w:rPr>
          <w:rFonts w:hint="eastAsia"/>
        </w:rPr>
      </w:pPr>
      <w:r>
        <w:rPr>
          <w:rFonts w:hint="eastAsia"/>
        </w:rPr>
        <w:lastRenderedPageBreak/>
        <w:t>英文名称：Open mode</w:t>
      </w:r>
    </w:p>
    <w:p w:rsidR="002A66A7" w:rsidRDefault="002A66A7" w:rsidP="002A66A7">
      <w:pPr>
        <w:pStyle w:val="aff7"/>
        <w:rPr>
          <w:rFonts w:hint="eastAsia"/>
        </w:rPr>
      </w:pPr>
      <w:r>
        <w:rPr>
          <w:rFonts w:hint="eastAsia"/>
        </w:rPr>
        <w:t>说明：门的开启方式。如：平开、推拉。</w:t>
      </w:r>
    </w:p>
    <w:p w:rsidR="002A66A7" w:rsidRDefault="002A66A7" w:rsidP="002A66A7">
      <w:pPr>
        <w:pStyle w:val="aff7"/>
        <w:rPr>
          <w:rFonts w:hint="eastAsia"/>
        </w:rPr>
      </w:pPr>
      <w:r>
        <w:rPr>
          <w:rFonts w:hint="eastAsia"/>
        </w:rPr>
        <w:t>约束条件：M</w:t>
      </w:r>
    </w:p>
    <w:p w:rsidR="002A66A7" w:rsidRDefault="002A66A7" w:rsidP="002A66A7">
      <w:pPr>
        <w:pStyle w:val="aff7"/>
        <w:rPr>
          <w:rFonts w:hint="eastAsia"/>
        </w:rPr>
      </w:pPr>
      <w:r>
        <w:rPr>
          <w:rFonts w:hint="eastAsia"/>
        </w:rPr>
        <w:t>数据类型及格式：C..50</w:t>
      </w:r>
    </w:p>
    <w:p w:rsidR="002A66A7" w:rsidRDefault="008A0BCE" w:rsidP="002A66A7">
      <w:pPr>
        <w:pStyle w:val="a7"/>
        <w:spacing w:before="156" w:after="156"/>
        <w:ind w:left="0"/>
        <w:rPr>
          <w:rFonts w:hint="eastAsia"/>
        </w:rPr>
      </w:pPr>
      <w:r>
        <w:rPr>
          <w:rFonts w:hint="eastAsia"/>
        </w:rPr>
        <w:t>门扇厚度</w:t>
      </w:r>
    </w:p>
    <w:p w:rsidR="002A66A7" w:rsidRDefault="002A66A7" w:rsidP="002A66A7">
      <w:pPr>
        <w:pStyle w:val="aff7"/>
        <w:rPr>
          <w:rFonts w:hint="eastAsia"/>
        </w:rPr>
      </w:pPr>
      <w:r>
        <w:rPr>
          <w:rFonts w:hint="eastAsia"/>
        </w:rPr>
        <w:t>中文名称：门扇厚度</w:t>
      </w:r>
    </w:p>
    <w:p w:rsidR="002A66A7" w:rsidRDefault="002A66A7" w:rsidP="002A66A7">
      <w:pPr>
        <w:pStyle w:val="aff7"/>
        <w:rPr>
          <w:rFonts w:hint="eastAsia"/>
        </w:rPr>
      </w:pPr>
      <w:r>
        <w:rPr>
          <w:rFonts w:hint="eastAsia"/>
        </w:rPr>
        <w:t>英文名称：Thickness of door leaf</w:t>
      </w:r>
    </w:p>
    <w:p w:rsidR="002A66A7" w:rsidRDefault="002A66A7" w:rsidP="002A66A7">
      <w:pPr>
        <w:pStyle w:val="aff7"/>
        <w:rPr>
          <w:rFonts w:hint="eastAsia"/>
        </w:rPr>
      </w:pPr>
      <w:r>
        <w:rPr>
          <w:rFonts w:hint="eastAsia"/>
        </w:rPr>
        <w:t>说明：门扇的厚度。</w:t>
      </w:r>
    </w:p>
    <w:p w:rsidR="002A66A7" w:rsidRDefault="002A66A7" w:rsidP="002A66A7">
      <w:pPr>
        <w:pStyle w:val="aff7"/>
        <w:rPr>
          <w:rFonts w:hint="eastAsia"/>
        </w:rPr>
      </w:pPr>
      <w:r>
        <w:rPr>
          <w:rFonts w:hint="eastAsia"/>
        </w:rPr>
        <w:t>约束条件：M</w:t>
      </w:r>
    </w:p>
    <w:p w:rsidR="002A66A7" w:rsidRDefault="002A66A7" w:rsidP="002A66A7">
      <w:pPr>
        <w:pStyle w:val="aff7"/>
        <w:rPr>
          <w:rFonts w:hint="eastAsia"/>
        </w:rPr>
      </w:pPr>
      <w:r>
        <w:rPr>
          <w:rFonts w:hint="eastAsia"/>
        </w:rPr>
        <w:t>数据类型及格式：N..2</w:t>
      </w:r>
    </w:p>
    <w:p w:rsidR="002A66A7" w:rsidRDefault="002A66A7" w:rsidP="002A66A7">
      <w:pPr>
        <w:pStyle w:val="aff7"/>
        <w:rPr>
          <w:rFonts w:hint="eastAsia"/>
        </w:rPr>
      </w:pPr>
      <w:r>
        <w:rPr>
          <w:rFonts w:hint="eastAsia"/>
        </w:rPr>
        <w:t>计量单位：mm</w:t>
      </w:r>
    </w:p>
    <w:p w:rsidR="002A66A7" w:rsidRDefault="008A0BCE" w:rsidP="002A66A7">
      <w:pPr>
        <w:pStyle w:val="a7"/>
        <w:spacing w:before="156" w:after="156"/>
        <w:ind w:left="0"/>
        <w:rPr>
          <w:rFonts w:hint="eastAsia"/>
        </w:rPr>
      </w:pPr>
      <w:r>
        <w:rPr>
          <w:rFonts w:hint="eastAsia"/>
        </w:rPr>
        <w:t>开向</w:t>
      </w:r>
    </w:p>
    <w:p w:rsidR="002A66A7" w:rsidRDefault="002A66A7" w:rsidP="002A66A7">
      <w:pPr>
        <w:pStyle w:val="aff7"/>
        <w:rPr>
          <w:rFonts w:hint="eastAsia"/>
        </w:rPr>
      </w:pPr>
      <w:r>
        <w:rPr>
          <w:rFonts w:hint="eastAsia"/>
        </w:rPr>
        <w:t>中文名称：开向</w:t>
      </w:r>
    </w:p>
    <w:p w:rsidR="002A66A7" w:rsidRDefault="002A66A7" w:rsidP="002A66A7">
      <w:pPr>
        <w:pStyle w:val="aff7"/>
        <w:rPr>
          <w:rFonts w:hint="eastAsia"/>
        </w:rPr>
      </w:pPr>
      <w:r>
        <w:rPr>
          <w:rFonts w:hint="eastAsia"/>
        </w:rPr>
        <w:t>英文名称：Open direction</w:t>
      </w:r>
    </w:p>
    <w:p w:rsidR="002A66A7" w:rsidRDefault="002A66A7" w:rsidP="002A66A7">
      <w:pPr>
        <w:pStyle w:val="aff7"/>
        <w:rPr>
          <w:rFonts w:hint="eastAsia"/>
        </w:rPr>
      </w:pPr>
      <w:r>
        <w:rPr>
          <w:rFonts w:hint="eastAsia"/>
        </w:rPr>
        <w:t>说明：门的开启方向。如：左外、右外、左里、右里。</w:t>
      </w:r>
    </w:p>
    <w:p w:rsidR="002A66A7" w:rsidRDefault="002A66A7" w:rsidP="002A66A7">
      <w:pPr>
        <w:pStyle w:val="aff7"/>
        <w:rPr>
          <w:rFonts w:hint="eastAsia"/>
        </w:rPr>
      </w:pPr>
      <w:r>
        <w:rPr>
          <w:rFonts w:hint="eastAsia"/>
        </w:rPr>
        <w:t>约束条件：M</w:t>
      </w:r>
    </w:p>
    <w:p w:rsidR="002A66A7" w:rsidRDefault="002A66A7" w:rsidP="002A66A7">
      <w:pPr>
        <w:pStyle w:val="aff7"/>
        <w:rPr>
          <w:rFonts w:hint="eastAsia"/>
        </w:rPr>
      </w:pPr>
      <w:r>
        <w:rPr>
          <w:rFonts w:hint="eastAsia"/>
        </w:rPr>
        <w:t>数据类型及格式：C..50</w:t>
      </w:r>
    </w:p>
    <w:p w:rsidR="002A66A7" w:rsidRDefault="002A66A7" w:rsidP="002A66A7">
      <w:pPr>
        <w:pStyle w:val="aff7"/>
        <w:rPr>
          <w:rFonts w:hint="eastAsia"/>
        </w:rPr>
      </w:pPr>
      <w:r>
        <w:rPr>
          <w:rFonts w:hint="eastAsia"/>
        </w:rPr>
        <w:t>备注：合页装在左边，门向外开为左外。</w:t>
      </w:r>
    </w:p>
    <w:p w:rsidR="002A66A7" w:rsidRDefault="008A0BCE" w:rsidP="002A66A7">
      <w:pPr>
        <w:pStyle w:val="a7"/>
        <w:spacing w:before="156" w:after="156"/>
        <w:ind w:left="0"/>
        <w:rPr>
          <w:rFonts w:hint="eastAsia"/>
        </w:rPr>
      </w:pPr>
      <w:r>
        <w:rPr>
          <w:rFonts w:hint="eastAsia"/>
        </w:rPr>
        <w:t>门框材质</w:t>
      </w:r>
    </w:p>
    <w:p w:rsidR="002A66A7" w:rsidRDefault="002A66A7" w:rsidP="002A66A7">
      <w:pPr>
        <w:pStyle w:val="aff7"/>
        <w:rPr>
          <w:rFonts w:hint="eastAsia"/>
        </w:rPr>
      </w:pPr>
      <w:r>
        <w:rPr>
          <w:rFonts w:hint="eastAsia"/>
        </w:rPr>
        <w:lastRenderedPageBreak/>
        <w:t>中文名称：门框材质</w:t>
      </w:r>
    </w:p>
    <w:p w:rsidR="002A66A7" w:rsidRDefault="002A66A7" w:rsidP="002A66A7">
      <w:pPr>
        <w:pStyle w:val="aff7"/>
        <w:rPr>
          <w:rFonts w:hint="eastAsia"/>
        </w:rPr>
      </w:pPr>
      <w:r>
        <w:rPr>
          <w:rFonts w:hint="eastAsia"/>
        </w:rPr>
        <w:t>英文名称：door frame material</w:t>
      </w:r>
    </w:p>
    <w:p w:rsidR="002A66A7" w:rsidRDefault="002A66A7" w:rsidP="002A66A7">
      <w:pPr>
        <w:pStyle w:val="aff7"/>
        <w:rPr>
          <w:rFonts w:hint="eastAsia"/>
        </w:rPr>
      </w:pPr>
      <w:r>
        <w:rPr>
          <w:rFonts w:hint="eastAsia"/>
        </w:rPr>
        <w:t>说明：门框的材质。如：1.5mm钢板。</w:t>
      </w:r>
    </w:p>
    <w:p w:rsidR="002A66A7" w:rsidRDefault="002A66A7" w:rsidP="002A66A7">
      <w:pPr>
        <w:pStyle w:val="aff7"/>
        <w:rPr>
          <w:rFonts w:hint="eastAsia"/>
        </w:rPr>
      </w:pPr>
      <w:r>
        <w:rPr>
          <w:rFonts w:hint="eastAsia"/>
        </w:rPr>
        <w:t>约束条件：M</w:t>
      </w:r>
    </w:p>
    <w:p w:rsidR="002A66A7" w:rsidRDefault="002A66A7" w:rsidP="002A66A7">
      <w:pPr>
        <w:pStyle w:val="aff7"/>
        <w:rPr>
          <w:rFonts w:hint="eastAsia"/>
        </w:rPr>
      </w:pPr>
      <w:r>
        <w:rPr>
          <w:rFonts w:hint="eastAsia"/>
        </w:rPr>
        <w:t>数据类型及格式：C..50</w:t>
      </w:r>
    </w:p>
    <w:p w:rsidR="002A66A7" w:rsidRDefault="008A0BCE" w:rsidP="002A66A7">
      <w:pPr>
        <w:pStyle w:val="a7"/>
        <w:spacing w:before="156" w:after="156"/>
        <w:ind w:left="0"/>
        <w:rPr>
          <w:rFonts w:hint="eastAsia"/>
        </w:rPr>
      </w:pPr>
      <w:r>
        <w:rPr>
          <w:rFonts w:hint="eastAsia"/>
        </w:rPr>
        <w:t>门扇材质</w:t>
      </w:r>
    </w:p>
    <w:p w:rsidR="002A66A7" w:rsidRDefault="002A66A7" w:rsidP="002A66A7">
      <w:pPr>
        <w:pStyle w:val="aff7"/>
        <w:rPr>
          <w:rFonts w:hint="eastAsia"/>
        </w:rPr>
      </w:pPr>
      <w:r>
        <w:rPr>
          <w:rFonts w:hint="eastAsia"/>
        </w:rPr>
        <w:t>中文名称：门扇材质</w:t>
      </w:r>
    </w:p>
    <w:p w:rsidR="002A66A7" w:rsidRDefault="002A66A7" w:rsidP="002A66A7">
      <w:pPr>
        <w:pStyle w:val="aff7"/>
        <w:rPr>
          <w:rFonts w:hint="eastAsia"/>
        </w:rPr>
      </w:pPr>
      <w:r>
        <w:rPr>
          <w:rFonts w:hint="eastAsia"/>
        </w:rPr>
        <w:t>英文名称：door leaf material</w:t>
      </w:r>
    </w:p>
    <w:p w:rsidR="002A66A7" w:rsidRDefault="002A66A7" w:rsidP="002A66A7">
      <w:pPr>
        <w:pStyle w:val="aff7"/>
        <w:rPr>
          <w:rFonts w:hint="eastAsia"/>
        </w:rPr>
      </w:pPr>
      <w:r>
        <w:rPr>
          <w:rFonts w:hint="eastAsia"/>
        </w:rPr>
        <w:t>说明：门扇的材质。如：0.8mm钢板。</w:t>
      </w:r>
    </w:p>
    <w:p w:rsidR="002A66A7" w:rsidRDefault="002A66A7" w:rsidP="002A66A7">
      <w:pPr>
        <w:pStyle w:val="aff7"/>
        <w:rPr>
          <w:rFonts w:hint="eastAsia"/>
        </w:rPr>
      </w:pPr>
      <w:r>
        <w:rPr>
          <w:rFonts w:hint="eastAsia"/>
        </w:rPr>
        <w:t>约束条件：M</w:t>
      </w:r>
    </w:p>
    <w:p w:rsidR="002A66A7" w:rsidRDefault="002A66A7" w:rsidP="002A66A7">
      <w:pPr>
        <w:pStyle w:val="aff7"/>
        <w:rPr>
          <w:rFonts w:hint="eastAsia"/>
        </w:rPr>
      </w:pPr>
      <w:r>
        <w:rPr>
          <w:rFonts w:hint="eastAsia"/>
        </w:rPr>
        <w:t>数据类型及格式：C..50</w:t>
      </w:r>
    </w:p>
    <w:p w:rsidR="002A66A7" w:rsidRDefault="008A0BCE" w:rsidP="002A66A7">
      <w:pPr>
        <w:pStyle w:val="a7"/>
        <w:spacing w:before="156" w:after="156"/>
        <w:ind w:left="0"/>
        <w:rPr>
          <w:rFonts w:hint="eastAsia"/>
        </w:rPr>
      </w:pPr>
      <w:r>
        <w:rPr>
          <w:rFonts w:hint="eastAsia"/>
        </w:rPr>
        <w:t>门扇厚度</w:t>
      </w:r>
    </w:p>
    <w:p w:rsidR="002A66A7" w:rsidRDefault="002A66A7" w:rsidP="002A66A7">
      <w:pPr>
        <w:pStyle w:val="aff7"/>
        <w:rPr>
          <w:rFonts w:hint="eastAsia"/>
        </w:rPr>
      </w:pPr>
      <w:r>
        <w:rPr>
          <w:rFonts w:hint="eastAsia"/>
        </w:rPr>
        <w:t>中文名称：门扇厚度</w:t>
      </w:r>
    </w:p>
    <w:p w:rsidR="002A66A7" w:rsidRDefault="002A66A7" w:rsidP="002A66A7">
      <w:pPr>
        <w:pStyle w:val="aff7"/>
        <w:rPr>
          <w:rFonts w:hint="eastAsia"/>
        </w:rPr>
      </w:pPr>
      <w:r>
        <w:rPr>
          <w:rFonts w:hint="eastAsia"/>
        </w:rPr>
        <w:t>英文名称：Thickness of door leaf</w:t>
      </w:r>
    </w:p>
    <w:p w:rsidR="002A66A7" w:rsidRDefault="002A66A7" w:rsidP="002A66A7">
      <w:pPr>
        <w:pStyle w:val="aff7"/>
        <w:rPr>
          <w:rFonts w:hint="eastAsia"/>
        </w:rPr>
      </w:pPr>
      <w:r>
        <w:rPr>
          <w:rFonts w:hint="eastAsia"/>
        </w:rPr>
        <w:t>说明：门扇的厚度。</w:t>
      </w:r>
    </w:p>
    <w:p w:rsidR="002A66A7" w:rsidRDefault="002A66A7" w:rsidP="002A66A7">
      <w:pPr>
        <w:pStyle w:val="aff7"/>
        <w:rPr>
          <w:rFonts w:hint="eastAsia"/>
        </w:rPr>
      </w:pPr>
      <w:r>
        <w:rPr>
          <w:rFonts w:hint="eastAsia"/>
        </w:rPr>
        <w:t>约束条件：M</w:t>
      </w:r>
    </w:p>
    <w:p w:rsidR="002A66A7" w:rsidRDefault="002A66A7" w:rsidP="002A66A7">
      <w:pPr>
        <w:pStyle w:val="aff7"/>
        <w:rPr>
          <w:rFonts w:hint="eastAsia"/>
        </w:rPr>
      </w:pPr>
      <w:r>
        <w:rPr>
          <w:rFonts w:hint="eastAsia"/>
        </w:rPr>
        <w:t>数据类型及格式：N..2</w:t>
      </w:r>
    </w:p>
    <w:p w:rsidR="002A66A7" w:rsidRDefault="002A66A7" w:rsidP="002A66A7">
      <w:pPr>
        <w:pStyle w:val="aff7"/>
        <w:rPr>
          <w:rFonts w:hint="eastAsia"/>
        </w:rPr>
      </w:pPr>
      <w:r>
        <w:rPr>
          <w:rFonts w:hint="eastAsia"/>
        </w:rPr>
        <w:t>计量单位：mm</w:t>
      </w:r>
    </w:p>
    <w:p w:rsidR="002A66A7" w:rsidRDefault="008A0BCE" w:rsidP="002A66A7">
      <w:pPr>
        <w:pStyle w:val="a7"/>
        <w:spacing w:before="156" w:after="156"/>
        <w:ind w:left="0"/>
        <w:rPr>
          <w:rFonts w:hint="eastAsia"/>
        </w:rPr>
      </w:pPr>
      <w:r>
        <w:rPr>
          <w:rFonts w:hint="eastAsia"/>
        </w:rPr>
        <w:t>锁向</w:t>
      </w:r>
    </w:p>
    <w:p w:rsidR="002A66A7" w:rsidRDefault="002A66A7" w:rsidP="002A66A7">
      <w:pPr>
        <w:pStyle w:val="aff7"/>
        <w:rPr>
          <w:rFonts w:hint="eastAsia"/>
        </w:rPr>
      </w:pPr>
      <w:r>
        <w:rPr>
          <w:rFonts w:hint="eastAsia"/>
        </w:rPr>
        <w:lastRenderedPageBreak/>
        <w:t>中文名称：锁向</w:t>
      </w:r>
    </w:p>
    <w:p w:rsidR="002A66A7" w:rsidRDefault="002A66A7" w:rsidP="002A66A7">
      <w:pPr>
        <w:pStyle w:val="aff7"/>
        <w:rPr>
          <w:rFonts w:hint="eastAsia"/>
        </w:rPr>
      </w:pPr>
      <w:r>
        <w:rPr>
          <w:rFonts w:hint="eastAsia"/>
        </w:rPr>
        <w:t>英文名称：lock direction</w:t>
      </w:r>
    </w:p>
    <w:p w:rsidR="002A66A7" w:rsidRDefault="002A66A7" w:rsidP="002A66A7">
      <w:pPr>
        <w:pStyle w:val="aff7"/>
        <w:rPr>
          <w:rFonts w:hint="eastAsia"/>
        </w:rPr>
      </w:pPr>
      <w:r>
        <w:rPr>
          <w:rFonts w:hint="eastAsia"/>
        </w:rPr>
        <w:t>说明：锁体方向。如：左锁、右锁。</w:t>
      </w:r>
    </w:p>
    <w:p w:rsidR="002A66A7" w:rsidRDefault="002A66A7" w:rsidP="002A66A7">
      <w:pPr>
        <w:pStyle w:val="aff7"/>
        <w:rPr>
          <w:rFonts w:hint="eastAsia"/>
        </w:rPr>
      </w:pPr>
      <w:r>
        <w:rPr>
          <w:rFonts w:hint="eastAsia"/>
        </w:rPr>
        <w:t>约束条件：M</w:t>
      </w:r>
    </w:p>
    <w:p w:rsidR="002A66A7" w:rsidRDefault="002A66A7" w:rsidP="002A66A7">
      <w:pPr>
        <w:pStyle w:val="aff7"/>
        <w:rPr>
          <w:rFonts w:hint="eastAsia"/>
        </w:rPr>
      </w:pPr>
      <w:r>
        <w:rPr>
          <w:rFonts w:hint="eastAsia"/>
        </w:rPr>
        <w:t>数据类型及格式：C..50</w:t>
      </w:r>
    </w:p>
    <w:p w:rsidR="002A66A7" w:rsidRDefault="002A66A7" w:rsidP="002A66A7">
      <w:pPr>
        <w:pStyle w:val="aff7"/>
        <w:rPr>
          <w:rFonts w:hint="eastAsia"/>
        </w:rPr>
      </w:pPr>
      <w:r>
        <w:rPr>
          <w:rFonts w:hint="eastAsia"/>
        </w:rPr>
        <w:t>备注：站在门外时，锁具在门的左边为左锁,右边为右锁</w:t>
      </w:r>
    </w:p>
    <w:p w:rsidR="002A66A7" w:rsidRDefault="008A0BCE" w:rsidP="002A66A7">
      <w:pPr>
        <w:pStyle w:val="a7"/>
        <w:spacing w:before="156" w:after="156"/>
        <w:ind w:left="0"/>
        <w:rPr>
          <w:rFonts w:hint="eastAsia"/>
        </w:rPr>
      </w:pPr>
      <w:r>
        <w:rPr>
          <w:rFonts w:hint="eastAsia"/>
        </w:rPr>
        <w:t>锁具</w:t>
      </w:r>
    </w:p>
    <w:p w:rsidR="002A66A7" w:rsidRDefault="002A66A7" w:rsidP="002A66A7">
      <w:pPr>
        <w:pStyle w:val="aff7"/>
        <w:rPr>
          <w:rFonts w:hint="eastAsia"/>
        </w:rPr>
      </w:pPr>
      <w:r>
        <w:rPr>
          <w:rFonts w:hint="eastAsia"/>
        </w:rPr>
        <w:t>中文名称：锁具</w:t>
      </w:r>
    </w:p>
    <w:p w:rsidR="002A66A7" w:rsidRDefault="002A66A7" w:rsidP="002A66A7">
      <w:pPr>
        <w:pStyle w:val="aff7"/>
        <w:rPr>
          <w:rFonts w:hint="eastAsia"/>
        </w:rPr>
      </w:pPr>
      <w:r>
        <w:rPr>
          <w:rFonts w:hint="eastAsia"/>
        </w:rPr>
        <w:t>英文名称：Lock</w:t>
      </w:r>
    </w:p>
    <w:p w:rsidR="002A66A7" w:rsidRDefault="002A66A7" w:rsidP="002A66A7">
      <w:pPr>
        <w:pStyle w:val="aff7"/>
        <w:rPr>
          <w:rFonts w:hint="eastAsia"/>
        </w:rPr>
      </w:pPr>
      <w:r>
        <w:rPr>
          <w:rFonts w:hint="eastAsia"/>
        </w:rPr>
        <w:t>说明：锁具的类型。圆头机械锁、指纹解锁</w:t>
      </w:r>
    </w:p>
    <w:p w:rsidR="002A66A7" w:rsidRDefault="002A66A7" w:rsidP="002A66A7">
      <w:pPr>
        <w:pStyle w:val="aff7"/>
        <w:rPr>
          <w:rFonts w:hint="eastAsia"/>
        </w:rPr>
      </w:pPr>
      <w:r>
        <w:rPr>
          <w:rFonts w:hint="eastAsia"/>
        </w:rPr>
        <w:t>约束条件：M</w:t>
      </w:r>
    </w:p>
    <w:p w:rsidR="002A66A7" w:rsidRDefault="002A66A7" w:rsidP="002A66A7">
      <w:pPr>
        <w:pStyle w:val="aff7"/>
        <w:rPr>
          <w:rFonts w:hint="eastAsia"/>
        </w:rPr>
      </w:pPr>
      <w:r>
        <w:rPr>
          <w:rFonts w:hint="eastAsia"/>
        </w:rPr>
        <w:t>数据类型及格式：C..50</w:t>
      </w:r>
    </w:p>
    <w:p w:rsidR="002A66A7" w:rsidRDefault="008A0BCE" w:rsidP="002A66A7">
      <w:pPr>
        <w:pStyle w:val="a7"/>
        <w:spacing w:before="156" w:after="156"/>
        <w:ind w:left="0"/>
        <w:rPr>
          <w:rFonts w:hint="eastAsia"/>
        </w:rPr>
      </w:pPr>
      <w:r>
        <w:rPr>
          <w:rFonts w:hint="eastAsia"/>
        </w:rPr>
        <w:t>锁芯级别</w:t>
      </w:r>
    </w:p>
    <w:p w:rsidR="002A66A7" w:rsidRDefault="002A66A7" w:rsidP="002A66A7">
      <w:pPr>
        <w:pStyle w:val="aff7"/>
        <w:rPr>
          <w:rFonts w:hint="eastAsia"/>
        </w:rPr>
      </w:pPr>
      <w:r>
        <w:rPr>
          <w:rFonts w:hint="eastAsia"/>
        </w:rPr>
        <w:t>中文名称：锁芯级别</w:t>
      </w:r>
    </w:p>
    <w:p w:rsidR="002A66A7" w:rsidRDefault="002A66A7" w:rsidP="002A66A7">
      <w:pPr>
        <w:pStyle w:val="aff7"/>
        <w:rPr>
          <w:rFonts w:hint="eastAsia"/>
        </w:rPr>
      </w:pPr>
      <w:r>
        <w:rPr>
          <w:rFonts w:hint="eastAsia"/>
        </w:rPr>
        <w:t>英文名称：Lock core level</w:t>
      </w:r>
    </w:p>
    <w:p w:rsidR="002A66A7" w:rsidRDefault="002A66A7" w:rsidP="002A66A7">
      <w:pPr>
        <w:pStyle w:val="aff7"/>
        <w:rPr>
          <w:rFonts w:hint="eastAsia"/>
        </w:rPr>
      </w:pPr>
      <w:r>
        <w:rPr>
          <w:rFonts w:hint="eastAsia"/>
        </w:rPr>
        <w:t>说明：门的锁芯安全级别。如：B级锁芯。</w:t>
      </w:r>
    </w:p>
    <w:p w:rsidR="002A66A7" w:rsidRDefault="002A66A7" w:rsidP="002A66A7">
      <w:pPr>
        <w:pStyle w:val="aff7"/>
        <w:rPr>
          <w:rFonts w:hint="eastAsia"/>
        </w:rPr>
      </w:pPr>
      <w:r>
        <w:rPr>
          <w:rFonts w:hint="eastAsia"/>
        </w:rPr>
        <w:t>约束条件：M</w:t>
      </w:r>
    </w:p>
    <w:p w:rsidR="002A66A7" w:rsidRDefault="002A66A7" w:rsidP="002A66A7">
      <w:pPr>
        <w:pStyle w:val="aff7"/>
        <w:rPr>
          <w:rFonts w:hint="eastAsia"/>
        </w:rPr>
      </w:pPr>
      <w:r>
        <w:rPr>
          <w:rFonts w:hint="eastAsia"/>
        </w:rPr>
        <w:t>数据类型及格式：C..50</w:t>
      </w:r>
    </w:p>
    <w:p w:rsidR="002A66A7" w:rsidRDefault="008A0BCE" w:rsidP="002A66A7">
      <w:pPr>
        <w:pStyle w:val="a7"/>
        <w:spacing w:before="156" w:after="156"/>
        <w:ind w:left="0"/>
        <w:rPr>
          <w:rFonts w:hint="eastAsia"/>
        </w:rPr>
      </w:pPr>
      <w:r>
        <w:rPr>
          <w:rFonts w:hint="eastAsia"/>
        </w:rPr>
        <w:t>填充物</w:t>
      </w:r>
    </w:p>
    <w:p w:rsidR="002A66A7" w:rsidRDefault="002A66A7" w:rsidP="002A66A7">
      <w:pPr>
        <w:pStyle w:val="aff7"/>
        <w:rPr>
          <w:rFonts w:hint="eastAsia"/>
        </w:rPr>
      </w:pPr>
      <w:r>
        <w:rPr>
          <w:rFonts w:hint="eastAsia"/>
        </w:rPr>
        <w:lastRenderedPageBreak/>
        <w:t>中文名称：填充物</w:t>
      </w:r>
    </w:p>
    <w:p w:rsidR="002A66A7" w:rsidRDefault="002A66A7" w:rsidP="002A66A7">
      <w:pPr>
        <w:pStyle w:val="aff7"/>
        <w:rPr>
          <w:rFonts w:hint="eastAsia"/>
        </w:rPr>
      </w:pPr>
      <w:r>
        <w:rPr>
          <w:rFonts w:hint="eastAsia"/>
        </w:rPr>
        <w:t>英文名称：Filler</w:t>
      </w:r>
    </w:p>
    <w:p w:rsidR="002A66A7" w:rsidRDefault="002A66A7" w:rsidP="002A66A7">
      <w:pPr>
        <w:pStyle w:val="aff7"/>
        <w:rPr>
          <w:rFonts w:hint="eastAsia"/>
        </w:rPr>
      </w:pPr>
      <w:r>
        <w:rPr>
          <w:rFonts w:hint="eastAsia"/>
        </w:rPr>
        <w:t>说明：门的内部填充物。如：防火岩棉。</w:t>
      </w:r>
    </w:p>
    <w:p w:rsidR="002A66A7" w:rsidRDefault="002A66A7" w:rsidP="002A66A7">
      <w:pPr>
        <w:pStyle w:val="aff7"/>
        <w:rPr>
          <w:rFonts w:hint="eastAsia"/>
        </w:rPr>
      </w:pPr>
      <w:r>
        <w:rPr>
          <w:rFonts w:hint="eastAsia"/>
        </w:rPr>
        <w:t>约束条件：M</w:t>
      </w:r>
    </w:p>
    <w:p w:rsidR="002A66A7" w:rsidRDefault="002A66A7" w:rsidP="002A66A7">
      <w:pPr>
        <w:pStyle w:val="aff7"/>
        <w:rPr>
          <w:rFonts w:hint="eastAsia"/>
        </w:rPr>
      </w:pPr>
      <w:r>
        <w:rPr>
          <w:rFonts w:hint="eastAsia"/>
        </w:rPr>
        <w:t>数据类型及格式：C..50</w:t>
      </w:r>
    </w:p>
    <w:p w:rsidR="002A66A7" w:rsidRDefault="008A0BCE" w:rsidP="002A66A7">
      <w:pPr>
        <w:pStyle w:val="a7"/>
        <w:spacing w:before="156" w:after="156"/>
        <w:ind w:left="0"/>
        <w:rPr>
          <w:rFonts w:hint="eastAsia"/>
        </w:rPr>
      </w:pPr>
      <w:r>
        <w:rPr>
          <w:rFonts w:hint="eastAsia"/>
        </w:rPr>
        <w:t>拉手</w:t>
      </w:r>
    </w:p>
    <w:p w:rsidR="002A66A7" w:rsidRDefault="002A66A7" w:rsidP="002A66A7">
      <w:pPr>
        <w:pStyle w:val="aff7"/>
        <w:rPr>
          <w:rFonts w:hint="eastAsia"/>
        </w:rPr>
      </w:pPr>
      <w:r>
        <w:rPr>
          <w:rFonts w:hint="eastAsia"/>
        </w:rPr>
        <w:t>中文名称：拉手</w:t>
      </w:r>
    </w:p>
    <w:p w:rsidR="002A66A7" w:rsidRDefault="002A66A7" w:rsidP="002A66A7">
      <w:pPr>
        <w:pStyle w:val="aff7"/>
        <w:rPr>
          <w:rFonts w:hint="eastAsia"/>
        </w:rPr>
      </w:pPr>
      <w:r>
        <w:rPr>
          <w:rFonts w:hint="eastAsia"/>
        </w:rPr>
        <w:t>英文名称：handle</w:t>
      </w:r>
    </w:p>
    <w:p w:rsidR="002A66A7" w:rsidRDefault="002A66A7" w:rsidP="002A66A7">
      <w:pPr>
        <w:pStyle w:val="aff7"/>
        <w:rPr>
          <w:rFonts w:hint="eastAsia"/>
        </w:rPr>
      </w:pPr>
      <w:r>
        <w:rPr>
          <w:rFonts w:hint="eastAsia"/>
        </w:rPr>
        <w:t>说明：门拉手。如：仿铜大把拉手。</w:t>
      </w:r>
    </w:p>
    <w:p w:rsidR="002A66A7" w:rsidRDefault="002A66A7" w:rsidP="002A66A7">
      <w:pPr>
        <w:pStyle w:val="aff7"/>
        <w:rPr>
          <w:rFonts w:hint="eastAsia"/>
        </w:rPr>
      </w:pPr>
      <w:r>
        <w:rPr>
          <w:rFonts w:hint="eastAsia"/>
        </w:rPr>
        <w:t>约束条件：M</w:t>
      </w:r>
    </w:p>
    <w:p w:rsidR="002A66A7" w:rsidRDefault="002A66A7" w:rsidP="002A66A7">
      <w:pPr>
        <w:pStyle w:val="aff7"/>
        <w:rPr>
          <w:rFonts w:hint="eastAsia"/>
        </w:rPr>
      </w:pPr>
      <w:r>
        <w:rPr>
          <w:rFonts w:hint="eastAsia"/>
        </w:rPr>
        <w:t>数据类型及格式：C..50</w:t>
      </w:r>
    </w:p>
    <w:p w:rsidR="002A66A7" w:rsidRDefault="008A0BCE" w:rsidP="002A66A7">
      <w:pPr>
        <w:pStyle w:val="a7"/>
        <w:spacing w:before="156" w:after="156"/>
        <w:ind w:left="0"/>
        <w:rPr>
          <w:rFonts w:hint="eastAsia"/>
        </w:rPr>
      </w:pPr>
      <w:r>
        <w:rPr>
          <w:rFonts w:hint="eastAsia"/>
        </w:rPr>
        <w:t>表面基材</w:t>
      </w:r>
    </w:p>
    <w:p w:rsidR="002A66A7" w:rsidRDefault="002A66A7" w:rsidP="002A66A7">
      <w:pPr>
        <w:pStyle w:val="aff7"/>
        <w:rPr>
          <w:rFonts w:hint="eastAsia"/>
        </w:rPr>
      </w:pPr>
      <w:r>
        <w:rPr>
          <w:rFonts w:hint="eastAsia"/>
        </w:rPr>
        <w:t>中文名称：表面基材</w:t>
      </w:r>
    </w:p>
    <w:p w:rsidR="002A66A7" w:rsidRDefault="002A66A7" w:rsidP="002A66A7">
      <w:pPr>
        <w:pStyle w:val="aff7"/>
        <w:rPr>
          <w:rFonts w:hint="eastAsia"/>
        </w:rPr>
      </w:pPr>
      <w:r>
        <w:rPr>
          <w:rFonts w:hint="eastAsia"/>
        </w:rPr>
        <w:t>英文名称：Surface substrate</w:t>
      </w:r>
    </w:p>
    <w:p w:rsidR="002A66A7" w:rsidRDefault="002A66A7" w:rsidP="002A66A7">
      <w:pPr>
        <w:pStyle w:val="aff7"/>
        <w:rPr>
          <w:rFonts w:hint="eastAsia"/>
        </w:rPr>
      </w:pPr>
      <w:r>
        <w:rPr>
          <w:rFonts w:hint="eastAsia"/>
        </w:rPr>
        <w:t>说明：门的表面材料。如：高密度板。</w:t>
      </w:r>
    </w:p>
    <w:p w:rsidR="002A66A7" w:rsidRDefault="002A66A7" w:rsidP="002A66A7">
      <w:pPr>
        <w:pStyle w:val="aff7"/>
        <w:rPr>
          <w:rFonts w:hint="eastAsia"/>
        </w:rPr>
      </w:pPr>
      <w:r>
        <w:rPr>
          <w:rFonts w:hint="eastAsia"/>
        </w:rPr>
        <w:t>约束条件：M</w:t>
      </w:r>
    </w:p>
    <w:p w:rsidR="002A66A7" w:rsidRDefault="002A66A7" w:rsidP="002A66A7">
      <w:pPr>
        <w:pStyle w:val="aff7"/>
        <w:rPr>
          <w:rFonts w:hint="eastAsia"/>
        </w:rPr>
      </w:pPr>
      <w:r>
        <w:rPr>
          <w:rFonts w:hint="eastAsia"/>
        </w:rPr>
        <w:t>数据类型及格式：C..50</w:t>
      </w:r>
    </w:p>
    <w:p w:rsidR="002A66A7" w:rsidRDefault="008A0BCE" w:rsidP="002A66A7">
      <w:pPr>
        <w:pStyle w:val="a7"/>
        <w:spacing w:before="156" w:after="156"/>
        <w:ind w:left="0"/>
        <w:rPr>
          <w:rFonts w:hint="eastAsia"/>
        </w:rPr>
      </w:pPr>
      <w:r>
        <w:rPr>
          <w:rFonts w:hint="eastAsia"/>
        </w:rPr>
        <w:t>内部结构</w:t>
      </w:r>
    </w:p>
    <w:p w:rsidR="002A66A7" w:rsidRDefault="002A66A7" w:rsidP="002A66A7">
      <w:pPr>
        <w:pStyle w:val="aff7"/>
        <w:rPr>
          <w:rFonts w:hint="eastAsia"/>
        </w:rPr>
      </w:pPr>
      <w:r>
        <w:rPr>
          <w:rFonts w:hint="eastAsia"/>
        </w:rPr>
        <w:t>中文名称：内部结构</w:t>
      </w:r>
    </w:p>
    <w:p w:rsidR="002A66A7" w:rsidRDefault="002A66A7" w:rsidP="002A66A7">
      <w:pPr>
        <w:pStyle w:val="aff7"/>
        <w:rPr>
          <w:rFonts w:hint="eastAsia"/>
        </w:rPr>
      </w:pPr>
      <w:r>
        <w:rPr>
          <w:rFonts w:hint="eastAsia"/>
        </w:rPr>
        <w:lastRenderedPageBreak/>
        <w:t>英文名称：Internal structure</w:t>
      </w:r>
    </w:p>
    <w:p w:rsidR="002A66A7" w:rsidRDefault="002A66A7" w:rsidP="002A66A7">
      <w:pPr>
        <w:pStyle w:val="aff7"/>
        <w:rPr>
          <w:rFonts w:hint="eastAsia"/>
        </w:rPr>
      </w:pPr>
      <w:r>
        <w:rPr>
          <w:rFonts w:hint="eastAsia"/>
        </w:rPr>
        <w:t>说明：门的内部结构类型。如：网状木框架。</w:t>
      </w:r>
    </w:p>
    <w:p w:rsidR="002A66A7" w:rsidRDefault="002A66A7" w:rsidP="002A66A7">
      <w:pPr>
        <w:pStyle w:val="aff7"/>
        <w:rPr>
          <w:rFonts w:hint="eastAsia"/>
        </w:rPr>
      </w:pPr>
      <w:r>
        <w:rPr>
          <w:rFonts w:hint="eastAsia"/>
        </w:rPr>
        <w:t>约束条件：O</w:t>
      </w:r>
    </w:p>
    <w:p w:rsidR="002A66A7" w:rsidRDefault="002A66A7" w:rsidP="002A66A7">
      <w:pPr>
        <w:pStyle w:val="aff7"/>
        <w:rPr>
          <w:rFonts w:hint="eastAsia"/>
        </w:rPr>
      </w:pPr>
      <w:r>
        <w:rPr>
          <w:rFonts w:hint="eastAsia"/>
        </w:rPr>
        <w:t>数据类型及格式：C..50</w:t>
      </w:r>
    </w:p>
    <w:p w:rsidR="002A66A7" w:rsidRDefault="008A0BCE" w:rsidP="002A66A7">
      <w:pPr>
        <w:pStyle w:val="a7"/>
        <w:spacing w:before="156" w:after="156"/>
        <w:ind w:left="0"/>
        <w:rPr>
          <w:rFonts w:hint="eastAsia"/>
        </w:rPr>
      </w:pPr>
      <w:r>
        <w:rPr>
          <w:rFonts w:hint="eastAsia"/>
        </w:rPr>
        <w:t>工艺</w:t>
      </w:r>
    </w:p>
    <w:p w:rsidR="002A66A7" w:rsidRDefault="002A66A7" w:rsidP="002A66A7">
      <w:pPr>
        <w:pStyle w:val="aff7"/>
        <w:rPr>
          <w:rFonts w:hint="eastAsia"/>
        </w:rPr>
      </w:pPr>
      <w:r>
        <w:rPr>
          <w:rFonts w:hint="eastAsia"/>
        </w:rPr>
        <w:t>中文名称：工艺</w:t>
      </w:r>
    </w:p>
    <w:p w:rsidR="002A66A7" w:rsidRDefault="002A66A7" w:rsidP="002A66A7">
      <w:pPr>
        <w:pStyle w:val="aff7"/>
        <w:rPr>
          <w:rFonts w:hint="eastAsia"/>
        </w:rPr>
      </w:pPr>
      <w:r>
        <w:rPr>
          <w:rFonts w:hint="eastAsia"/>
        </w:rPr>
        <w:t>英文名称：Process</w:t>
      </w:r>
    </w:p>
    <w:p w:rsidR="002A66A7" w:rsidRDefault="002A66A7" w:rsidP="002A66A7">
      <w:pPr>
        <w:pStyle w:val="aff7"/>
        <w:rPr>
          <w:rFonts w:hint="eastAsia"/>
        </w:rPr>
      </w:pPr>
      <w:r>
        <w:rPr>
          <w:rFonts w:hint="eastAsia"/>
        </w:rPr>
        <w:t>说明：门的工艺形式。如：烤漆工艺。</w:t>
      </w:r>
    </w:p>
    <w:p w:rsidR="002A66A7" w:rsidRDefault="002A66A7" w:rsidP="002A66A7">
      <w:pPr>
        <w:pStyle w:val="aff7"/>
        <w:rPr>
          <w:rFonts w:hint="eastAsia"/>
        </w:rPr>
      </w:pPr>
      <w:r>
        <w:rPr>
          <w:rFonts w:hint="eastAsia"/>
        </w:rPr>
        <w:t>约束条件：O</w:t>
      </w:r>
    </w:p>
    <w:p w:rsidR="002A66A7" w:rsidRDefault="002A66A7" w:rsidP="002A66A7">
      <w:pPr>
        <w:pStyle w:val="aff7"/>
        <w:rPr>
          <w:rFonts w:hint="eastAsia"/>
        </w:rPr>
      </w:pPr>
      <w:r>
        <w:rPr>
          <w:rFonts w:hint="eastAsia"/>
        </w:rPr>
        <w:t>数据类型及格式：C..50</w:t>
      </w:r>
    </w:p>
    <w:p w:rsidR="002A66A7" w:rsidRDefault="008A0BCE" w:rsidP="002A66A7">
      <w:pPr>
        <w:pStyle w:val="a7"/>
        <w:spacing w:before="156" w:after="156"/>
        <w:ind w:left="0"/>
        <w:rPr>
          <w:rFonts w:hint="eastAsia"/>
        </w:rPr>
      </w:pPr>
      <w:r>
        <w:rPr>
          <w:rFonts w:hint="eastAsia"/>
        </w:rPr>
        <w:t>合页</w:t>
      </w:r>
    </w:p>
    <w:p w:rsidR="002A66A7" w:rsidRDefault="002A66A7" w:rsidP="002A66A7">
      <w:pPr>
        <w:pStyle w:val="aff7"/>
        <w:rPr>
          <w:rFonts w:hint="eastAsia"/>
        </w:rPr>
      </w:pPr>
      <w:r>
        <w:rPr>
          <w:rFonts w:hint="eastAsia"/>
        </w:rPr>
        <w:t>中文名称：合页</w:t>
      </w:r>
    </w:p>
    <w:p w:rsidR="002A66A7" w:rsidRDefault="002A66A7" w:rsidP="002A66A7">
      <w:pPr>
        <w:pStyle w:val="aff7"/>
        <w:rPr>
          <w:rFonts w:hint="eastAsia"/>
        </w:rPr>
      </w:pPr>
      <w:r>
        <w:rPr>
          <w:rFonts w:hint="eastAsia"/>
        </w:rPr>
        <w:t>英文名称：hinge</w:t>
      </w:r>
    </w:p>
    <w:p w:rsidR="002A66A7" w:rsidRDefault="002A66A7" w:rsidP="002A66A7">
      <w:pPr>
        <w:pStyle w:val="aff7"/>
        <w:rPr>
          <w:rFonts w:hint="eastAsia"/>
        </w:rPr>
      </w:pPr>
      <w:r>
        <w:rPr>
          <w:rFonts w:hint="eastAsia"/>
        </w:rPr>
        <w:t>说明：门的合页。如：加强型暗合页。</w:t>
      </w:r>
    </w:p>
    <w:p w:rsidR="002A66A7" w:rsidRDefault="002A66A7" w:rsidP="002A66A7">
      <w:pPr>
        <w:pStyle w:val="aff7"/>
        <w:rPr>
          <w:rFonts w:hint="eastAsia"/>
        </w:rPr>
      </w:pPr>
      <w:r>
        <w:rPr>
          <w:rFonts w:hint="eastAsia"/>
        </w:rPr>
        <w:t>约束条件：M</w:t>
      </w:r>
    </w:p>
    <w:p w:rsidR="002A66A7" w:rsidRDefault="002A66A7" w:rsidP="002A66A7">
      <w:pPr>
        <w:pStyle w:val="aff7"/>
        <w:rPr>
          <w:rFonts w:hint="eastAsia"/>
        </w:rPr>
      </w:pPr>
      <w:r>
        <w:rPr>
          <w:rFonts w:hint="eastAsia"/>
        </w:rPr>
        <w:t>数据类型及格式：C..50</w:t>
      </w:r>
    </w:p>
    <w:p w:rsidR="002A66A7" w:rsidRDefault="008A0BCE" w:rsidP="002A66A7">
      <w:pPr>
        <w:pStyle w:val="a7"/>
        <w:spacing w:before="156" w:after="156"/>
        <w:ind w:left="0"/>
        <w:rPr>
          <w:rFonts w:hint="eastAsia"/>
        </w:rPr>
      </w:pPr>
      <w:r>
        <w:rPr>
          <w:rFonts w:hint="eastAsia"/>
        </w:rPr>
        <w:t>下档</w:t>
      </w:r>
    </w:p>
    <w:p w:rsidR="002A66A7" w:rsidRDefault="002A66A7" w:rsidP="002A66A7">
      <w:pPr>
        <w:pStyle w:val="aff7"/>
        <w:rPr>
          <w:rFonts w:hint="eastAsia"/>
        </w:rPr>
      </w:pPr>
      <w:r>
        <w:rPr>
          <w:rFonts w:hint="eastAsia"/>
        </w:rPr>
        <w:t>中文名称：下档</w:t>
      </w:r>
    </w:p>
    <w:p w:rsidR="002A66A7" w:rsidRDefault="002A66A7" w:rsidP="002A66A7">
      <w:pPr>
        <w:pStyle w:val="aff7"/>
        <w:rPr>
          <w:rFonts w:hint="eastAsia"/>
        </w:rPr>
      </w:pPr>
      <w:r>
        <w:rPr>
          <w:rFonts w:hint="eastAsia"/>
        </w:rPr>
        <w:t>英文名称：downside</w:t>
      </w:r>
    </w:p>
    <w:p w:rsidR="002A66A7" w:rsidRDefault="002A66A7" w:rsidP="002A66A7">
      <w:pPr>
        <w:pStyle w:val="aff7"/>
        <w:rPr>
          <w:rFonts w:hint="eastAsia"/>
        </w:rPr>
      </w:pPr>
      <w:r>
        <w:rPr>
          <w:rFonts w:hint="eastAsia"/>
        </w:rPr>
        <w:lastRenderedPageBreak/>
        <w:t>说明：门是否有下档。</w:t>
      </w:r>
    </w:p>
    <w:p w:rsidR="002A66A7" w:rsidRDefault="002A66A7" w:rsidP="002A66A7">
      <w:pPr>
        <w:pStyle w:val="aff7"/>
        <w:rPr>
          <w:rFonts w:hint="eastAsia"/>
        </w:rPr>
      </w:pPr>
      <w:r>
        <w:rPr>
          <w:rFonts w:hint="eastAsia"/>
        </w:rPr>
        <w:t>约束条件：O</w:t>
      </w:r>
    </w:p>
    <w:p w:rsidR="002A66A7" w:rsidRDefault="002A66A7" w:rsidP="002A66A7">
      <w:pPr>
        <w:pStyle w:val="aff7"/>
        <w:rPr>
          <w:rFonts w:hint="eastAsia"/>
        </w:rPr>
      </w:pPr>
      <w:r>
        <w:rPr>
          <w:rFonts w:hint="eastAsia"/>
        </w:rPr>
        <w:t>数据类型及格式：C1</w:t>
      </w:r>
    </w:p>
    <w:p w:rsidR="002A66A7" w:rsidRDefault="002A66A7" w:rsidP="002A66A7">
      <w:pPr>
        <w:pStyle w:val="aff7"/>
        <w:rPr>
          <w:rFonts w:hint="eastAsia"/>
        </w:rPr>
      </w:pPr>
      <w:r>
        <w:rPr>
          <w:rFonts w:hint="eastAsia"/>
        </w:rPr>
        <w:t>值域：0-否；1-是；</w:t>
      </w:r>
    </w:p>
    <w:p w:rsidR="002A66A7" w:rsidRDefault="008A0BCE" w:rsidP="002A66A7">
      <w:pPr>
        <w:pStyle w:val="a7"/>
        <w:spacing w:before="156" w:after="156"/>
        <w:ind w:left="0"/>
        <w:rPr>
          <w:rFonts w:hint="eastAsia"/>
        </w:rPr>
      </w:pPr>
      <w:r>
        <w:rPr>
          <w:rFonts w:hint="eastAsia"/>
        </w:rPr>
        <w:t>猫眼</w:t>
      </w:r>
    </w:p>
    <w:p w:rsidR="002A66A7" w:rsidRDefault="002A66A7" w:rsidP="002A66A7">
      <w:pPr>
        <w:pStyle w:val="aff7"/>
        <w:rPr>
          <w:rFonts w:hint="eastAsia"/>
        </w:rPr>
      </w:pPr>
      <w:r>
        <w:rPr>
          <w:rFonts w:hint="eastAsia"/>
        </w:rPr>
        <w:t>中文名称：猫眼</w:t>
      </w:r>
    </w:p>
    <w:p w:rsidR="002A66A7" w:rsidRDefault="002A66A7" w:rsidP="002A66A7">
      <w:pPr>
        <w:pStyle w:val="aff7"/>
        <w:rPr>
          <w:rFonts w:hint="eastAsia"/>
        </w:rPr>
      </w:pPr>
      <w:r>
        <w:rPr>
          <w:rFonts w:hint="eastAsia"/>
        </w:rPr>
        <w:t>英文名称：cat's eye</w:t>
      </w:r>
    </w:p>
    <w:p w:rsidR="002A66A7" w:rsidRDefault="002A66A7" w:rsidP="002A66A7">
      <w:pPr>
        <w:pStyle w:val="aff7"/>
        <w:rPr>
          <w:rFonts w:hint="eastAsia"/>
        </w:rPr>
      </w:pPr>
      <w:r>
        <w:rPr>
          <w:rFonts w:hint="eastAsia"/>
        </w:rPr>
        <w:t>说明：门是否有猫眼。</w:t>
      </w:r>
    </w:p>
    <w:p w:rsidR="002A66A7" w:rsidRDefault="002A66A7" w:rsidP="002A66A7">
      <w:pPr>
        <w:pStyle w:val="aff7"/>
        <w:rPr>
          <w:rFonts w:hint="eastAsia"/>
        </w:rPr>
      </w:pPr>
      <w:r>
        <w:rPr>
          <w:rFonts w:hint="eastAsia"/>
        </w:rPr>
        <w:t>约束条件：O</w:t>
      </w:r>
    </w:p>
    <w:p w:rsidR="002A66A7" w:rsidRDefault="002A66A7" w:rsidP="002A66A7">
      <w:pPr>
        <w:pStyle w:val="aff7"/>
        <w:rPr>
          <w:rFonts w:hint="eastAsia"/>
        </w:rPr>
      </w:pPr>
      <w:r>
        <w:rPr>
          <w:rFonts w:hint="eastAsia"/>
        </w:rPr>
        <w:t>数据类型及格式：C1</w:t>
      </w:r>
    </w:p>
    <w:p w:rsidR="002A66A7" w:rsidRDefault="002A66A7" w:rsidP="002A66A7">
      <w:pPr>
        <w:pStyle w:val="aff7"/>
        <w:rPr>
          <w:rFonts w:hint="eastAsia"/>
        </w:rPr>
      </w:pPr>
      <w:r>
        <w:rPr>
          <w:rFonts w:hint="eastAsia"/>
        </w:rPr>
        <w:t>值域：0-否；1-是；</w:t>
      </w:r>
    </w:p>
    <w:p w:rsidR="006E29DD" w:rsidRPr="008D5A8B" w:rsidRDefault="00916F02" w:rsidP="00D538B8">
      <w:pPr>
        <w:pStyle w:val="a6"/>
        <w:rPr>
          <w:rFonts w:ascii="Times New Roman"/>
        </w:rPr>
      </w:pPr>
      <w:bookmarkStart w:id="236" w:name="_Toc425842307"/>
      <w:bookmarkStart w:id="237" w:name="_Toc436724238"/>
      <w:r>
        <w:rPr>
          <w:rFonts w:ascii="Times New Roman" w:hint="eastAsia"/>
        </w:rPr>
        <w:t>地面产品</w:t>
      </w:r>
      <w:r w:rsidR="006E29DD" w:rsidRPr="008D5A8B">
        <w:rPr>
          <w:rFonts w:ascii="Times New Roman"/>
        </w:rPr>
        <w:t>信息</w:t>
      </w:r>
      <w:bookmarkEnd w:id="236"/>
      <w:r w:rsidR="0082460A">
        <w:rPr>
          <w:rFonts w:ascii="Times New Roman" w:hint="eastAsia"/>
        </w:rPr>
        <w:t>摘要描述</w:t>
      </w:r>
      <w:bookmarkEnd w:id="237"/>
    </w:p>
    <w:p w:rsidR="006E29DD" w:rsidRDefault="00F06626" w:rsidP="008B3B3B">
      <w:pPr>
        <w:pStyle w:val="a7"/>
        <w:spacing w:before="156" w:after="156"/>
        <w:ind w:left="0"/>
        <w:rPr>
          <w:rFonts w:ascii="Times New Roman" w:hint="eastAsia"/>
        </w:rPr>
      </w:pPr>
      <w:r>
        <w:rPr>
          <w:rFonts w:ascii="Times New Roman" w:hint="eastAsia"/>
        </w:rPr>
        <w:t>地板厚度</w:t>
      </w:r>
    </w:p>
    <w:p w:rsidR="001B2261" w:rsidRDefault="001B2261" w:rsidP="001B2261">
      <w:pPr>
        <w:pStyle w:val="aff7"/>
        <w:rPr>
          <w:rFonts w:hint="eastAsia"/>
        </w:rPr>
      </w:pPr>
      <w:r>
        <w:rPr>
          <w:rFonts w:hint="eastAsia"/>
        </w:rPr>
        <w:t>中文名称：地板厚度</w:t>
      </w:r>
    </w:p>
    <w:p w:rsidR="001B2261" w:rsidRDefault="001B2261" w:rsidP="001B2261">
      <w:pPr>
        <w:pStyle w:val="aff7"/>
        <w:rPr>
          <w:rFonts w:hint="eastAsia"/>
        </w:rPr>
      </w:pPr>
      <w:r>
        <w:rPr>
          <w:rFonts w:hint="eastAsia"/>
        </w:rPr>
        <w:t>英文名称：Floor thickness</w:t>
      </w:r>
    </w:p>
    <w:p w:rsidR="001B2261" w:rsidRDefault="001B2261" w:rsidP="001B2261">
      <w:pPr>
        <w:pStyle w:val="aff7"/>
        <w:rPr>
          <w:rFonts w:hint="eastAsia"/>
        </w:rPr>
      </w:pPr>
      <w:r>
        <w:rPr>
          <w:rFonts w:hint="eastAsia"/>
        </w:rPr>
        <w:t>说明：地板的厚度。</w:t>
      </w:r>
    </w:p>
    <w:p w:rsidR="001B2261" w:rsidRDefault="001B2261" w:rsidP="001B2261">
      <w:pPr>
        <w:pStyle w:val="aff7"/>
        <w:rPr>
          <w:rFonts w:hint="eastAsia"/>
        </w:rPr>
      </w:pPr>
      <w:r>
        <w:rPr>
          <w:rFonts w:hint="eastAsia"/>
        </w:rPr>
        <w:t>约束条件：M</w:t>
      </w:r>
    </w:p>
    <w:p w:rsidR="001B2261" w:rsidRDefault="001B2261" w:rsidP="001B2261">
      <w:pPr>
        <w:pStyle w:val="aff7"/>
        <w:rPr>
          <w:rFonts w:hint="eastAsia"/>
        </w:rPr>
      </w:pPr>
      <w:r>
        <w:rPr>
          <w:rFonts w:hint="eastAsia"/>
        </w:rPr>
        <w:t>数据类型及格式：N..2</w:t>
      </w:r>
    </w:p>
    <w:p w:rsidR="001B2261" w:rsidRDefault="001B2261" w:rsidP="001B2261">
      <w:pPr>
        <w:pStyle w:val="aff7"/>
        <w:rPr>
          <w:rFonts w:hint="eastAsia"/>
        </w:rPr>
      </w:pPr>
      <w:r>
        <w:rPr>
          <w:rFonts w:hint="eastAsia"/>
        </w:rPr>
        <w:t>计量单位：mm</w:t>
      </w:r>
    </w:p>
    <w:p w:rsidR="001B2261" w:rsidRDefault="00F06626" w:rsidP="00F414FE">
      <w:pPr>
        <w:pStyle w:val="a7"/>
        <w:spacing w:before="156" w:after="156"/>
        <w:ind w:left="0"/>
        <w:rPr>
          <w:rFonts w:hint="eastAsia"/>
        </w:rPr>
      </w:pPr>
      <w:r>
        <w:rPr>
          <w:rFonts w:hint="eastAsia"/>
        </w:rPr>
        <w:lastRenderedPageBreak/>
        <w:t>环保级别</w:t>
      </w:r>
    </w:p>
    <w:p w:rsidR="001B2261" w:rsidRDefault="001B2261" w:rsidP="001B2261">
      <w:pPr>
        <w:pStyle w:val="aff7"/>
        <w:rPr>
          <w:rFonts w:hint="eastAsia"/>
        </w:rPr>
      </w:pPr>
      <w:r>
        <w:rPr>
          <w:rFonts w:hint="eastAsia"/>
        </w:rPr>
        <w:t>中文名称：环保级别</w:t>
      </w:r>
    </w:p>
    <w:p w:rsidR="001B2261" w:rsidRDefault="001B2261" w:rsidP="001B2261">
      <w:pPr>
        <w:pStyle w:val="aff7"/>
        <w:rPr>
          <w:rFonts w:hint="eastAsia"/>
        </w:rPr>
      </w:pPr>
      <w:r>
        <w:rPr>
          <w:rFonts w:hint="eastAsia"/>
        </w:rPr>
        <w:t>英文名称：Environmental protection level</w:t>
      </w:r>
    </w:p>
    <w:p w:rsidR="001B2261" w:rsidRDefault="001B2261" w:rsidP="001B2261">
      <w:pPr>
        <w:pStyle w:val="aff7"/>
        <w:rPr>
          <w:rFonts w:hint="eastAsia"/>
        </w:rPr>
      </w:pPr>
      <w:r>
        <w:rPr>
          <w:rFonts w:hint="eastAsia"/>
        </w:rPr>
        <w:t>说明：地板的环保级别。如：E1级环保。</w:t>
      </w:r>
    </w:p>
    <w:p w:rsidR="001B2261" w:rsidRDefault="001B2261" w:rsidP="001B2261">
      <w:pPr>
        <w:pStyle w:val="aff7"/>
        <w:rPr>
          <w:rFonts w:hint="eastAsia"/>
        </w:rPr>
      </w:pPr>
      <w:r>
        <w:rPr>
          <w:rFonts w:hint="eastAsia"/>
        </w:rPr>
        <w:t>约束条件：M</w:t>
      </w:r>
    </w:p>
    <w:p w:rsidR="001B2261" w:rsidRDefault="001B2261" w:rsidP="001B2261">
      <w:pPr>
        <w:pStyle w:val="aff7"/>
        <w:rPr>
          <w:rFonts w:hint="eastAsia"/>
        </w:rPr>
      </w:pPr>
      <w:r>
        <w:rPr>
          <w:rFonts w:hint="eastAsia"/>
        </w:rPr>
        <w:t>数据类型及格式：C..50</w:t>
      </w:r>
    </w:p>
    <w:p w:rsidR="001B2261" w:rsidRDefault="00F06626" w:rsidP="00F414FE">
      <w:pPr>
        <w:pStyle w:val="a7"/>
        <w:spacing w:before="156" w:after="156"/>
        <w:ind w:left="0"/>
        <w:rPr>
          <w:rFonts w:hint="eastAsia"/>
        </w:rPr>
      </w:pPr>
      <w:r>
        <w:rPr>
          <w:rFonts w:hint="eastAsia"/>
        </w:rPr>
        <w:t>单品规格</w:t>
      </w:r>
    </w:p>
    <w:p w:rsidR="001B2261" w:rsidRDefault="001B2261" w:rsidP="001B2261">
      <w:pPr>
        <w:pStyle w:val="aff7"/>
        <w:rPr>
          <w:rFonts w:hint="eastAsia"/>
        </w:rPr>
      </w:pPr>
      <w:r>
        <w:rPr>
          <w:rFonts w:hint="eastAsia"/>
        </w:rPr>
        <w:t>中文名称：单品规格</w:t>
      </w:r>
    </w:p>
    <w:p w:rsidR="001B2261" w:rsidRDefault="001B2261" w:rsidP="001B2261">
      <w:pPr>
        <w:pStyle w:val="aff7"/>
        <w:rPr>
          <w:rFonts w:hint="eastAsia"/>
        </w:rPr>
      </w:pPr>
      <w:r>
        <w:rPr>
          <w:rFonts w:hint="eastAsia"/>
        </w:rPr>
        <w:t>英文名称：Single product specifications</w:t>
      </w:r>
    </w:p>
    <w:p w:rsidR="001B2261" w:rsidRDefault="001B2261" w:rsidP="001B2261">
      <w:pPr>
        <w:pStyle w:val="aff7"/>
        <w:rPr>
          <w:rFonts w:hint="eastAsia"/>
        </w:rPr>
      </w:pPr>
      <w:r>
        <w:rPr>
          <w:rFonts w:hint="eastAsia"/>
        </w:rPr>
        <w:t>说明：单片地板的尺寸。</w:t>
      </w:r>
    </w:p>
    <w:p w:rsidR="001B2261" w:rsidRDefault="001B2261" w:rsidP="001B2261">
      <w:pPr>
        <w:pStyle w:val="aff7"/>
        <w:rPr>
          <w:rFonts w:hint="eastAsia"/>
        </w:rPr>
      </w:pPr>
      <w:r>
        <w:rPr>
          <w:rFonts w:hint="eastAsia"/>
        </w:rPr>
        <w:t>约束条件：M</w:t>
      </w:r>
    </w:p>
    <w:p w:rsidR="001B2261" w:rsidRDefault="001B2261" w:rsidP="001B2261">
      <w:pPr>
        <w:pStyle w:val="aff7"/>
        <w:rPr>
          <w:rFonts w:hint="eastAsia"/>
        </w:rPr>
      </w:pPr>
      <w:r>
        <w:rPr>
          <w:rFonts w:hint="eastAsia"/>
        </w:rPr>
        <w:t>数据类型及格式：C..100</w:t>
      </w:r>
    </w:p>
    <w:p w:rsidR="001B2261" w:rsidRDefault="00F06626" w:rsidP="00F414FE">
      <w:pPr>
        <w:pStyle w:val="a7"/>
        <w:spacing w:before="156" w:after="156"/>
        <w:ind w:left="0"/>
        <w:rPr>
          <w:rFonts w:hint="eastAsia"/>
        </w:rPr>
      </w:pPr>
      <w:r>
        <w:rPr>
          <w:rFonts w:hint="eastAsia"/>
        </w:rPr>
        <w:t>包装规格</w:t>
      </w:r>
    </w:p>
    <w:p w:rsidR="001B2261" w:rsidRDefault="001B2261" w:rsidP="001B2261">
      <w:pPr>
        <w:pStyle w:val="aff7"/>
        <w:rPr>
          <w:rFonts w:hint="eastAsia"/>
        </w:rPr>
      </w:pPr>
      <w:r>
        <w:rPr>
          <w:rFonts w:hint="eastAsia"/>
        </w:rPr>
        <w:t>中文名称：包装规格</w:t>
      </w:r>
    </w:p>
    <w:p w:rsidR="001B2261" w:rsidRDefault="001B2261" w:rsidP="001B2261">
      <w:pPr>
        <w:pStyle w:val="aff7"/>
        <w:rPr>
          <w:rFonts w:hint="eastAsia"/>
        </w:rPr>
      </w:pPr>
      <w:r>
        <w:rPr>
          <w:rFonts w:hint="eastAsia"/>
        </w:rPr>
        <w:t>英文名称：Packing specification</w:t>
      </w:r>
    </w:p>
    <w:p w:rsidR="001B2261" w:rsidRDefault="001B2261" w:rsidP="001B2261">
      <w:pPr>
        <w:pStyle w:val="aff7"/>
        <w:rPr>
          <w:rFonts w:hint="eastAsia"/>
        </w:rPr>
      </w:pPr>
      <w:r>
        <w:rPr>
          <w:rFonts w:hint="eastAsia"/>
        </w:rPr>
        <w:t>说明：地板的包装规格。如：每包15片，2.58平/包</w:t>
      </w:r>
    </w:p>
    <w:p w:rsidR="001B2261" w:rsidRDefault="001B2261" w:rsidP="001B2261">
      <w:pPr>
        <w:pStyle w:val="aff7"/>
        <w:rPr>
          <w:rFonts w:hint="eastAsia"/>
        </w:rPr>
      </w:pPr>
      <w:r>
        <w:rPr>
          <w:rFonts w:hint="eastAsia"/>
        </w:rPr>
        <w:t>约束条件：M</w:t>
      </w:r>
    </w:p>
    <w:p w:rsidR="001B2261" w:rsidRDefault="001B2261" w:rsidP="001B2261">
      <w:pPr>
        <w:pStyle w:val="aff7"/>
        <w:rPr>
          <w:rFonts w:hint="eastAsia"/>
        </w:rPr>
      </w:pPr>
      <w:r>
        <w:rPr>
          <w:rFonts w:hint="eastAsia"/>
        </w:rPr>
        <w:t>数据类型及格式：C..50</w:t>
      </w:r>
    </w:p>
    <w:p w:rsidR="001B2261" w:rsidRDefault="00F06626" w:rsidP="00F414FE">
      <w:pPr>
        <w:pStyle w:val="a7"/>
        <w:spacing w:before="156" w:after="156"/>
        <w:ind w:left="0"/>
        <w:rPr>
          <w:rFonts w:hint="eastAsia"/>
        </w:rPr>
      </w:pPr>
      <w:r>
        <w:rPr>
          <w:rFonts w:hint="eastAsia"/>
        </w:rPr>
        <w:t>耐磨等级</w:t>
      </w:r>
    </w:p>
    <w:p w:rsidR="001B2261" w:rsidRDefault="001B2261" w:rsidP="001B2261">
      <w:pPr>
        <w:pStyle w:val="aff7"/>
        <w:rPr>
          <w:rFonts w:hint="eastAsia"/>
        </w:rPr>
      </w:pPr>
      <w:r>
        <w:rPr>
          <w:rFonts w:hint="eastAsia"/>
        </w:rPr>
        <w:lastRenderedPageBreak/>
        <w:t>中文名称：耐磨等级</w:t>
      </w:r>
    </w:p>
    <w:p w:rsidR="001B2261" w:rsidRDefault="001B2261" w:rsidP="001B2261">
      <w:pPr>
        <w:pStyle w:val="aff7"/>
        <w:rPr>
          <w:rFonts w:hint="eastAsia"/>
        </w:rPr>
      </w:pPr>
      <w:r>
        <w:rPr>
          <w:rFonts w:hint="eastAsia"/>
        </w:rPr>
        <w:t>英文名称：Wear level</w:t>
      </w:r>
    </w:p>
    <w:p w:rsidR="001B2261" w:rsidRDefault="001B2261" w:rsidP="001B2261">
      <w:pPr>
        <w:pStyle w:val="aff7"/>
        <w:rPr>
          <w:rFonts w:hint="eastAsia"/>
        </w:rPr>
      </w:pPr>
      <w:r>
        <w:rPr>
          <w:rFonts w:hint="eastAsia"/>
        </w:rPr>
        <w:t>说明：地面材料的耐磨等级。如：家用2级</w:t>
      </w:r>
    </w:p>
    <w:p w:rsidR="001B2261" w:rsidRDefault="001B2261" w:rsidP="001B2261">
      <w:pPr>
        <w:pStyle w:val="aff7"/>
        <w:rPr>
          <w:rFonts w:hint="eastAsia"/>
        </w:rPr>
      </w:pPr>
      <w:r>
        <w:rPr>
          <w:rFonts w:hint="eastAsia"/>
        </w:rPr>
        <w:t>约束条件：M</w:t>
      </w:r>
    </w:p>
    <w:p w:rsidR="001B2261" w:rsidRDefault="001B2261" w:rsidP="001B2261">
      <w:pPr>
        <w:pStyle w:val="aff7"/>
        <w:rPr>
          <w:rFonts w:hint="eastAsia"/>
        </w:rPr>
      </w:pPr>
      <w:r>
        <w:rPr>
          <w:rFonts w:hint="eastAsia"/>
        </w:rPr>
        <w:t>数据类型及格式：C..50</w:t>
      </w:r>
    </w:p>
    <w:p w:rsidR="001B2261" w:rsidRDefault="00F06626" w:rsidP="00F414FE">
      <w:pPr>
        <w:pStyle w:val="a7"/>
        <w:spacing w:before="156" w:after="156"/>
        <w:ind w:left="0"/>
        <w:rPr>
          <w:rFonts w:hint="eastAsia"/>
        </w:rPr>
      </w:pPr>
      <w:r>
        <w:rPr>
          <w:rFonts w:hint="eastAsia"/>
        </w:rPr>
        <w:t>工艺参数</w:t>
      </w:r>
    </w:p>
    <w:p w:rsidR="001B2261" w:rsidRDefault="001B2261" w:rsidP="001B2261">
      <w:pPr>
        <w:pStyle w:val="aff7"/>
        <w:rPr>
          <w:rFonts w:hint="eastAsia"/>
        </w:rPr>
      </w:pPr>
      <w:r>
        <w:rPr>
          <w:rFonts w:hint="eastAsia"/>
        </w:rPr>
        <w:t>中文名称：工艺参数</w:t>
      </w:r>
    </w:p>
    <w:p w:rsidR="001B2261" w:rsidRDefault="001B2261" w:rsidP="001B2261">
      <w:pPr>
        <w:pStyle w:val="aff7"/>
        <w:rPr>
          <w:rFonts w:hint="eastAsia"/>
        </w:rPr>
      </w:pPr>
      <w:r>
        <w:rPr>
          <w:rFonts w:hint="eastAsia"/>
        </w:rPr>
        <w:t>英文名称：Process parameters</w:t>
      </w:r>
    </w:p>
    <w:p w:rsidR="001B2261" w:rsidRDefault="001B2261" w:rsidP="001B2261">
      <w:pPr>
        <w:pStyle w:val="aff7"/>
        <w:rPr>
          <w:rFonts w:hint="eastAsia"/>
        </w:rPr>
      </w:pPr>
      <w:r>
        <w:rPr>
          <w:rFonts w:hint="eastAsia"/>
        </w:rPr>
        <w:t>说明：地板的工艺参数。如：浮雕面、4面V槽。</w:t>
      </w:r>
    </w:p>
    <w:p w:rsidR="001B2261" w:rsidRDefault="001B2261" w:rsidP="001B2261">
      <w:pPr>
        <w:pStyle w:val="aff7"/>
        <w:rPr>
          <w:rFonts w:hint="eastAsia"/>
        </w:rPr>
      </w:pPr>
      <w:r>
        <w:rPr>
          <w:rFonts w:hint="eastAsia"/>
        </w:rPr>
        <w:t>约束条件：M</w:t>
      </w:r>
    </w:p>
    <w:p w:rsidR="001B2261" w:rsidRDefault="001B2261" w:rsidP="001B2261">
      <w:pPr>
        <w:pStyle w:val="aff7"/>
        <w:rPr>
          <w:rFonts w:hint="eastAsia"/>
        </w:rPr>
      </w:pPr>
      <w:r>
        <w:rPr>
          <w:rFonts w:hint="eastAsia"/>
        </w:rPr>
        <w:t>数据类型及格式：C..50</w:t>
      </w:r>
    </w:p>
    <w:p w:rsidR="001B2261" w:rsidRDefault="00F06626" w:rsidP="00F414FE">
      <w:pPr>
        <w:pStyle w:val="a7"/>
        <w:spacing w:before="156" w:after="156"/>
        <w:ind w:left="0"/>
        <w:rPr>
          <w:rFonts w:hint="eastAsia"/>
        </w:rPr>
      </w:pPr>
      <w:r>
        <w:rPr>
          <w:rFonts w:hint="eastAsia"/>
        </w:rPr>
        <w:t>锁扣</w:t>
      </w:r>
    </w:p>
    <w:p w:rsidR="001B2261" w:rsidRDefault="001B2261" w:rsidP="001B2261">
      <w:pPr>
        <w:pStyle w:val="aff7"/>
        <w:rPr>
          <w:rFonts w:hint="eastAsia"/>
        </w:rPr>
      </w:pPr>
      <w:r>
        <w:rPr>
          <w:rFonts w:hint="eastAsia"/>
        </w:rPr>
        <w:t>中文名称：锁扣</w:t>
      </w:r>
    </w:p>
    <w:p w:rsidR="001B2261" w:rsidRDefault="001B2261" w:rsidP="001B2261">
      <w:pPr>
        <w:pStyle w:val="aff7"/>
        <w:rPr>
          <w:rFonts w:hint="eastAsia"/>
        </w:rPr>
      </w:pPr>
      <w:r>
        <w:rPr>
          <w:rFonts w:hint="eastAsia"/>
        </w:rPr>
        <w:t>英文名称：Lock</w:t>
      </w:r>
    </w:p>
    <w:p w:rsidR="001B2261" w:rsidRDefault="001B2261" w:rsidP="001B2261">
      <w:pPr>
        <w:pStyle w:val="aff7"/>
        <w:rPr>
          <w:rFonts w:hint="eastAsia"/>
        </w:rPr>
      </w:pPr>
      <w:r>
        <w:rPr>
          <w:rFonts w:hint="eastAsia"/>
        </w:rPr>
        <w:t>说明：地板的锁扣类型。如：unlin扣。</w:t>
      </w:r>
    </w:p>
    <w:p w:rsidR="001B2261" w:rsidRDefault="001B2261" w:rsidP="001B2261">
      <w:pPr>
        <w:pStyle w:val="aff7"/>
        <w:rPr>
          <w:rFonts w:hint="eastAsia"/>
        </w:rPr>
      </w:pPr>
      <w:r>
        <w:rPr>
          <w:rFonts w:hint="eastAsia"/>
        </w:rPr>
        <w:t>约束条件：O</w:t>
      </w:r>
    </w:p>
    <w:p w:rsidR="001B2261" w:rsidRDefault="001B2261" w:rsidP="001B2261">
      <w:pPr>
        <w:pStyle w:val="aff7"/>
        <w:rPr>
          <w:rFonts w:hint="eastAsia"/>
        </w:rPr>
      </w:pPr>
      <w:r>
        <w:rPr>
          <w:rFonts w:hint="eastAsia"/>
        </w:rPr>
        <w:t>数据类型及格式：C..50</w:t>
      </w:r>
    </w:p>
    <w:p w:rsidR="001B2261" w:rsidRDefault="00F06626" w:rsidP="00F414FE">
      <w:pPr>
        <w:pStyle w:val="a7"/>
        <w:spacing w:before="156" w:after="156"/>
        <w:ind w:left="0"/>
        <w:rPr>
          <w:rFonts w:hint="eastAsia"/>
        </w:rPr>
      </w:pPr>
      <w:r>
        <w:rPr>
          <w:rFonts w:hint="eastAsia"/>
        </w:rPr>
        <w:t>企口类型</w:t>
      </w:r>
    </w:p>
    <w:p w:rsidR="001B2261" w:rsidRDefault="001B2261" w:rsidP="001B2261">
      <w:pPr>
        <w:pStyle w:val="aff7"/>
        <w:rPr>
          <w:rFonts w:hint="eastAsia"/>
        </w:rPr>
      </w:pPr>
      <w:r>
        <w:rPr>
          <w:rFonts w:hint="eastAsia"/>
        </w:rPr>
        <w:t>中文名称：企口类型</w:t>
      </w:r>
    </w:p>
    <w:p w:rsidR="001B2261" w:rsidRDefault="001B2261" w:rsidP="001B2261">
      <w:pPr>
        <w:pStyle w:val="aff7"/>
        <w:rPr>
          <w:rFonts w:hint="eastAsia"/>
        </w:rPr>
      </w:pPr>
      <w:r>
        <w:rPr>
          <w:rFonts w:hint="eastAsia"/>
        </w:rPr>
        <w:lastRenderedPageBreak/>
        <w:t>英文名称：Notch Type</w:t>
      </w:r>
    </w:p>
    <w:p w:rsidR="001B2261" w:rsidRDefault="001B2261" w:rsidP="001B2261">
      <w:pPr>
        <w:pStyle w:val="aff7"/>
        <w:rPr>
          <w:rFonts w:hint="eastAsia"/>
        </w:rPr>
      </w:pPr>
      <w:r>
        <w:rPr>
          <w:rFonts w:hint="eastAsia"/>
        </w:rPr>
        <w:t>说明：地板的企口类型。如：平口、双锁口。</w:t>
      </w:r>
    </w:p>
    <w:p w:rsidR="001B2261" w:rsidRDefault="001B2261" w:rsidP="001B2261">
      <w:pPr>
        <w:pStyle w:val="aff7"/>
        <w:rPr>
          <w:rFonts w:hint="eastAsia"/>
        </w:rPr>
      </w:pPr>
      <w:r>
        <w:rPr>
          <w:rFonts w:hint="eastAsia"/>
        </w:rPr>
        <w:t>约束条件：O</w:t>
      </w:r>
    </w:p>
    <w:p w:rsidR="001B2261" w:rsidRDefault="001B2261" w:rsidP="001B2261">
      <w:pPr>
        <w:pStyle w:val="aff7"/>
        <w:rPr>
          <w:rFonts w:hint="eastAsia"/>
        </w:rPr>
      </w:pPr>
      <w:r>
        <w:rPr>
          <w:rFonts w:hint="eastAsia"/>
        </w:rPr>
        <w:t>数据类型及格式：C..50</w:t>
      </w:r>
    </w:p>
    <w:p w:rsidR="001B2261" w:rsidRDefault="001B2261" w:rsidP="001B2261">
      <w:pPr>
        <w:pStyle w:val="aff7"/>
        <w:rPr>
          <w:rFonts w:hint="eastAsia"/>
        </w:rPr>
      </w:pPr>
      <w:r>
        <w:rPr>
          <w:rFonts w:hint="eastAsia"/>
        </w:rPr>
        <w:t>同义词：槽口类型</w:t>
      </w:r>
    </w:p>
    <w:p w:rsidR="001B2261" w:rsidRDefault="00F06626" w:rsidP="00F414FE">
      <w:pPr>
        <w:pStyle w:val="a7"/>
        <w:spacing w:before="156" w:after="156"/>
        <w:ind w:left="0"/>
        <w:rPr>
          <w:rFonts w:hint="eastAsia"/>
        </w:rPr>
      </w:pPr>
      <w:r>
        <w:rPr>
          <w:rFonts w:hint="eastAsia"/>
        </w:rPr>
        <w:t>是否适用地暖</w:t>
      </w:r>
    </w:p>
    <w:p w:rsidR="001B2261" w:rsidRDefault="001B2261" w:rsidP="001B2261">
      <w:pPr>
        <w:pStyle w:val="aff7"/>
        <w:rPr>
          <w:rFonts w:hint="eastAsia"/>
        </w:rPr>
      </w:pPr>
      <w:r>
        <w:rPr>
          <w:rFonts w:hint="eastAsia"/>
        </w:rPr>
        <w:t>中文名称：是否适用地暖</w:t>
      </w:r>
    </w:p>
    <w:p w:rsidR="001B2261" w:rsidRDefault="001B2261" w:rsidP="001B2261">
      <w:pPr>
        <w:pStyle w:val="aff7"/>
        <w:rPr>
          <w:rFonts w:hint="eastAsia"/>
        </w:rPr>
      </w:pPr>
      <w:r>
        <w:rPr>
          <w:rFonts w:hint="eastAsia"/>
        </w:rPr>
        <w:t>英文名称：whether Applicable to Floor Heating</w:t>
      </w:r>
    </w:p>
    <w:p w:rsidR="001B2261" w:rsidRDefault="001B2261" w:rsidP="001B2261">
      <w:pPr>
        <w:pStyle w:val="aff7"/>
        <w:rPr>
          <w:rFonts w:hint="eastAsia"/>
        </w:rPr>
      </w:pPr>
      <w:r>
        <w:rPr>
          <w:rFonts w:hint="eastAsia"/>
        </w:rPr>
        <w:t>说明：地板是否使用地暖。</w:t>
      </w:r>
    </w:p>
    <w:p w:rsidR="001B2261" w:rsidRDefault="001B2261" w:rsidP="001B2261">
      <w:pPr>
        <w:pStyle w:val="aff7"/>
        <w:rPr>
          <w:rFonts w:hint="eastAsia"/>
        </w:rPr>
      </w:pPr>
      <w:r>
        <w:rPr>
          <w:rFonts w:hint="eastAsia"/>
        </w:rPr>
        <w:t>约束条件：M</w:t>
      </w:r>
    </w:p>
    <w:p w:rsidR="001B2261" w:rsidRDefault="001B2261" w:rsidP="001B2261">
      <w:pPr>
        <w:pStyle w:val="aff7"/>
        <w:rPr>
          <w:rFonts w:hint="eastAsia"/>
        </w:rPr>
      </w:pPr>
      <w:r>
        <w:rPr>
          <w:rFonts w:hint="eastAsia"/>
        </w:rPr>
        <w:t>数据类型及格式：C1</w:t>
      </w:r>
    </w:p>
    <w:p w:rsidR="001B2261" w:rsidRDefault="001B2261" w:rsidP="001B2261">
      <w:pPr>
        <w:pStyle w:val="aff7"/>
        <w:rPr>
          <w:rFonts w:hint="eastAsia"/>
        </w:rPr>
      </w:pPr>
      <w:r>
        <w:rPr>
          <w:rFonts w:hint="eastAsia"/>
        </w:rPr>
        <w:t>值域：0-否；1-是；</w:t>
      </w:r>
    </w:p>
    <w:p w:rsidR="001B2261" w:rsidRDefault="00F06626" w:rsidP="00F414FE">
      <w:pPr>
        <w:pStyle w:val="a7"/>
        <w:spacing w:before="156" w:after="156"/>
        <w:ind w:left="0"/>
        <w:rPr>
          <w:rFonts w:hint="eastAsia"/>
        </w:rPr>
      </w:pPr>
      <w:r>
        <w:rPr>
          <w:rFonts w:hint="eastAsia"/>
        </w:rPr>
        <w:t>面层材质</w:t>
      </w:r>
    </w:p>
    <w:p w:rsidR="001B2261" w:rsidRDefault="001B2261" w:rsidP="001B2261">
      <w:pPr>
        <w:pStyle w:val="aff7"/>
        <w:rPr>
          <w:rFonts w:hint="eastAsia"/>
        </w:rPr>
      </w:pPr>
      <w:r>
        <w:rPr>
          <w:rFonts w:hint="eastAsia"/>
        </w:rPr>
        <w:t>中文名称：面层材质</w:t>
      </w:r>
    </w:p>
    <w:p w:rsidR="001B2261" w:rsidRDefault="001B2261" w:rsidP="001B2261">
      <w:pPr>
        <w:pStyle w:val="aff7"/>
        <w:rPr>
          <w:rFonts w:hint="eastAsia"/>
        </w:rPr>
      </w:pPr>
      <w:r>
        <w:rPr>
          <w:rFonts w:hint="eastAsia"/>
        </w:rPr>
        <w:t>英文名称：Surface layer</w:t>
      </w:r>
    </w:p>
    <w:p w:rsidR="001B2261" w:rsidRDefault="001B2261" w:rsidP="001B2261">
      <w:pPr>
        <w:pStyle w:val="aff7"/>
        <w:rPr>
          <w:rFonts w:hint="eastAsia"/>
        </w:rPr>
      </w:pPr>
      <w:r>
        <w:rPr>
          <w:rFonts w:hint="eastAsia"/>
        </w:rPr>
        <w:t>说明：地板的面层材质。如：天然硬木。</w:t>
      </w:r>
    </w:p>
    <w:p w:rsidR="001B2261" w:rsidRDefault="001B2261" w:rsidP="001B2261">
      <w:pPr>
        <w:pStyle w:val="aff7"/>
        <w:rPr>
          <w:rFonts w:hint="eastAsia"/>
        </w:rPr>
      </w:pPr>
      <w:r>
        <w:rPr>
          <w:rFonts w:hint="eastAsia"/>
        </w:rPr>
        <w:t>约束条件：M</w:t>
      </w:r>
    </w:p>
    <w:p w:rsidR="001B2261" w:rsidRDefault="001B2261" w:rsidP="001B2261">
      <w:pPr>
        <w:pStyle w:val="aff7"/>
        <w:rPr>
          <w:rFonts w:hint="eastAsia"/>
        </w:rPr>
      </w:pPr>
      <w:r>
        <w:rPr>
          <w:rFonts w:hint="eastAsia"/>
        </w:rPr>
        <w:t>数据类型及格式：C..50</w:t>
      </w:r>
    </w:p>
    <w:p w:rsidR="001B2261" w:rsidRDefault="00F06626" w:rsidP="00F414FE">
      <w:pPr>
        <w:pStyle w:val="a7"/>
        <w:spacing w:before="156" w:after="156"/>
        <w:ind w:left="0"/>
        <w:rPr>
          <w:rFonts w:hint="eastAsia"/>
        </w:rPr>
      </w:pPr>
      <w:r>
        <w:rPr>
          <w:rFonts w:hint="eastAsia"/>
        </w:rPr>
        <w:t>芯层材质</w:t>
      </w:r>
    </w:p>
    <w:p w:rsidR="001B2261" w:rsidRDefault="001B2261" w:rsidP="001B2261">
      <w:pPr>
        <w:pStyle w:val="aff7"/>
        <w:rPr>
          <w:rFonts w:hint="eastAsia"/>
        </w:rPr>
      </w:pPr>
      <w:r>
        <w:rPr>
          <w:rFonts w:hint="eastAsia"/>
        </w:rPr>
        <w:lastRenderedPageBreak/>
        <w:t>中文名称：芯层材质</w:t>
      </w:r>
    </w:p>
    <w:p w:rsidR="001B2261" w:rsidRDefault="001B2261" w:rsidP="001B2261">
      <w:pPr>
        <w:pStyle w:val="aff7"/>
        <w:rPr>
          <w:rFonts w:hint="eastAsia"/>
        </w:rPr>
      </w:pPr>
      <w:r>
        <w:rPr>
          <w:rFonts w:hint="eastAsia"/>
        </w:rPr>
        <w:t>英文名称：Core layer</w:t>
      </w:r>
    </w:p>
    <w:p w:rsidR="001B2261" w:rsidRDefault="001B2261" w:rsidP="001B2261">
      <w:pPr>
        <w:pStyle w:val="aff7"/>
        <w:rPr>
          <w:rFonts w:hint="eastAsia"/>
        </w:rPr>
      </w:pPr>
      <w:r>
        <w:rPr>
          <w:rFonts w:hint="eastAsia"/>
        </w:rPr>
        <w:t>说明：地板的芯层材质。如：松木。</w:t>
      </w:r>
    </w:p>
    <w:p w:rsidR="001B2261" w:rsidRDefault="001B2261" w:rsidP="001B2261">
      <w:pPr>
        <w:pStyle w:val="aff7"/>
        <w:rPr>
          <w:rFonts w:hint="eastAsia"/>
        </w:rPr>
      </w:pPr>
      <w:r>
        <w:rPr>
          <w:rFonts w:hint="eastAsia"/>
        </w:rPr>
        <w:t>约束条件：O</w:t>
      </w:r>
    </w:p>
    <w:p w:rsidR="001B2261" w:rsidRDefault="001B2261" w:rsidP="001B2261">
      <w:pPr>
        <w:pStyle w:val="aff7"/>
        <w:rPr>
          <w:rFonts w:hint="eastAsia"/>
        </w:rPr>
      </w:pPr>
      <w:r>
        <w:rPr>
          <w:rFonts w:hint="eastAsia"/>
        </w:rPr>
        <w:t>数据类型及格式：C..50</w:t>
      </w:r>
    </w:p>
    <w:p w:rsidR="001B2261" w:rsidRDefault="00F06626" w:rsidP="00F414FE">
      <w:pPr>
        <w:pStyle w:val="a7"/>
        <w:spacing w:before="156" w:after="156"/>
        <w:ind w:left="0"/>
        <w:rPr>
          <w:rFonts w:hint="eastAsia"/>
        </w:rPr>
      </w:pPr>
      <w:r>
        <w:rPr>
          <w:rFonts w:hint="eastAsia"/>
        </w:rPr>
        <w:t>底层材质</w:t>
      </w:r>
    </w:p>
    <w:p w:rsidR="001B2261" w:rsidRDefault="001B2261" w:rsidP="001B2261">
      <w:pPr>
        <w:pStyle w:val="aff7"/>
        <w:rPr>
          <w:rFonts w:hint="eastAsia"/>
        </w:rPr>
      </w:pPr>
      <w:r>
        <w:rPr>
          <w:rFonts w:hint="eastAsia"/>
        </w:rPr>
        <w:t>中文名称：底层材质</w:t>
      </w:r>
    </w:p>
    <w:p w:rsidR="001B2261" w:rsidRDefault="001B2261" w:rsidP="001B2261">
      <w:pPr>
        <w:pStyle w:val="aff7"/>
        <w:rPr>
          <w:rFonts w:hint="eastAsia"/>
        </w:rPr>
      </w:pPr>
      <w:r>
        <w:rPr>
          <w:rFonts w:hint="eastAsia"/>
        </w:rPr>
        <w:t>英文名称：Bottom</w:t>
      </w:r>
    </w:p>
    <w:p w:rsidR="001B2261" w:rsidRDefault="001B2261" w:rsidP="001B2261">
      <w:pPr>
        <w:pStyle w:val="aff7"/>
        <w:rPr>
          <w:rFonts w:hint="eastAsia"/>
        </w:rPr>
      </w:pPr>
      <w:r>
        <w:rPr>
          <w:rFonts w:hint="eastAsia"/>
        </w:rPr>
        <w:t>说明：地板的底层材质。如：松木。</w:t>
      </w:r>
    </w:p>
    <w:p w:rsidR="001B2261" w:rsidRDefault="001B2261" w:rsidP="001B2261">
      <w:pPr>
        <w:pStyle w:val="aff7"/>
        <w:rPr>
          <w:rFonts w:hint="eastAsia"/>
        </w:rPr>
      </w:pPr>
      <w:r>
        <w:rPr>
          <w:rFonts w:hint="eastAsia"/>
        </w:rPr>
        <w:t>约束条件：O</w:t>
      </w:r>
    </w:p>
    <w:p w:rsidR="001B2261" w:rsidRDefault="001B2261" w:rsidP="001B2261">
      <w:pPr>
        <w:pStyle w:val="aff7"/>
        <w:rPr>
          <w:rFonts w:hint="eastAsia"/>
        </w:rPr>
      </w:pPr>
      <w:r>
        <w:rPr>
          <w:rFonts w:hint="eastAsia"/>
        </w:rPr>
        <w:t>数据类型及格式：C..50</w:t>
      </w:r>
    </w:p>
    <w:p w:rsidR="001B2261" w:rsidRDefault="00F06626" w:rsidP="00F414FE">
      <w:pPr>
        <w:pStyle w:val="a7"/>
        <w:spacing w:before="156" w:after="156"/>
        <w:ind w:left="0"/>
        <w:rPr>
          <w:rFonts w:hint="eastAsia"/>
        </w:rPr>
      </w:pPr>
      <w:r>
        <w:rPr>
          <w:rFonts w:hint="eastAsia"/>
        </w:rPr>
        <w:t>表层处理</w:t>
      </w:r>
    </w:p>
    <w:p w:rsidR="001B2261" w:rsidRDefault="001B2261" w:rsidP="001B2261">
      <w:pPr>
        <w:pStyle w:val="aff7"/>
        <w:rPr>
          <w:rFonts w:hint="eastAsia"/>
        </w:rPr>
      </w:pPr>
      <w:r>
        <w:rPr>
          <w:rFonts w:hint="eastAsia"/>
        </w:rPr>
        <w:t>中文名称：表层处理</w:t>
      </w:r>
    </w:p>
    <w:p w:rsidR="001B2261" w:rsidRDefault="001B2261" w:rsidP="001B2261">
      <w:pPr>
        <w:pStyle w:val="aff7"/>
        <w:rPr>
          <w:rFonts w:hint="eastAsia"/>
        </w:rPr>
      </w:pPr>
      <w:r>
        <w:rPr>
          <w:rFonts w:hint="eastAsia"/>
        </w:rPr>
        <w:t>英文名称：Surface treatment</w:t>
      </w:r>
    </w:p>
    <w:p w:rsidR="001B2261" w:rsidRDefault="001B2261" w:rsidP="001B2261">
      <w:pPr>
        <w:pStyle w:val="aff7"/>
        <w:rPr>
          <w:rFonts w:hint="eastAsia"/>
        </w:rPr>
      </w:pPr>
      <w:r>
        <w:rPr>
          <w:rFonts w:hint="eastAsia"/>
        </w:rPr>
        <w:t>说明：地板面层的处理方式。如：透气式漆。</w:t>
      </w:r>
    </w:p>
    <w:p w:rsidR="001B2261" w:rsidRDefault="001B2261" w:rsidP="001B2261">
      <w:pPr>
        <w:pStyle w:val="aff7"/>
        <w:rPr>
          <w:rFonts w:hint="eastAsia"/>
        </w:rPr>
      </w:pPr>
      <w:r>
        <w:rPr>
          <w:rFonts w:hint="eastAsia"/>
        </w:rPr>
        <w:t>约束条件：O</w:t>
      </w:r>
    </w:p>
    <w:p w:rsidR="001B2261" w:rsidRPr="001B2261" w:rsidRDefault="001B2261" w:rsidP="001B2261">
      <w:pPr>
        <w:pStyle w:val="aff7"/>
      </w:pPr>
      <w:r>
        <w:rPr>
          <w:rFonts w:hint="eastAsia"/>
        </w:rPr>
        <w:t>数据类型及格式：C..50</w:t>
      </w:r>
    </w:p>
    <w:p w:rsidR="00D538B8" w:rsidRDefault="00916F02" w:rsidP="00D538B8">
      <w:pPr>
        <w:pStyle w:val="a6"/>
        <w:rPr>
          <w:rFonts w:ascii="Times New Roman" w:hint="eastAsia"/>
        </w:rPr>
      </w:pPr>
      <w:bookmarkStart w:id="238" w:name="_Toc425842334"/>
      <w:bookmarkStart w:id="239" w:name="_Toc436724239"/>
      <w:r>
        <w:rPr>
          <w:rFonts w:ascii="Times New Roman" w:hint="eastAsia"/>
        </w:rPr>
        <w:t>墙面产品</w:t>
      </w:r>
      <w:r w:rsidR="005E108F">
        <w:rPr>
          <w:rFonts w:ascii="Times New Roman"/>
        </w:rPr>
        <w:t>信息</w:t>
      </w:r>
      <w:bookmarkEnd w:id="238"/>
      <w:r w:rsidR="00D1728E">
        <w:rPr>
          <w:rFonts w:ascii="Times New Roman" w:hint="eastAsia"/>
        </w:rPr>
        <w:t>元素</w:t>
      </w:r>
      <w:bookmarkEnd w:id="239"/>
    </w:p>
    <w:p w:rsidR="009C2850" w:rsidRPr="00DC70A0" w:rsidRDefault="009C2850" w:rsidP="009C2850">
      <w:pPr>
        <w:pStyle w:val="a7"/>
        <w:spacing w:before="156" w:after="156"/>
        <w:ind w:left="0"/>
        <w:rPr>
          <w:rFonts w:hint="eastAsia"/>
        </w:rPr>
      </w:pPr>
      <w:r w:rsidRPr="00DC70A0">
        <w:rPr>
          <w:rFonts w:ascii="Times New Roman"/>
        </w:rPr>
        <w:t>信息实体</w:t>
      </w:r>
    </w:p>
    <w:p w:rsidR="009C2850" w:rsidRPr="00DC70A0" w:rsidRDefault="009C2850" w:rsidP="009C2850">
      <w:pPr>
        <w:pStyle w:val="a7"/>
        <w:numPr>
          <w:ilvl w:val="3"/>
          <w:numId w:val="16"/>
        </w:numPr>
        <w:spacing w:before="156" w:after="156"/>
        <w:outlineLvl w:val="4"/>
      </w:pPr>
      <w:r>
        <w:rPr>
          <w:rFonts w:hint="eastAsia"/>
          <w:noProof/>
        </w:rPr>
        <w:lastRenderedPageBreak/>
        <w:t>油漆涂料</w:t>
      </w:r>
      <w:r w:rsidRPr="008D5A8B">
        <w:rPr>
          <w:noProof/>
        </w:rPr>
        <w:t>类产品基础信息</w:t>
      </w:r>
    </w:p>
    <w:p w:rsidR="00C817A1" w:rsidRPr="00C817A1" w:rsidRDefault="00C817A1" w:rsidP="00C817A1">
      <w:pPr>
        <w:ind w:firstLineChars="200" w:firstLine="420"/>
        <w:rPr>
          <w:rFonts w:ascii="宋体" w:hAnsi="宋体" w:hint="eastAsia"/>
          <w:noProof/>
        </w:rPr>
      </w:pPr>
      <w:r w:rsidRPr="00C817A1">
        <w:rPr>
          <w:rFonts w:ascii="宋体" w:hAnsi="宋体" w:hint="eastAsia"/>
          <w:noProof/>
        </w:rPr>
        <w:t>中文名称：油漆涂料类产品信息</w:t>
      </w:r>
    </w:p>
    <w:p w:rsidR="00C817A1" w:rsidRPr="00C817A1" w:rsidRDefault="00C817A1" w:rsidP="00C817A1">
      <w:pPr>
        <w:ind w:firstLineChars="200" w:firstLine="420"/>
        <w:rPr>
          <w:rFonts w:ascii="宋体" w:hAnsi="宋体" w:hint="eastAsia"/>
          <w:noProof/>
        </w:rPr>
      </w:pPr>
      <w:r w:rsidRPr="00C817A1">
        <w:rPr>
          <w:rFonts w:ascii="宋体" w:hAnsi="宋体" w:hint="eastAsia"/>
          <w:noProof/>
        </w:rPr>
        <w:t>英文名称：Paint and Coatings Product Information</w:t>
      </w:r>
    </w:p>
    <w:p w:rsidR="00C817A1" w:rsidRPr="00C817A1" w:rsidRDefault="00C817A1" w:rsidP="00C817A1">
      <w:pPr>
        <w:ind w:firstLineChars="200" w:firstLine="420"/>
        <w:rPr>
          <w:rFonts w:ascii="宋体" w:hAnsi="宋体" w:hint="eastAsia"/>
          <w:noProof/>
        </w:rPr>
      </w:pPr>
      <w:r w:rsidRPr="00C817A1">
        <w:rPr>
          <w:rFonts w:ascii="宋体" w:hAnsi="宋体" w:hint="eastAsia"/>
          <w:noProof/>
        </w:rPr>
        <w:t>说明：与油漆涂料类产品相关的信息。</w:t>
      </w:r>
    </w:p>
    <w:p w:rsidR="00C817A1" w:rsidRPr="00C817A1" w:rsidRDefault="00C817A1" w:rsidP="00C817A1">
      <w:pPr>
        <w:ind w:firstLineChars="200" w:firstLine="420"/>
        <w:rPr>
          <w:rFonts w:ascii="宋体" w:hAnsi="宋体" w:hint="eastAsia"/>
          <w:noProof/>
        </w:rPr>
      </w:pPr>
      <w:r w:rsidRPr="00C817A1">
        <w:rPr>
          <w:rFonts w:ascii="宋体" w:hAnsi="宋体" w:hint="eastAsia"/>
          <w:noProof/>
        </w:rPr>
        <w:t>约束条件：M</w:t>
      </w:r>
    </w:p>
    <w:p w:rsidR="009C2850" w:rsidRPr="007163EB" w:rsidRDefault="00C817A1" w:rsidP="00C817A1">
      <w:pPr>
        <w:ind w:firstLineChars="200" w:firstLine="420"/>
        <w:rPr>
          <w:rFonts w:ascii="宋体" w:hAnsi="宋体"/>
          <w:noProof/>
        </w:rPr>
      </w:pPr>
      <w:r>
        <w:rPr>
          <w:rFonts w:ascii="宋体" w:hAnsi="宋体" w:hint="eastAsia"/>
          <w:noProof/>
        </w:rPr>
        <w:t>数据类型及格式：复合</w:t>
      </w:r>
      <w:r w:rsidR="009C2850" w:rsidRPr="00E67C4B">
        <w:rPr>
          <w:rFonts w:ascii="宋体" w:hAnsi="宋体" w:hint="eastAsia"/>
          <w:noProof/>
        </w:rPr>
        <w:t>型</w:t>
      </w:r>
    </w:p>
    <w:p w:rsidR="009C2850" w:rsidRPr="008D5A8B" w:rsidRDefault="009C2850" w:rsidP="009C2850">
      <w:pPr>
        <w:pStyle w:val="a7"/>
        <w:numPr>
          <w:ilvl w:val="3"/>
          <w:numId w:val="16"/>
        </w:numPr>
        <w:spacing w:before="156" w:after="156"/>
        <w:outlineLvl w:val="4"/>
        <w:rPr>
          <w:rFonts w:ascii="Times New Roman"/>
        </w:rPr>
      </w:pPr>
      <w:r>
        <w:rPr>
          <w:rFonts w:hint="eastAsia"/>
          <w:noProof/>
        </w:rPr>
        <w:t>壁纸</w:t>
      </w:r>
      <w:r w:rsidRPr="008D5A8B">
        <w:rPr>
          <w:noProof/>
        </w:rPr>
        <w:t>类产品信息</w:t>
      </w:r>
    </w:p>
    <w:p w:rsidR="009C2850" w:rsidRPr="009C2850" w:rsidRDefault="009C2850" w:rsidP="009C2850">
      <w:pPr>
        <w:pStyle w:val="aff7"/>
        <w:rPr>
          <w:rFonts w:hAnsi="宋体" w:hint="eastAsia"/>
          <w:kern w:val="2"/>
          <w:szCs w:val="24"/>
        </w:rPr>
      </w:pPr>
      <w:r w:rsidRPr="009C2850">
        <w:rPr>
          <w:rFonts w:hAnsi="宋体" w:hint="eastAsia"/>
          <w:kern w:val="2"/>
          <w:szCs w:val="24"/>
        </w:rPr>
        <w:t>中文名称：壁纸类产品信息</w:t>
      </w:r>
    </w:p>
    <w:p w:rsidR="009C2850" w:rsidRPr="009C2850" w:rsidRDefault="009C2850" w:rsidP="009C2850">
      <w:pPr>
        <w:pStyle w:val="aff7"/>
        <w:rPr>
          <w:rFonts w:hAnsi="宋体" w:hint="eastAsia"/>
          <w:kern w:val="2"/>
          <w:szCs w:val="24"/>
        </w:rPr>
      </w:pPr>
      <w:r w:rsidRPr="009C2850">
        <w:rPr>
          <w:rFonts w:hAnsi="宋体" w:hint="eastAsia"/>
          <w:kern w:val="2"/>
          <w:szCs w:val="24"/>
        </w:rPr>
        <w:t>英文名称：</w:t>
      </w:r>
    </w:p>
    <w:p w:rsidR="009C2850" w:rsidRPr="009C2850" w:rsidRDefault="009C2850" w:rsidP="009C2850">
      <w:pPr>
        <w:pStyle w:val="aff7"/>
        <w:rPr>
          <w:rFonts w:hAnsi="宋体" w:hint="eastAsia"/>
          <w:kern w:val="2"/>
          <w:szCs w:val="24"/>
        </w:rPr>
      </w:pPr>
      <w:r w:rsidRPr="009C2850">
        <w:rPr>
          <w:rFonts w:hAnsi="宋体" w:hint="eastAsia"/>
          <w:kern w:val="2"/>
          <w:szCs w:val="24"/>
        </w:rPr>
        <w:t>说明：与台灯类产品相关的信息。</w:t>
      </w:r>
    </w:p>
    <w:p w:rsidR="009C2850" w:rsidRPr="009C2850" w:rsidRDefault="009C2850" w:rsidP="009C2850">
      <w:pPr>
        <w:pStyle w:val="aff7"/>
        <w:rPr>
          <w:rFonts w:hAnsi="宋体" w:hint="eastAsia"/>
          <w:kern w:val="2"/>
          <w:szCs w:val="24"/>
        </w:rPr>
      </w:pPr>
      <w:r w:rsidRPr="009C2850">
        <w:rPr>
          <w:rFonts w:hAnsi="宋体" w:hint="eastAsia"/>
          <w:kern w:val="2"/>
          <w:szCs w:val="24"/>
        </w:rPr>
        <w:t>约束条件：M</w:t>
      </w:r>
    </w:p>
    <w:p w:rsidR="009C2850" w:rsidRPr="009C2850" w:rsidRDefault="009C2850" w:rsidP="009C2850">
      <w:pPr>
        <w:pStyle w:val="aff7"/>
      </w:pPr>
      <w:r w:rsidRPr="009C2850">
        <w:rPr>
          <w:rFonts w:hAnsi="宋体" w:hint="eastAsia"/>
          <w:kern w:val="2"/>
          <w:szCs w:val="24"/>
        </w:rPr>
        <w:t>数据类型及格式：复合型</w:t>
      </w:r>
    </w:p>
    <w:p w:rsidR="009D1647" w:rsidRDefault="009D1647" w:rsidP="004300CC">
      <w:pPr>
        <w:pStyle w:val="a7"/>
        <w:spacing w:before="156" w:after="156"/>
        <w:ind w:left="0"/>
        <w:rPr>
          <w:rFonts w:ascii="宋体" w:hAnsi="宋体" w:hint="eastAsia"/>
          <w:noProof/>
        </w:rPr>
      </w:pPr>
      <w:r>
        <w:rPr>
          <w:rFonts w:ascii="宋体" w:hAnsi="宋体" w:hint="eastAsia"/>
          <w:noProof/>
        </w:rPr>
        <w:t>油漆涂料产品信息</w:t>
      </w:r>
    </w:p>
    <w:p w:rsidR="004300CC" w:rsidRPr="004300CC" w:rsidRDefault="00622B22" w:rsidP="009D1647">
      <w:pPr>
        <w:pStyle w:val="a7"/>
        <w:numPr>
          <w:ilvl w:val="3"/>
          <w:numId w:val="16"/>
        </w:numPr>
        <w:spacing w:before="156" w:after="156"/>
        <w:outlineLvl w:val="4"/>
        <w:rPr>
          <w:rFonts w:ascii="宋体" w:hAnsi="宋体" w:hint="eastAsia"/>
          <w:noProof/>
        </w:rPr>
      </w:pPr>
      <w:r>
        <w:rPr>
          <w:rFonts w:ascii="宋体" w:hAnsi="宋体" w:hint="eastAsia"/>
          <w:noProof/>
        </w:rPr>
        <w:t>涂层类别</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中文名称：涂层类别</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英文名称：Coating category</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说明：油漆涂料适用的涂层类别。如：面漆、底漆。</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约束条件：M</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数据类型及格式：C..20</w:t>
      </w:r>
    </w:p>
    <w:p w:rsidR="004300CC" w:rsidRPr="004300CC" w:rsidRDefault="00622B22" w:rsidP="009D1647">
      <w:pPr>
        <w:pStyle w:val="a7"/>
        <w:numPr>
          <w:ilvl w:val="3"/>
          <w:numId w:val="16"/>
        </w:numPr>
        <w:spacing w:before="156" w:after="156"/>
        <w:outlineLvl w:val="4"/>
        <w:rPr>
          <w:rFonts w:ascii="宋体" w:hAnsi="宋体" w:hint="eastAsia"/>
          <w:noProof/>
        </w:rPr>
      </w:pPr>
      <w:r>
        <w:rPr>
          <w:rFonts w:ascii="宋体" w:hAnsi="宋体" w:hint="eastAsia"/>
          <w:noProof/>
        </w:rPr>
        <w:lastRenderedPageBreak/>
        <w:t>涂料光泽</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中文名称：涂料光泽</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英文名称：Paint luster</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说明：油漆涂料的光泽类别。如：亚光</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约束条件：M</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数据类型及格式：C..20</w:t>
      </w:r>
    </w:p>
    <w:p w:rsidR="004300CC" w:rsidRPr="004300CC" w:rsidRDefault="00622B22" w:rsidP="009D1647">
      <w:pPr>
        <w:pStyle w:val="a7"/>
        <w:numPr>
          <w:ilvl w:val="3"/>
          <w:numId w:val="16"/>
        </w:numPr>
        <w:spacing w:before="156" w:after="156"/>
        <w:outlineLvl w:val="4"/>
        <w:rPr>
          <w:rFonts w:ascii="宋体" w:hAnsi="宋体" w:hint="eastAsia"/>
          <w:noProof/>
        </w:rPr>
      </w:pPr>
      <w:r>
        <w:rPr>
          <w:rFonts w:ascii="宋体" w:hAnsi="宋体" w:hint="eastAsia"/>
          <w:noProof/>
        </w:rPr>
        <w:t>涂料颜色</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中文名称：涂料颜色</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英文名称：Paint color</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说明：油漆涂料的颜色。</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约束条件：M</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数据类型及格式：C..20</w:t>
      </w:r>
    </w:p>
    <w:p w:rsidR="004300CC" w:rsidRPr="004300CC" w:rsidRDefault="00622B22" w:rsidP="009D1647">
      <w:pPr>
        <w:pStyle w:val="a7"/>
        <w:numPr>
          <w:ilvl w:val="3"/>
          <w:numId w:val="16"/>
        </w:numPr>
        <w:spacing w:before="156" w:after="156"/>
        <w:outlineLvl w:val="4"/>
        <w:rPr>
          <w:rFonts w:ascii="宋体" w:hAnsi="宋体" w:hint="eastAsia"/>
          <w:noProof/>
        </w:rPr>
      </w:pPr>
      <w:r>
        <w:rPr>
          <w:rFonts w:ascii="宋体" w:hAnsi="宋体" w:hint="eastAsia"/>
          <w:noProof/>
        </w:rPr>
        <w:t>容量</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中文名称：容量</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英文名称：capacity</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说明：油漆涂料的容量。</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约束条件：M</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数据类型及格式：N..2</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计量单位：L</w:t>
      </w:r>
    </w:p>
    <w:p w:rsidR="004300CC" w:rsidRPr="004300CC" w:rsidRDefault="00622B22" w:rsidP="009D1647">
      <w:pPr>
        <w:pStyle w:val="a7"/>
        <w:numPr>
          <w:ilvl w:val="3"/>
          <w:numId w:val="16"/>
        </w:numPr>
        <w:spacing w:before="156" w:after="156"/>
        <w:outlineLvl w:val="4"/>
        <w:rPr>
          <w:rFonts w:ascii="宋体" w:hAnsi="宋体" w:hint="eastAsia"/>
          <w:noProof/>
        </w:rPr>
      </w:pPr>
      <w:r>
        <w:rPr>
          <w:rFonts w:ascii="宋体" w:hAnsi="宋体" w:hint="eastAsia"/>
          <w:noProof/>
        </w:rPr>
        <w:lastRenderedPageBreak/>
        <w:t>是否可调色</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中文名称：是否可调色</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英文名称：Whether the color can be Toned</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说明：油漆涂料是否可调色。</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约束条件：M</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数据类型及格式：C1</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同义词：0-否；1-是；</w:t>
      </w:r>
    </w:p>
    <w:p w:rsidR="004300CC" w:rsidRPr="004300CC" w:rsidRDefault="00622B22" w:rsidP="009D1647">
      <w:pPr>
        <w:pStyle w:val="a7"/>
        <w:numPr>
          <w:ilvl w:val="3"/>
          <w:numId w:val="16"/>
        </w:numPr>
        <w:spacing w:before="156" w:after="156"/>
        <w:outlineLvl w:val="4"/>
        <w:rPr>
          <w:rFonts w:ascii="宋体" w:hAnsi="宋体" w:hint="eastAsia"/>
          <w:noProof/>
        </w:rPr>
      </w:pPr>
      <w:r>
        <w:rPr>
          <w:rFonts w:ascii="宋体" w:hAnsi="宋体" w:hint="eastAsia"/>
          <w:noProof/>
        </w:rPr>
        <w:t>保质期</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中文名称：保质期</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英文名称：Shelf life</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说明：油漆涂料的保质期。</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约束条件：M</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数据类型及格式：N..2</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计量单位：月</w:t>
      </w:r>
    </w:p>
    <w:p w:rsidR="004300CC" w:rsidRPr="004300CC" w:rsidRDefault="00622B22" w:rsidP="009D1647">
      <w:pPr>
        <w:pStyle w:val="a7"/>
        <w:numPr>
          <w:ilvl w:val="3"/>
          <w:numId w:val="16"/>
        </w:numPr>
        <w:spacing w:before="156" w:after="156"/>
        <w:outlineLvl w:val="4"/>
        <w:rPr>
          <w:rFonts w:ascii="宋体" w:hAnsi="宋体" w:hint="eastAsia"/>
          <w:noProof/>
        </w:rPr>
      </w:pPr>
      <w:r>
        <w:rPr>
          <w:rFonts w:ascii="宋体" w:hAnsi="宋体" w:hint="eastAsia"/>
          <w:noProof/>
        </w:rPr>
        <w:t>涂刷面积</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中文名称：涂刷面积</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英文名称：Brushing area</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说明：理论上1L该产品可涂刷的平米数。</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约束条件：M</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lastRenderedPageBreak/>
        <w:t>数据类型及格式：N..2</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计量单位：㎡</w:t>
      </w:r>
    </w:p>
    <w:p w:rsidR="004300CC" w:rsidRPr="004300CC" w:rsidRDefault="00622B22" w:rsidP="009D1647">
      <w:pPr>
        <w:pStyle w:val="a7"/>
        <w:numPr>
          <w:ilvl w:val="3"/>
          <w:numId w:val="16"/>
        </w:numPr>
        <w:spacing w:before="156" w:after="156"/>
        <w:outlineLvl w:val="4"/>
        <w:rPr>
          <w:rFonts w:ascii="宋体" w:hAnsi="宋体" w:hint="eastAsia"/>
          <w:noProof/>
        </w:rPr>
      </w:pPr>
      <w:r>
        <w:rPr>
          <w:rFonts w:ascii="宋体" w:hAnsi="宋体" w:hint="eastAsia"/>
          <w:noProof/>
        </w:rPr>
        <w:t>环境标志编号</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中文名称：环境标志编号</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英文名称：Number of environmental signs</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说明：油漆涂料产品的环境标志编号。</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约束条件：O</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数据类型及格式：C..ul或BY</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值域：BY可取GIF、JPEG、PNG等格式</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备注：与环境认证标志产品证书同时使用方有效。</w:t>
      </w:r>
    </w:p>
    <w:p w:rsidR="004300CC" w:rsidRPr="004300CC" w:rsidRDefault="00622B22" w:rsidP="009D1647">
      <w:pPr>
        <w:pStyle w:val="a7"/>
        <w:numPr>
          <w:ilvl w:val="3"/>
          <w:numId w:val="16"/>
        </w:numPr>
        <w:spacing w:before="156" w:after="156"/>
        <w:outlineLvl w:val="4"/>
        <w:rPr>
          <w:rFonts w:ascii="宋体" w:hAnsi="宋体" w:hint="eastAsia"/>
          <w:noProof/>
        </w:rPr>
      </w:pPr>
      <w:r>
        <w:rPr>
          <w:rFonts w:ascii="宋体" w:hAnsi="宋体" w:hint="eastAsia"/>
          <w:noProof/>
        </w:rPr>
        <w:t>附加功能</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中文名称：附加功能</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英文名称：Additional features</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说明：防霉、防锈</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约束条件：O</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数据类型及格式：C..100</w:t>
      </w:r>
    </w:p>
    <w:p w:rsidR="004300CC" w:rsidRPr="004300CC" w:rsidRDefault="00622B22" w:rsidP="009D1647">
      <w:pPr>
        <w:pStyle w:val="a7"/>
        <w:numPr>
          <w:ilvl w:val="3"/>
          <w:numId w:val="16"/>
        </w:numPr>
        <w:spacing w:before="156" w:after="156"/>
        <w:outlineLvl w:val="4"/>
        <w:rPr>
          <w:rFonts w:ascii="宋体" w:hAnsi="宋体" w:hint="eastAsia"/>
          <w:noProof/>
        </w:rPr>
      </w:pPr>
      <w:r>
        <w:rPr>
          <w:rFonts w:ascii="宋体" w:hAnsi="宋体" w:hint="eastAsia"/>
          <w:noProof/>
        </w:rPr>
        <w:t>施工方法</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中文名称：施工方法</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英文名称：Construction method</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lastRenderedPageBreak/>
        <w:t>说明：油漆涂料的施工方法。如：刷涂、无气喷涂</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约束条件：M</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数据类型及格式：C..100</w:t>
      </w:r>
    </w:p>
    <w:p w:rsidR="004300CC" w:rsidRPr="004300CC" w:rsidRDefault="00622B22" w:rsidP="009D1647">
      <w:pPr>
        <w:pStyle w:val="a7"/>
        <w:numPr>
          <w:ilvl w:val="3"/>
          <w:numId w:val="16"/>
        </w:numPr>
        <w:spacing w:before="156" w:after="156"/>
        <w:outlineLvl w:val="4"/>
        <w:rPr>
          <w:rFonts w:ascii="宋体" w:hAnsi="宋体" w:hint="eastAsia"/>
          <w:noProof/>
        </w:rPr>
      </w:pPr>
      <w:r>
        <w:rPr>
          <w:rFonts w:ascii="宋体" w:hAnsi="宋体" w:hint="eastAsia"/>
          <w:noProof/>
        </w:rPr>
        <w:t>稀释比例</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中文名称：稀释比例</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英文名称：Dilution ratio</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说明：涂料油漆稀释的百分比。不超过15%</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约束条件：M</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数据类型及格式：N</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值域：0-1</w:t>
      </w:r>
    </w:p>
    <w:p w:rsidR="004300CC" w:rsidRPr="004300CC" w:rsidRDefault="0032628C" w:rsidP="004300CC">
      <w:pPr>
        <w:pStyle w:val="a7"/>
        <w:spacing w:before="156" w:after="156"/>
        <w:ind w:left="0"/>
        <w:rPr>
          <w:rFonts w:ascii="宋体" w:hAnsi="宋体" w:hint="eastAsia"/>
          <w:noProof/>
        </w:rPr>
      </w:pPr>
      <w:r>
        <w:rPr>
          <w:rFonts w:ascii="宋体" w:hAnsi="宋体" w:hint="eastAsia"/>
          <w:noProof/>
        </w:rPr>
        <w:t>壁纸产品信息</w:t>
      </w:r>
    </w:p>
    <w:p w:rsidR="004300CC" w:rsidRPr="004300CC" w:rsidRDefault="00622B22" w:rsidP="009D1647">
      <w:pPr>
        <w:pStyle w:val="a7"/>
        <w:numPr>
          <w:ilvl w:val="3"/>
          <w:numId w:val="16"/>
        </w:numPr>
        <w:spacing w:before="156" w:after="156"/>
        <w:outlineLvl w:val="4"/>
        <w:rPr>
          <w:rFonts w:ascii="宋体" w:hAnsi="宋体" w:hint="eastAsia"/>
          <w:noProof/>
        </w:rPr>
      </w:pPr>
      <w:r>
        <w:rPr>
          <w:rFonts w:ascii="宋体" w:hAnsi="宋体" w:hint="eastAsia"/>
          <w:noProof/>
        </w:rPr>
        <w:t>是否带胶</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中文名称：是否带胶</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英文名称：Whether with plastic</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说明：壁纸是否带胶。</w:t>
      </w:r>
    </w:p>
    <w:p w:rsidR="004300CC" w:rsidRPr="004300CC" w:rsidRDefault="004300CC" w:rsidP="004300CC">
      <w:pPr>
        <w:ind w:firstLineChars="200" w:firstLine="420"/>
        <w:rPr>
          <w:rFonts w:ascii="宋体" w:hAnsi="宋体" w:hint="eastAsia"/>
          <w:noProof/>
        </w:rPr>
      </w:pPr>
      <w:r w:rsidRPr="004300CC">
        <w:rPr>
          <w:rFonts w:ascii="宋体" w:hAnsi="宋体" w:hint="eastAsia"/>
          <w:noProof/>
        </w:rPr>
        <w:t>数据类型及格式：C1</w:t>
      </w:r>
    </w:p>
    <w:p w:rsidR="00FF15B2" w:rsidRPr="007163EB" w:rsidRDefault="004300CC" w:rsidP="004300CC">
      <w:pPr>
        <w:ind w:firstLineChars="200" w:firstLine="420"/>
        <w:rPr>
          <w:rFonts w:ascii="宋体" w:hAnsi="宋体" w:hint="eastAsia"/>
        </w:rPr>
      </w:pPr>
      <w:r w:rsidRPr="004300CC">
        <w:rPr>
          <w:rFonts w:ascii="宋体" w:hAnsi="宋体" w:hint="eastAsia"/>
          <w:noProof/>
        </w:rPr>
        <w:t>同义词：0-否；1-是；</w:t>
      </w:r>
    </w:p>
    <w:p w:rsidR="00F728A3" w:rsidRDefault="00916F02" w:rsidP="00D538B8">
      <w:pPr>
        <w:pStyle w:val="a6"/>
        <w:rPr>
          <w:rFonts w:ascii="Times New Roman" w:hint="eastAsia"/>
        </w:rPr>
      </w:pPr>
      <w:bookmarkStart w:id="240" w:name="_Toc425842351"/>
      <w:bookmarkStart w:id="241" w:name="_Toc436724240"/>
      <w:r>
        <w:rPr>
          <w:rFonts w:ascii="Times New Roman" w:hint="eastAsia"/>
        </w:rPr>
        <w:t>开关插座产品</w:t>
      </w:r>
      <w:r w:rsidR="00D538B8" w:rsidRPr="008D5A8B">
        <w:rPr>
          <w:rFonts w:ascii="Times New Roman"/>
        </w:rPr>
        <w:t>信息</w:t>
      </w:r>
      <w:bookmarkEnd w:id="240"/>
      <w:r w:rsidR="00D1728E">
        <w:rPr>
          <w:rFonts w:ascii="Times New Roman" w:hint="eastAsia"/>
        </w:rPr>
        <w:t>元素</w:t>
      </w:r>
      <w:bookmarkEnd w:id="241"/>
    </w:p>
    <w:p w:rsidR="007A1709" w:rsidRPr="00DC70A0" w:rsidRDefault="007A1709" w:rsidP="007A1709">
      <w:pPr>
        <w:pStyle w:val="a7"/>
        <w:spacing w:before="156" w:after="156"/>
        <w:ind w:left="0"/>
        <w:rPr>
          <w:rFonts w:hint="eastAsia"/>
        </w:rPr>
      </w:pPr>
      <w:r w:rsidRPr="00DC70A0">
        <w:rPr>
          <w:rFonts w:ascii="Times New Roman"/>
        </w:rPr>
        <w:lastRenderedPageBreak/>
        <w:t>信息实体</w:t>
      </w:r>
    </w:p>
    <w:p w:rsidR="007A1709" w:rsidRPr="00DC70A0" w:rsidRDefault="007A1709" w:rsidP="007A1709">
      <w:pPr>
        <w:pStyle w:val="a7"/>
        <w:numPr>
          <w:ilvl w:val="3"/>
          <w:numId w:val="16"/>
        </w:numPr>
        <w:spacing w:before="156" w:after="156"/>
        <w:outlineLvl w:val="4"/>
      </w:pPr>
      <w:r>
        <w:rPr>
          <w:rFonts w:hint="eastAsia"/>
          <w:noProof/>
        </w:rPr>
        <w:t>开关</w:t>
      </w:r>
      <w:r w:rsidRPr="008D5A8B">
        <w:rPr>
          <w:noProof/>
        </w:rPr>
        <w:t>类产品基础信息</w:t>
      </w:r>
    </w:p>
    <w:p w:rsidR="007A1709" w:rsidRPr="007A1709" w:rsidRDefault="007A1709" w:rsidP="007A1709">
      <w:pPr>
        <w:ind w:firstLineChars="200" w:firstLine="420"/>
        <w:rPr>
          <w:rFonts w:ascii="宋体" w:hAnsi="宋体" w:hint="eastAsia"/>
          <w:noProof/>
        </w:rPr>
      </w:pPr>
      <w:r w:rsidRPr="007A1709">
        <w:rPr>
          <w:rFonts w:ascii="宋体" w:hAnsi="宋体" w:hint="eastAsia"/>
          <w:noProof/>
        </w:rPr>
        <w:t>中文名称：开关类产品信息</w:t>
      </w:r>
    </w:p>
    <w:p w:rsidR="007A1709" w:rsidRPr="007A1709" w:rsidRDefault="007A1709" w:rsidP="007A1709">
      <w:pPr>
        <w:ind w:firstLineChars="200" w:firstLine="420"/>
        <w:rPr>
          <w:rFonts w:ascii="宋体" w:hAnsi="宋体" w:hint="eastAsia"/>
          <w:noProof/>
        </w:rPr>
      </w:pPr>
      <w:r w:rsidRPr="007A1709">
        <w:rPr>
          <w:rFonts w:ascii="宋体" w:hAnsi="宋体" w:hint="eastAsia"/>
          <w:noProof/>
        </w:rPr>
        <w:t>英文名称：Switch Product Information</w:t>
      </w:r>
    </w:p>
    <w:p w:rsidR="007A1709" w:rsidRPr="007A1709" w:rsidRDefault="007A1709" w:rsidP="007A1709">
      <w:pPr>
        <w:ind w:firstLineChars="200" w:firstLine="420"/>
        <w:rPr>
          <w:rFonts w:ascii="宋体" w:hAnsi="宋体" w:hint="eastAsia"/>
          <w:noProof/>
        </w:rPr>
      </w:pPr>
      <w:r w:rsidRPr="007A1709">
        <w:rPr>
          <w:rFonts w:ascii="宋体" w:hAnsi="宋体" w:hint="eastAsia"/>
          <w:noProof/>
        </w:rPr>
        <w:t>说明：与开关类产品相关的信息。</w:t>
      </w:r>
    </w:p>
    <w:p w:rsidR="007A1709" w:rsidRPr="007A1709" w:rsidRDefault="007A1709" w:rsidP="007A1709">
      <w:pPr>
        <w:ind w:firstLineChars="200" w:firstLine="420"/>
        <w:rPr>
          <w:rFonts w:ascii="宋体" w:hAnsi="宋体" w:hint="eastAsia"/>
          <w:noProof/>
        </w:rPr>
      </w:pPr>
      <w:r w:rsidRPr="007A1709">
        <w:rPr>
          <w:rFonts w:ascii="宋体" w:hAnsi="宋体" w:hint="eastAsia"/>
          <w:noProof/>
        </w:rPr>
        <w:t>约束条件：O</w:t>
      </w:r>
    </w:p>
    <w:p w:rsidR="007A1709" w:rsidRPr="007163EB" w:rsidRDefault="007A1709" w:rsidP="007A1709">
      <w:pPr>
        <w:ind w:firstLineChars="200" w:firstLine="420"/>
        <w:rPr>
          <w:rFonts w:ascii="宋体" w:hAnsi="宋体"/>
          <w:noProof/>
        </w:rPr>
      </w:pPr>
      <w:r>
        <w:rPr>
          <w:rFonts w:ascii="宋体" w:hAnsi="宋体" w:hint="eastAsia"/>
          <w:noProof/>
        </w:rPr>
        <w:t>数据类型及格式：复合</w:t>
      </w:r>
      <w:r w:rsidRPr="00E67C4B">
        <w:rPr>
          <w:rFonts w:ascii="宋体" w:hAnsi="宋体" w:hint="eastAsia"/>
          <w:noProof/>
        </w:rPr>
        <w:t>型</w:t>
      </w:r>
    </w:p>
    <w:p w:rsidR="007A1709" w:rsidRPr="008D5A8B" w:rsidRDefault="007A1709" w:rsidP="007A1709">
      <w:pPr>
        <w:pStyle w:val="a7"/>
        <w:numPr>
          <w:ilvl w:val="3"/>
          <w:numId w:val="16"/>
        </w:numPr>
        <w:spacing w:before="156" w:after="156"/>
        <w:outlineLvl w:val="4"/>
        <w:rPr>
          <w:rFonts w:ascii="Times New Roman"/>
        </w:rPr>
      </w:pPr>
      <w:r>
        <w:rPr>
          <w:rFonts w:hint="eastAsia"/>
          <w:noProof/>
        </w:rPr>
        <w:t>插座</w:t>
      </w:r>
      <w:r w:rsidRPr="008D5A8B">
        <w:rPr>
          <w:noProof/>
        </w:rPr>
        <w:t>类产品信息</w:t>
      </w:r>
    </w:p>
    <w:p w:rsidR="001B5EB0" w:rsidRPr="001B5EB0" w:rsidRDefault="001B5EB0" w:rsidP="001B5EB0">
      <w:pPr>
        <w:ind w:firstLineChars="200" w:firstLine="420"/>
        <w:rPr>
          <w:rFonts w:ascii="宋体" w:hAnsi="宋体" w:hint="eastAsia"/>
          <w:noProof/>
        </w:rPr>
      </w:pPr>
      <w:r w:rsidRPr="001B5EB0">
        <w:rPr>
          <w:rFonts w:ascii="宋体" w:hAnsi="宋体" w:hint="eastAsia"/>
          <w:noProof/>
        </w:rPr>
        <w:t>中文名称：插座类产品信息</w:t>
      </w:r>
    </w:p>
    <w:p w:rsidR="001B5EB0" w:rsidRPr="001B5EB0" w:rsidRDefault="001B5EB0" w:rsidP="001B5EB0">
      <w:pPr>
        <w:ind w:firstLineChars="200" w:firstLine="420"/>
        <w:rPr>
          <w:rFonts w:ascii="宋体" w:hAnsi="宋体" w:hint="eastAsia"/>
          <w:noProof/>
        </w:rPr>
      </w:pPr>
      <w:r w:rsidRPr="001B5EB0">
        <w:rPr>
          <w:rFonts w:ascii="宋体" w:hAnsi="宋体" w:hint="eastAsia"/>
          <w:noProof/>
        </w:rPr>
        <w:t>英文名称：socket products information</w:t>
      </w:r>
    </w:p>
    <w:p w:rsidR="001B5EB0" w:rsidRPr="001B5EB0" w:rsidRDefault="001B5EB0" w:rsidP="001B5EB0">
      <w:pPr>
        <w:ind w:firstLineChars="200" w:firstLine="420"/>
        <w:rPr>
          <w:rFonts w:ascii="宋体" w:hAnsi="宋体" w:hint="eastAsia"/>
          <w:noProof/>
        </w:rPr>
      </w:pPr>
      <w:r w:rsidRPr="001B5EB0">
        <w:rPr>
          <w:rFonts w:ascii="宋体" w:hAnsi="宋体" w:hint="eastAsia"/>
          <w:noProof/>
        </w:rPr>
        <w:t>说明：与插座类产品相关的信息。本标准主要包括插座、插座面板、孔位转换器等产品</w:t>
      </w:r>
      <w:r>
        <w:rPr>
          <w:rFonts w:ascii="宋体" w:hAnsi="宋体" w:hint="eastAsia"/>
          <w:noProof/>
        </w:rPr>
        <w:t>。</w:t>
      </w:r>
    </w:p>
    <w:p w:rsidR="001B5EB0" w:rsidRPr="001B5EB0" w:rsidRDefault="001B5EB0" w:rsidP="001B5EB0">
      <w:pPr>
        <w:ind w:firstLineChars="200" w:firstLine="420"/>
        <w:rPr>
          <w:rFonts w:ascii="宋体" w:hAnsi="宋体" w:hint="eastAsia"/>
          <w:noProof/>
        </w:rPr>
      </w:pPr>
      <w:r w:rsidRPr="001B5EB0">
        <w:rPr>
          <w:rFonts w:ascii="宋体" w:hAnsi="宋体" w:hint="eastAsia"/>
          <w:noProof/>
        </w:rPr>
        <w:t>约束条件：O</w:t>
      </w:r>
    </w:p>
    <w:p w:rsidR="007A1709" w:rsidRDefault="001B5EB0" w:rsidP="001B5EB0">
      <w:pPr>
        <w:ind w:firstLineChars="200" w:firstLine="420"/>
        <w:rPr>
          <w:rFonts w:ascii="宋体" w:hAnsi="宋体" w:hint="eastAsia"/>
          <w:noProof/>
        </w:rPr>
      </w:pPr>
      <w:r>
        <w:rPr>
          <w:rFonts w:ascii="宋体" w:hAnsi="宋体" w:hint="eastAsia"/>
          <w:noProof/>
        </w:rPr>
        <w:t>数据类型及格式：复合</w:t>
      </w:r>
      <w:r w:rsidR="007A1709" w:rsidRPr="00B748C3">
        <w:rPr>
          <w:rFonts w:ascii="宋体" w:hAnsi="宋体" w:hint="eastAsia"/>
          <w:noProof/>
        </w:rPr>
        <w:t>型</w:t>
      </w:r>
    </w:p>
    <w:p w:rsidR="00D056AC" w:rsidRDefault="00D056AC" w:rsidP="00D056AC">
      <w:pPr>
        <w:pStyle w:val="a7"/>
        <w:spacing w:before="156" w:after="156"/>
        <w:ind w:left="0"/>
        <w:rPr>
          <w:rFonts w:ascii="Times New Roman" w:hint="eastAsia"/>
        </w:rPr>
      </w:pPr>
      <w:r>
        <w:rPr>
          <w:rFonts w:ascii="Times New Roman" w:hint="eastAsia"/>
        </w:rPr>
        <w:t>开关插座类产品信息元素</w:t>
      </w:r>
    </w:p>
    <w:p w:rsidR="00D056AC" w:rsidRDefault="00D056AC" w:rsidP="00D056AC">
      <w:pPr>
        <w:pStyle w:val="a7"/>
        <w:numPr>
          <w:ilvl w:val="3"/>
          <w:numId w:val="16"/>
        </w:numPr>
        <w:spacing w:before="156" w:after="156"/>
        <w:outlineLvl w:val="4"/>
        <w:rPr>
          <w:rFonts w:hint="eastAsia"/>
          <w:noProof/>
        </w:rPr>
      </w:pPr>
      <w:r>
        <w:rPr>
          <w:rFonts w:hint="eastAsia"/>
          <w:noProof/>
        </w:rPr>
        <w:t>额定电压</w:t>
      </w:r>
    </w:p>
    <w:p w:rsidR="00D056AC" w:rsidRDefault="00D056AC" w:rsidP="00D056AC">
      <w:pPr>
        <w:pStyle w:val="aff7"/>
        <w:rPr>
          <w:rFonts w:hint="eastAsia"/>
        </w:rPr>
      </w:pPr>
      <w:r>
        <w:rPr>
          <w:rFonts w:hint="eastAsia"/>
        </w:rPr>
        <w:t>中文名称：额定电压</w:t>
      </w:r>
    </w:p>
    <w:p w:rsidR="00D056AC" w:rsidRDefault="00D056AC" w:rsidP="00D056AC">
      <w:pPr>
        <w:pStyle w:val="aff7"/>
        <w:rPr>
          <w:rFonts w:hint="eastAsia"/>
        </w:rPr>
      </w:pPr>
      <w:r>
        <w:rPr>
          <w:rFonts w:hint="eastAsia"/>
        </w:rPr>
        <w:t>英文名称：Rated voltage</w:t>
      </w:r>
    </w:p>
    <w:p w:rsidR="00D056AC" w:rsidRDefault="00D056AC" w:rsidP="00D056AC">
      <w:pPr>
        <w:pStyle w:val="aff7"/>
        <w:rPr>
          <w:rFonts w:hint="eastAsia"/>
        </w:rPr>
      </w:pPr>
      <w:r>
        <w:rPr>
          <w:rFonts w:hint="eastAsia"/>
        </w:rPr>
        <w:t>说明：灯饰照明产品的额定电压。</w:t>
      </w:r>
    </w:p>
    <w:p w:rsidR="00D056AC" w:rsidRDefault="00D056AC" w:rsidP="00D056AC">
      <w:pPr>
        <w:pStyle w:val="aff7"/>
        <w:rPr>
          <w:rFonts w:hint="eastAsia"/>
        </w:rPr>
      </w:pPr>
      <w:r>
        <w:rPr>
          <w:rFonts w:hint="eastAsia"/>
        </w:rPr>
        <w:lastRenderedPageBreak/>
        <w:t>约束条件：M</w:t>
      </w:r>
    </w:p>
    <w:p w:rsidR="00D056AC" w:rsidRDefault="00D056AC" w:rsidP="00D056AC">
      <w:pPr>
        <w:pStyle w:val="aff7"/>
        <w:rPr>
          <w:rFonts w:hint="eastAsia"/>
        </w:rPr>
      </w:pPr>
      <w:r>
        <w:rPr>
          <w:rFonts w:hint="eastAsia"/>
        </w:rPr>
        <w:t>数据类型及格式：N..3</w:t>
      </w:r>
    </w:p>
    <w:p w:rsidR="00D056AC" w:rsidRDefault="00D056AC" w:rsidP="00D056AC">
      <w:pPr>
        <w:pStyle w:val="aff7"/>
        <w:rPr>
          <w:rFonts w:hint="eastAsia"/>
        </w:rPr>
      </w:pPr>
      <w:r>
        <w:rPr>
          <w:rFonts w:hint="eastAsia"/>
        </w:rPr>
        <w:t>同义词：电势差或电位差</w:t>
      </w:r>
    </w:p>
    <w:p w:rsidR="00D056AC" w:rsidRDefault="00D056AC" w:rsidP="00D056AC">
      <w:pPr>
        <w:pStyle w:val="aff7"/>
        <w:rPr>
          <w:rFonts w:hint="eastAsia"/>
        </w:rPr>
      </w:pPr>
      <w:r>
        <w:rPr>
          <w:rFonts w:hint="eastAsia"/>
        </w:rPr>
        <w:t>计量单位：V（伏特）</w:t>
      </w:r>
    </w:p>
    <w:p w:rsidR="00D056AC" w:rsidRDefault="00D056AC" w:rsidP="00D056AC">
      <w:pPr>
        <w:pStyle w:val="a7"/>
        <w:numPr>
          <w:ilvl w:val="3"/>
          <w:numId w:val="16"/>
        </w:numPr>
        <w:spacing w:before="156" w:after="156"/>
        <w:outlineLvl w:val="4"/>
        <w:rPr>
          <w:rFonts w:hint="eastAsia"/>
          <w:noProof/>
        </w:rPr>
      </w:pPr>
      <w:r>
        <w:rPr>
          <w:rFonts w:hint="eastAsia"/>
          <w:noProof/>
        </w:rPr>
        <w:t>额定电流</w:t>
      </w:r>
    </w:p>
    <w:p w:rsidR="00D056AC" w:rsidRDefault="00D056AC" w:rsidP="00D056AC">
      <w:pPr>
        <w:pStyle w:val="aff7"/>
        <w:rPr>
          <w:rFonts w:hint="eastAsia"/>
        </w:rPr>
      </w:pPr>
      <w:r>
        <w:rPr>
          <w:rFonts w:hint="eastAsia"/>
        </w:rPr>
        <w:t>中文名称：额定电流</w:t>
      </w:r>
    </w:p>
    <w:p w:rsidR="00D056AC" w:rsidRDefault="00D056AC" w:rsidP="00D056AC">
      <w:pPr>
        <w:pStyle w:val="aff7"/>
        <w:rPr>
          <w:rFonts w:hint="eastAsia"/>
        </w:rPr>
      </w:pPr>
      <w:r>
        <w:rPr>
          <w:rFonts w:hint="eastAsia"/>
        </w:rPr>
        <w:t>英文名称：Rated current</w:t>
      </w:r>
    </w:p>
    <w:p w:rsidR="00D056AC" w:rsidRDefault="00D056AC" w:rsidP="00D056AC">
      <w:pPr>
        <w:pStyle w:val="aff7"/>
        <w:rPr>
          <w:rFonts w:hint="eastAsia"/>
        </w:rPr>
      </w:pPr>
      <w:r>
        <w:rPr>
          <w:rFonts w:hint="eastAsia"/>
        </w:rPr>
        <w:t>说明：灯饰照明产品的额定电流</w:t>
      </w:r>
    </w:p>
    <w:p w:rsidR="00D056AC" w:rsidRDefault="00D056AC" w:rsidP="00D056AC">
      <w:pPr>
        <w:pStyle w:val="aff7"/>
        <w:rPr>
          <w:rFonts w:hint="eastAsia"/>
        </w:rPr>
      </w:pPr>
      <w:r>
        <w:rPr>
          <w:rFonts w:hint="eastAsia"/>
        </w:rPr>
        <w:t>约束条件：M</w:t>
      </w:r>
    </w:p>
    <w:p w:rsidR="00D056AC" w:rsidRDefault="00D056AC" w:rsidP="00D056AC">
      <w:pPr>
        <w:pStyle w:val="aff7"/>
        <w:rPr>
          <w:rFonts w:hint="eastAsia"/>
        </w:rPr>
      </w:pPr>
      <w:r>
        <w:rPr>
          <w:rFonts w:hint="eastAsia"/>
        </w:rPr>
        <w:t>数据类型及格式：N..6</w:t>
      </w:r>
    </w:p>
    <w:p w:rsidR="00D056AC" w:rsidRDefault="00D056AC" w:rsidP="00D056AC">
      <w:pPr>
        <w:pStyle w:val="a7"/>
        <w:numPr>
          <w:ilvl w:val="3"/>
          <w:numId w:val="16"/>
        </w:numPr>
        <w:spacing w:before="156" w:after="156"/>
        <w:outlineLvl w:val="4"/>
        <w:rPr>
          <w:rFonts w:hint="eastAsia"/>
          <w:noProof/>
        </w:rPr>
      </w:pPr>
      <w:r>
        <w:rPr>
          <w:rFonts w:hint="eastAsia"/>
          <w:noProof/>
        </w:rPr>
        <w:t>额定功率</w:t>
      </w:r>
    </w:p>
    <w:p w:rsidR="00D056AC" w:rsidRDefault="00D056AC" w:rsidP="00D056AC">
      <w:pPr>
        <w:pStyle w:val="aff7"/>
        <w:rPr>
          <w:rFonts w:hint="eastAsia"/>
        </w:rPr>
      </w:pPr>
      <w:r>
        <w:rPr>
          <w:rFonts w:hint="eastAsia"/>
        </w:rPr>
        <w:t>中文名称：额定功率</w:t>
      </w:r>
    </w:p>
    <w:p w:rsidR="00D056AC" w:rsidRDefault="00D056AC" w:rsidP="00D056AC">
      <w:pPr>
        <w:pStyle w:val="aff7"/>
        <w:rPr>
          <w:rFonts w:hint="eastAsia"/>
        </w:rPr>
      </w:pPr>
      <w:r>
        <w:rPr>
          <w:rFonts w:hint="eastAsia"/>
        </w:rPr>
        <w:t>英文名称：rated power</w:t>
      </w:r>
    </w:p>
    <w:p w:rsidR="00D056AC" w:rsidRDefault="00D056AC" w:rsidP="00D056AC">
      <w:pPr>
        <w:pStyle w:val="aff7"/>
        <w:rPr>
          <w:rFonts w:hint="eastAsia"/>
        </w:rPr>
      </w:pPr>
      <w:r>
        <w:rPr>
          <w:rFonts w:hint="eastAsia"/>
        </w:rPr>
        <w:t>说明：灯饰照明产品的额定功率。</w:t>
      </w:r>
    </w:p>
    <w:p w:rsidR="00D056AC" w:rsidRDefault="00D056AC" w:rsidP="00D056AC">
      <w:pPr>
        <w:pStyle w:val="aff7"/>
        <w:rPr>
          <w:rFonts w:hint="eastAsia"/>
        </w:rPr>
      </w:pPr>
      <w:r>
        <w:rPr>
          <w:rFonts w:hint="eastAsia"/>
        </w:rPr>
        <w:t>约束条件：M</w:t>
      </w:r>
    </w:p>
    <w:p w:rsidR="00D056AC" w:rsidRDefault="00D056AC" w:rsidP="00D056AC">
      <w:pPr>
        <w:pStyle w:val="aff7"/>
        <w:rPr>
          <w:rFonts w:hint="eastAsia"/>
        </w:rPr>
      </w:pPr>
      <w:r>
        <w:rPr>
          <w:rFonts w:hint="eastAsia"/>
        </w:rPr>
        <w:t>数据类型及格式：N..3</w:t>
      </w:r>
    </w:p>
    <w:p w:rsidR="00D056AC" w:rsidRPr="00D056AC" w:rsidRDefault="00D056AC" w:rsidP="00D056AC">
      <w:pPr>
        <w:pStyle w:val="aff7"/>
      </w:pPr>
      <w:r>
        <w:rPr>
          <w:rFonts w:hint="eastAsia"/>
        </w:rPr>
        <w:t>计量单位：W或KW</w:t>
      </w:r>
    </w:p>
    <w:p w:rsidR="00660146" w:rsidRDefault="00660146" w:rsidP="00B54738">
      <w:pPr>
        <w:pStyle w:val="a7"/>
        <w:spacing w:before="156" w:after="156"/>
        <w:ind w:left="0"/>
        <w:rPr>
          <w:rFonts w:ascii="宋体" w:hAnsi="宋体" w:hint="eastAsia"/>
          <w:noProof/>
        </w:rPr>
      </w:pPr>
      <w:r>
        <w:rPr>
          <w:rFonts w:ascii="宋体" w:hAnsi="宋体" w:hint="eastAsia"/>
          <w:noProof/>
        </w:rPr>
        <w:t>开关类产品基础信息</w:t>
      </w:r>
    </w:p>
    <w:p w:rsidR="009A416D" w:rsidRPr="00660146" w:rsidRDefault="005614A5" w:rsidP="00660146">
      <w:pPr>
        <w:pStyle w:val="a7"/>
        <w:numPr>
          <w:ilvl w:val="3"/>
          <w:numId w:val="16"/>
        </w:numPr>
        <w:spacing w:before="156" w:after="156"/>
        <w:outlineLvl w:val="4"/>
        <w:rPr>
          <w:rFonts w:hint="eastAsia"/>
          <w:noProof/>
        </w:rPr>
      </w:pPr>
      <w:r w:rsidRPr="00660146">
        <w:rPr>
          <w:rFonts w:hint="eastAsia"/>
          <w:noProof/>
        </w:rPr>
        <w:t>安装孔距</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lastRenderedPageBreak/>
        <w:t>中文名称：安装孔距</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英文名称：Mounting hole pitch</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说明：开关的安装孔距。</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约束条件：M</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数据类型及格式：N..2</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计量单位：mm</w:t>
      </w:r>
    </w:p>
    <w:p w:rsidR="009A416D" w:rsidRPr="009A416D" w:rsidRDefault="005614A5" w:rsidP="00660146">
      <w:pPr>
        <w:pStyle w:val="a7"/>
        <w:numPr>
          <w:ilvl w:val="3"/>
          <w:numId w:val="16"/>
        </w:numPr>
        <w:spacing w:before="156" w:after="156"/>
        <w:outlineLvl w:val="4"/>
        <w:rPr>
          <w:rFonts w:ascii="宋体" w:hAnsi="宋体" w:hint="eastAsia"/>
          <w:noProof/>
        </w:rPr>
      </w:pPr>
      <w:r>
        <w:rPr>
          <w:rFonts w:ascii="宋体" w:hAnsi="宋体" w:hint="eastAsia"/>
          <w:noProof/>
        </w:rPr>
        <w:t>安装方式</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中文名称：安装方式</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英文名称：Installation</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说明：开关的安装方式。如：暗装。</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约束条件：M</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数据类型及格式：C..50</w:t>
      </w:r>
    </w:p>
    <w:p w:rsidR="009A416D" w:rsidRPr="009A416D" w:rsidRDefault="005614A5" w:rsidP="00660146">
      <w:pPr>
        <w:pStyle w:val="a7"/>
        <w:numPr>
          <w:ilvl w:val="3"/>
          <w:numId w:val="16"/>
        </w:numPr>
        <w:spacing w:before="156" w:after="156"/>
        <w:outlineLvl w:val="4"/>
        <w:rPr>
          <w:rFonts w:ascii="宋体" w:hAnsi="宋体" w:hint="eastAsia"/>
          <w:noProof/>
        </w:rPr>
      </w:pPr>
      <w:r>
        <w:rPr>
          <w:rFonts w:ascii="宋体" w:hAnsi="宋体" w:hint="eastAsia"/>
          <w:noProof/>
        </w:rPr>
        <w:t>自带配件</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中文名称：自带配件</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英文名称：own accessories</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说明：开关产品出厂自带配件的说明。如：2.5mm螺丝两枚。</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约束条件：C</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数据类型及格式：C..100</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备注：如有配件，则为必选。</w:t>
      </w:r>
    </w:p>
    <w:p w:rsidR="009A416D" w:rsidRPr="009A416D" w:rsidRDefault="005614A5" w:rsidP="00660146">
      <w:pPr>
        <w:pStyle w:val="a7"/>
        <w:numPr>
          <w:ilvl w:val="3"/>
          <w:numId w:val="16"/>
        </w:numPr>
        <w:spacing w:before="156" w:after="156"/>
        <w:outlineLvl w:val="4"/>
        <w:rPr>
          <w:rFonts w:ascii="宋体" w:hAnsi="宋体" w:hint="eastAsia"/>
          <w:noProof/>
        </w:rPr>
      </w:pPr>
      <w:r>
        <w:rPr>
          <w:rFonts w:ascii="宋体" w:hAnsi="宋体" w:hint="eastAsia"/>
          <w:noProof/>
        </w:rPr>
        <w:lastRenderedPageBreak/>
        <w:t>开关数量</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中文名称：开关数量</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英文名称：Number of switches</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说明：开关按钮的数量。如：一开、两开</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约束条件：M</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数据类型及格式：N..1</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计量单位：个</w:t>
      </w:r>
    </w:p>
    <w:p w:rsidR="009A416D" w:rsidRPr="009A416D" w:rsidRDefault="005614A5" w:rsidP="00660146">
      <w:pPr>
        <w:pStyle w:val="a7"/>
        <w:numPr>
          <w:ilvl w:val="3"/>
          <w:numId w:val="16"/>
        </w:numPr>
        <w:spacing w:before="156" w:after="156"/>
        <w:outlineLvl w:val="4"/>
        <w:rPr>
          <w:rFonts w:ascii="宋体" w:hAnsi="宋体" w:hint="eastAsia"/>
          <w:noProof/>
        </w:rPr>
      </w:pPr>
      <w:r>
        <w:rPr>
          <w:rFonts w:ascii="宋体" w:hAnsi="宋体" w:hint="eastAsia"/>
          <w:noProof/>
        </w:rPr>
        <w:t>开关控制方式</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中文名称：开关控制方式</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英文名称：Switch control mode</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说明：开关的控制方式。如：单控、双控</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约束条件：M</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数据类型及格式：C..50</w:t>
      </w:r>
    </w:p>
    <w:p w:rsidR="009A416D" w:rsidRPr="009A416D" w:rsidRDefault="00D65E76" w:rsidP="00B54738">
      <w:pPr>
        <w:pStyle w:val="a7"/>
        <w:spacing w:before="156" w:after="156"/>
        <w:ind w:left="0"/>
        <w:rPr>
          <w:rFonts w:ascii="宋体" w:hAnsi="宋体" w:hint="eastAsia"/>
          <w:noProof/>
        </w:rPr>
      </w:pPr>
      <w:r>
        <w:rPr>
          <w:rFonts w:ascii="宋体" w:hAnsi="宋体" w:hint="eastAsia"/>
          <w:noProof/>
        </w:rPr>
        <w:t>插孔类型</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中文名称：插孔类型</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英文名称：Jack type</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说明：插线板插孔的类型。如：三位、两位、组合。</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约束条件：M</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数据类型及格式：C..20</w:t>
      </w:r>
    </w:p>
    <w:p w:rsidR="009A416D" w:rsidRPr="009A416D" w:rsidRDefault="00D65E76" w:rsidP="00660146">
      <w:pPr>
        <w:pStyle w:val="a7"/>
        <w:numPr>
          <w:ilvl w:val="3"/>
          <w:numId w:val="16"/>
        </w:numPr>
        <w:spacing w:before="156" w:after="156"/>
        <w:outlineLvl w:val="4"/>
        <w:rPr>
          <w:rFonts w:ascii="宋体" w:hAnsi="宋体" w:hint="eastAsia"/>
          <w:noProof/>
        </w:rPr>
      </w:pPr>
      <w:r>
        <w:rPr>
          <w:rFonts w:ascii="宋体" w:hAnsi="宋体" w:hint="eastAsia"/>
          <w:noProof/>
        </w:rPr>
        <w:lastRenderedPageBreak/>
        <w:t>孔位</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中文名称：孔位</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英文名称：Number of socket holes</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说明：开关的插座孔数。</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约束条件：M</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数据类型及格式：N..2</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计量单位：个</w:t>
      </w:r>
    </w:p>
    <w:p w:rsidR="009A416D" w:rsidRPr="009A416D" w:rsidRDefault="00D65E76" w:rsidP="00660146">
      <w:pPr>
        <w:pStyle w:val="a7"/>
        <w:numPr>
          <w:ilvl w:val="3"/>
          <w:numId w:val="16"/>
        </w:numPr>
        <w:spacing w:before="156" w:after="156"/>
        <w:outlineLvl w:val="4"/>
        <w:rPr>
          <w:rFonts w:ascii="宋体" w:hAnsi="宋体" w:hint="eastAsia"/>
          <w:noProof/>
        </w:rPr>
      </w:pPr>
      <w:r>
        <w:rPr>
          <w:rFonts w:ascii="宋体" w:hAnsi="宋体" w:hint="eastAsia"/>
          <w:noProof/>
        </w:rPr>
        <w:t>开关类型</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中文名称：开关类型</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英文名称：Switch type</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说明：插座开关的类型。如：总控开关，分控开关</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约束条件：M</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数据类型及格式：C..20</w:t>
      </w:r>
    </w:p>
    <w:p w:rsidR="009A416D" w:rsidRPr="009A416D" w:rsidRDefault="00D65E76" w:rsidP="00660146">
      <w:pPr>
        <w:pStyle w:val="a7"/>
        <w:numPr>
          <w:ilvl w:val="3"/>
          <w:numId w:val="16"/>
        </w:numPr>
        <w:spacing w:before="156" w:after="156"/>
        <w:outlineLvl w:val="4"/>
        <w:rPr>
          <w:rFonts w:ascii="宋体" w:hAnsi="宋体" w:hint="eastAsia"/>
          <w:noProof/>
        </w:rPr>
      </w:pPr>
      <w:r>
        <w:rPr>
          <w:rFonts w:ascii="宋体" w:hAnsi="宋体" w:hint="eastAsia"/>
          <w:noProof/>
        </w:rPr>
        <w:t>孔间距</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中文名称：孔间距</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英文名称：Jack spacing</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说明：插座孔位之间的距离。</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约束条件：M</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数据类型及格式：N..3</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lastRenderedPageBreak/>
        <w:t>计量单位：mm</w:t>
      </w:r>
    </w:p>
    <w:p w:rsidR="009A416D" w:rsidRPr="009A416D" w:rsidRDefault="00D65E76" w:rsidP="00660146">
      <w:pPr>
        <w:pStyle w:val="a7"/>
        <w:numPr>
          <w:ilvl w:val="3"/>
          <w:numId w:val="16"/>
        </w:numPr>
        <w:spacing w:before="156" w:after="156"/>
        <w:outlineLvl w:val="4"/>
        <w:rPr>
          <w:rFonts w:ascii="宋体" w:hAnsi="宋体" w:hint="eastAsia"/>
          <w:noProof/>
        </w:rPr>
      </w:pPr>
      <w:r>
        <w:rPr>
          <w:rFonts w:ascii="宋体" w:hAnsi="宋体" w:hint="eastAsia"/>
          <w:noProof/>
        </w:rPr>
        <w:t>适用标准</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中文名称：适用标准</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英文名称：applicable standard</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说明：插座使用的标准类型。国内标准，美标</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约束条件：M</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数据类型及格式：C..20</w:t>
      </w:r>
    </w:p>
    <w:p w:rsidR="009A416D" w:rsidRPr="009A416D" w:rsidRDefault="00D65E76" w:rsidP="00660146">
      <w:pPr>
        <w:pStyle w:val="a7"/>
        <w:numPr>
          <w:ilvl w:val="3"/>
          <w:numId w:val="16"/>
        </w:numPr>
        <w:spacing w:before="156" w:after="156"/>
        <w:outlineLvl w:val="4"/>
        <w:rPr>
          <w:rFonts w:ascii="宋体" w:hAnsi="宋体" w:hint="eastAsia"/>
          <w:noProof/>
        </w:rPr>
      </w:pPr>
      <w:r>
        <w:rPr>
          <w:rFonts w:ascii="宋体" w:hAnsi="宋体" w:hint="eastAsia"/>
          <w:noProof/>
        </w:rPr>
        <w:t>全长</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中文名称：全长</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英文名称：total length</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说明：插线板含电源线的总长。</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约束条件：M</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数据类型及格式：N..1，2</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计量单位：m</w:t>
      </w:r>
    </w:p>
    <w:p w:rsidR="009A416D" w:rsidRPr="009A416D" w:rsidRDefault="00F87DA0" w:rsidP="00660146">
      <w:pPr>
        <w:pStyle w:val="a7"/>
        <w:numPr>
          <w:ilvl w:val="3"/>
          <w:numId w:val="16"/>
        </w:numPr>
        <w:spacing w:before="156" w:after="156"/>
        <w:outlineLvl w:val="4"/>
        <w:rPr>
          <w:rFonts w:ascii="宋体" w:hAnsi="宋体" w:hint="eastAsia"/>
          <w:noProof/>
        </w:rPr>
      </w:pPr>
      <w:r w:rsidRPr="009A416D">
        <w:rPr>
          <w:rFonts w:ascii="宋体" w:hAnsi="宋体" w:hint="eastAsia"/>
          <w:noProof/>
        </w:rPr>
        <w:t>USB</w:t>
      </w:r>
      <w:r w:rsidRPr="009A416D">
        <w:rPr>
          <w:rFonts w:ascii="宋体" w:hAnsi="宋体" w:hint="eastAsia"/>
          <w:noProof/>
        </w:rPr>
        <w:t>充电</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中文名称：USB充电</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英文名称：USB charging</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说明：是否支持usb充电。</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t>约束条件：O</w:t>
      </w:r>
    </w:p>
    <w:p w:rsidR="009A416D" w:rsidRPr="009A416D" w:rsidRDefault="009A416D" w:rsidP="009A416D">
      <w:pPr>
        <w:ind w:firstLineChars="200" w:firstLine="420"/>
        <w:rPr>
          <w:rFonts w:ascii="宋体" w:hAnsi="宋体" w:hint="eastAsia"/>
          <w:noProof/>
        </w:rPr>
      </w:pPr>
      <w:r w:rsidRPr="009A416D">
        <w:rPr>
          <w:rFonts w:ascii="宋体" w:hAnsi="宋体" w:hint="eastAsia"/>
          <w:noProof/>
        </w:rPr>
        <w:lastRenderedPageBreak/>
        <w:t>数据类型及格式：C1</w:t>
      </w:r>
    </w:p>
    <w:p w:rsidR="00C32C56" w:rsidRDefault="009A416D" w:rsidP="009A416D">
      <w:pPr>
        <w:ind w:firstLineChars="200" w:firstLine="420"/>
        <w:rPr>
          <w:rFonts w:ascii="宋体" w:hAnsi="宋体" w:hint="eastAsia"/>
          <w:noProof/>
        </w:rPr>
      </w:pPr>
      <w:r w:rsidRPr="009A416D">
        <w:rPr>
          <w:rFonts w:ascii="宋体" w:hAnsi="宋体" w:hint="eastAsia"/>
          <w:noProof/>
        </w:rPr>
        <w:t>值域：0-否；1-是；</w:t>
      </w:r>
      <w:bookmarkStart w:id="242" w:name="_Toc409707355"/>
      <w:bookmarkStart w:id="243" w:name="_Toc409707450"/>
      <w:bookmarkStart w:id="244" w:name="_Toc409795113"/>
      <w:bookmarkStart w:id="245" w:name="_Toc410829714"/>
      <w:bookmarkStart w:id="246" w:name="_Toc425842361"/>
      <w:bookmarkStart w:id="247" w:name="_Toc435515629"/>
      <w:bookmarkStart w:id="248" w:name="_Toc436724241"/>
    </w:p>
    <w:p w:rsidR="00A3784C" w:rsidRPr="008D5A8B" w:rsidRDefault="00A3784C" w:rsidP="00C32C56">
      <w:pPr>
        <w:pStyle w:val="a5"/>
        <w:rPr>
          <w:rFonts w:ascii="Times New Roman"/>
        </w:rPr>
      </w:pPr>
      <w:r w:rsidRPr="008D5A8B">
        <w:rPr>
          <w:rFonts w:ascii="Times New Roman"/>
        </w:rPr>
        <w:t>信息扩展方法</w:t>
      </w:r>
      <w:bookmarkEnd w:id="242"/>
      <w:bookmarkEnd w:id="243"/>
      <w:bookmarkEnd w:id="244"/>
      <w:bookmarkEnd w:id="245"/>
      <w:bookmarkEnd w:id="246"/>
      <w:bookmarkEnd w:id="247"/>
      <w:bookmarkEnd w:id="248"/>
    </w:p>
    <w:p w:rsidR="00A3784C" w:rsidRPr="008D5A8B" w:rsidRDefault="00A3784C" w:rsidP="00A3784C">
      <w:pPr>
        <w:pStyle w:val="aff7"/>
        <w:rPr>
          <w:rFonts w:ascii="Times New Roman"/>
        </w:rPr>
      </w:pPr>
      <w:r w:rsidRPr="008D5A8B">
        <w:rPr>
          <w:rFonts w:ascii="Times New Roman"/>
        </w:rPr>
        <w:t>本标准中的信息实体和信息元素可以根据不同用户需要和新出现的</w:t>
      </w:r>
      <w:r w:rsidR="00211CD3">
        <w:rPr>
          <w:rFonts w:ascii="Times New Roman"/>
        </w:rPr>
        <w:t>家装建材</w:t>
      </w:r>
      <w:r w:rsidRPr="008D5A8B">
        <w:rPr>
          <w:rFonts w:ascii="Times New Roman"/>
        </w:rPr>
        <w:t>进行扩展，扩展方法如下：</w:t>
      </w:r>
    </w:p>
    <w:p w:rsidR="00A3784C" w:rsidRPr="008D5A8B" w:rsidRDefault="00A3784C" w:rsidP="007B578C">
      <w:pPr>
        <w:pStyle w:val="af0"/>
        <w:numPr>
          <w:ilvl w:val="0"/>
          <w:numId w:val="23"/>
        </w:numPr>
        <w:rPr>
          <w:rFonts w:ascii="Times New Roman"/>
        </w:rPr>
      </w:pPr>
      <w:r w:rsidRPr="008D5A8B">
        <w:rPr>
          <w:rFonts w:ascii="Times New Roman"/>
        </w:rPr>
        <w:t>扩展信息实体</w:t>
      </w:r>
    </w:p>
    <w:p w:rsidR="00A3784C" w:rsidRPr="008D5A8B" w:rsidRDefault="00A3784C" w:rsidP="00A3784C">
      <w:pPr>
        <w:pStyle w:val="aff7"/>
        <w:rPr>
          <w:rFonts w:ascii="Times New Roman"/>
        </w:rPr>
      </w:pPr>
      <w:r w:rsidRPr="008D5A8B">
        <w:rPr>
          <w:rFonts w:ascii="Times New Roman"/>
        </w:rPr>
        <w:t xml:space="preserve">    </w:t>
      </w:r>
      <w:r w:rsidRPr="008D5A8B">
        <w:rPr>
          <w:rFonts w:ascii="Times New Roman"/>
        </w:rPr>
        <w:t>按本标准规定，可以增加信息实体和扩展信息实体。</w:t>
      </w:r>
    </w:p>
    <w:p w:rsidR="00A3784C" w:rsidRPr="008D5A8B" w:rsidRDefault="00A3784C" w:rsidP="007B578C">
      <w:pPr>
        <w:pStyle w:val="af0"/>
        <w:numPr>
          <w:ilvl w:val="0"/>
          <w:numId w:val="23"/>
        </w:numPr>
        <w:rPr>
          <w:rFonts w:ascii="Times New Roman"/>
        </w:rPr>
      </w:pPr>
      <w:r w:rsidRPr="008D5A8B">
        <w:rPr>
          <w:rFonts w:ascii="Times New Roman"/>
        </w:rPr>
        <w:t>扩展信息元素</w:t>
      </w:r>
    </w:p>
    <w:p w:rsidR="00A3784C" w:rsidRPr="008D5A8B" w:rsidRDefault="00A3784C" w:rsidP="00BA281D">
      <w:pPr>
        <w:pStyle w:val="aff7"/>
      </w:pPr>
      <w:r w:rsidRPr="008D5A8B">
        <w:t>按本标准第5章规定的信息描述方法，可以在信息实体中增加信息元素，信息元素应按照本标准第4章规定的属性进行描述；</w:t>
      </w:r>
    </w:p>
    <w:p w:rsidR="00A3784C" w:rsidRPr="008D5A8B" w:rsidRDefault="00A3784C" w:rsidP="007B578C">
      <w:pPr>
        <w:pStyle w:val="af0"/>
        <w:numPr>
          <w:ilvl w:val="0"/>
          <w:numId w:val="23"/>
        </w:numPr>
        <w:rPr>
          <w:rFonts w:ascii="Times New Roman"/>
        </w:rPr>
      </w:pPr>
      <w:r w:rsidRPr="008D5A8B">
        <w:rPr>
          <w:rFonts w:ascii="Times New Roman"/>
        </w:rPr>
        <w:t>扩展信息元素中的属性取值</w:t>
      </w:r>
    </w:p>
    <w:p w:rsidR="00A3784C" w:rsidRPr="008D5A8B" w:rsidRDefault="00A3784C" w:rsidP="007B578C">
      <w:pPr>
        <w:pStyle w:val="af1"/>
        <w:numPr>
          <w:ilvl w:val="1"/>
          <w:numId w:val="21"/>
        </w:numPr>
        <w:rPr>
          <w:rFonts w:ascii="Times New Roman"/>
        </w:rPr>
      </w:pPr>
      <w:r w:rsidRPr="008D5A8B">
        <w:rPr>
          <w:rFonts w:ascii="Times New Roman"/>
        </w:rPr>
        <w:t>在扩展信息元素属性时，不应改变本标准中规定的信息元素的</w:t>
      </w:r>
      <w:bookmarkStart w:id="249" w:name="OLE_LINK4"/>
      <w:bookmarkStart w:id="250" w:name="OLE_LINK5"/>
      <w:r w:rsidRPr="008D5A8B">
        <w:rPr>
          <w:rFonts w:ascii="Times New Roman"/>
        </w:rPr>
        <w:t>中文名称、</w:t>
      </w:r>
      <w:r w:rsidR="00A46461" w:rsidRPr="008D5A8B">
        <w:rPr>
          <w:rFonts w:ascii="Times New Roman"/>
        </w:rPr>
        <w:t>英文名称、</w:t>
      </w:r>
      <w:r w:rsidRPr="008D5A8B">
        <w:rPr>
          <w:rFonts w:ascii="Times New Roman"/>
        </w:rPr>
        <w:t>说明、数据类型及格式、约束</w:t>
      </w:r>
      <w:r w:rsidRPr="008D5A8B">
        <w:rPr>
          <w:rFonts w:ascii="Times New Roman"/>
        </w:rPr>
        <w:t>/</w:t>
      </w:r>
      <w:r w:rsidRPr="008D5A8B">
        <w:rPr>
          <w:rFonts w:ascii="Times New Roman"/>
        </w:rPr>
        <w:t>条件、同义词、值域、计量单位和备注</w:t>
      </w:r>
      <w:bookmarkEnd w:id="249"/>
      <w:bookmarkEnd w:id="250"/>
      <w:r w:rsidRPr="008D5A8B">
        <w:rPr>
          <w:rFonts w:ascii="Times New Roman"/>
        </w:rPr>
        <w:t>等属性名称；</w:t>
      </w:r>
    </w:p>
    <w:p w:rsidR="00A3784C" w:rsidRPr="008D5A8B" w:rsidRDefault="00A3784C" w:rsidP="007B578C">
      <w:pPr>
        <w:pStyle w:val="af1"/>
        <w:numPr>
          <w:ilvl w:val="1"/>
          <w:numId w:val="21"/>
        </w:numPr>
        <w:rPr>
          <w:rFonts w:ascii="Times New Roman"/>
        </w:rPr>
      </w:pPr>
      <w:r w:rsidRPr="008D5A8B">
        <w:rPr>
          <w:rFonts w:ascii="Times New Roman"/>
        </w:rPr>
        <w:t>可以对值域属性采用比本标准更严格的限制；</w:t>
      </w:r>
    </w:p>
    <w:p w:rsidR="00A3784C" w:rsidRPr="008D5A8B" w:rsidRDefault="00A3784C" w:rsidP="007B578C">
      <w:pPr>
        <w:pStyle w:val="af1"/>
        <w:numPr>
          <w:ilvl w:val="1"/>
          <w:numId w:val="21"/>
        </w:numPr>
        <w:rPr>
          <w:rFonts w:ascii="Times New Roman"/>
        </w:rPr>
      </w:pPr>
      <w:r w:rsidRPr="008D5A8B">
        <w:rPr>
          <w:rFonts w:ascii="Times New Roman"/>
        </w:rPr>
        <w:t>可以增加值域属性的取值；</w:t>
      </w:r>
    </w:p>
    <w:p w:rsidR="00A3784C" w:rsidRPr="008D5A8B" w:rsidRDefault="00A3784C" w:rsidP="007B578C">
      <w:pPr>
        <w:pStyle w:val="af1"/>
        <w:numPr>
          <w:ilvl w:val="1"/>
          <w:numId w:val="21"/>
        </w:numPr>
        <w:rPr>
          <w:rFonts w:ascii="Times New Roman"/>
        </w:rPr>
      </w:pPr>
      <w:r w:rsidRPr="008D5A8B">
        <w:rPr>
          <w:rFonts w:ascii="Times New Roman"/>
        </w:rPr>
        <w:t>可以对信息元素的约束</w:t>
      </w:r>
      <w:r w:rsidRPr="008D5A8B">
        <w:rPr>
          <w:rFonts w:ascii="Times New Roman"/>
        </w:rPr>
        <w:t>/</w:t>
      </w:r>
      <w:r w:rsidRPr="008D5A8B">
        <w:rPr>
          <w:rFonts w:ascii="Times New Roman"/>
        </w:rPr>
        <w:t>条件更严格限制，如在本标准中是可选的信息元素，经扩展后可以是必备的；</w:t>
      </w:r>
    </w:p>
    <w:p w:rsidR="00A3784C" w:rsidRPr="008D5A8B" w:rsidRDefault="00A3784C" w:rsidP="007B578C">
      <w:pPr>
        <w:pStyle w:val="af1"/>
        <w:numPr>
          <w:ilvl w:val="1"/>
          <w:numId w:val="21"/>
        </w:numPr>
        <w:rPr>
          <w:rFonts w:ascii="Times New Roman"/>
        </w:rPr>
      </w:pPr>
      <w:r w:rsidRPr="008D5A8B">
        <w:rPr>
          <w:rFonts w:ascii="Times New Roman"/>
        </w:rPr>
        <w:t>建立新的代码表，补充或代替现有值域中的代码表。</w:t>
      </w:r>
    </w:p>
    <w:p w:rsidR="00A3784C" w:rsidRPr="008D5A8B" w:rsidRDefault="00A3784C" w:rsidP="00094C51">
      <w:pPr>
        <w:pStyle w:val="aff7"/>
        <w:rPr>
          <w:rFonts w:ascii="Times New Roman"/>
        </w:rPr>
      </w:pPr>
    </w:p>
    <w:p w:rsidR="00785EE6" w:rsidRDefault="00785EE6" w:rsidP="00785EE6">
      <w:pPr>
        <w:pStyle w:val="afff5"/>
        <w:rPr>
          <w:rFonts w:hint="eastAsia"/>
        </w:rPr>
      </w:pPr>
      <w:bookmarkStart w:id="251" w:name="BKCKWX"/>
      <w:bookmarkStart w:id="252" w:name="_Toc435515630"/>
      <w:bookmarkStart w:id="253" w:name="_Toc436724242"/>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251"/>
      <w:bookmarkEnd w:id="252"/>
      <w:bookmarkEnd w:id="253"/>
    </w:p>
    <w:p w:rsidR="00785EE6" w:rsidRPr="00785EE6" w:rsidRDefault="00785EE6" w:rsidP="008452D5">
      <w:pPr>
        <w:pStyle w:val="aff7"/>
        <w:rPr>
          <w:rFonts w:hint="eastAsia"/>
        </w:rPr>
      </w:pPr>
      <w:r>
        <w:rPr>
          <w:rFonts w:hint="eastAsia"/>
        </w:rPr>
        <w:t xml:space="preserve">[1]  </w:t>
      </w:r>
      <w:r w:rsidRPr="00785EE6">
        <w:rPr>
          <w:rFonts w:hint="eastAsia"/>
        </w:rPr>
        <w:t>GB/T 18391.1-2009 信息技术 元数据注册系统(MDR) 第1部分：框架</w:t>
      </w:r>
    </w:p>
    <w:p w:rsidR="00BD7552" w:rsidRPr="008D5A8B" w:rsidRDefault="00BD7552" w:rsidP="00BD7552">
      <w:pPr>
        <w:pStyle w:val="affffff5"/>
        <w:framePr w:wrap="around"/>
      </w:pPr>
      <w:r w:rsidRPr="008D5A8B">
        <w:t>_________________________________</w:t>
      </w:r>
    </w:p>
    <w:sectPr w:rsidR="00BD7552" w:rsidRPr="008D5A8B"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6B9" w:rsidRDefault="003E26B9">
      <w:r>
        <w:separator/>
      </w:r>
    </w:p>
  </w:endnote>
  <w:endnote w:type="continuationSeparator" w:id="0">
    <w:p w:rsidR="003E26B9" w:rsidRDefault="003E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01" w:rsidRDefault="002B0F01" w:rsidP="00BD7552">
    <w:pPr>
      <w:pStyle w:val="aff8"/>
    </w:pPr>
    <w:r>
      <w:fldChar w:fldCharType="begin"/>
    </w:r>
    <w:r>
      <w:instrText xml:space="preserve"> PAGE  \* MERGEFORMAT </w:instrText>
    </w:r>
    <w:r>
      <w:fldChar w:fldCharType="separate"/>
    </w:r>
    <w:r w:rsidR="0084197D">
      <w:rPr>
        <w:noProof/>
      </w:rPr>
      <w:t>58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6B9" w:rsidRDefault="003E26B9">
      <w:r>
        <w:separator/>
      </w:r>
    </w:p>
  </w:footnote>
  <w:footnote w:type="continuationSeparator" w:id="0">
    <w:p w:rsidR="003E26B9" w:rsidRDefault="003E26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01" w:rsidRDefault="002B0F01" w:rsidP="00F34B99">
    <w:pPr>
      <w:pStyle w:val="aff9"/>
    </w:pPr>
    <w:r>
      <w:t>GB/T XXXXX</w:t>
    </w:r>
    <w:r>
      <w:t>—</w:t>
    </w:r>
    <w:r>
      <w:t>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983844"/>
    <w:multiLevelType w:val="multilevel"/>
    <w:tmpl w:val="E54AD500"/>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0DDE2B46"/>
    <w:multiLevelType w:val="multilevel"/>
    <w:tmpl w:val="6978C30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DBF583A"/>
    <w:multiLevelType w:val="multilevel"/>
    <w:tmpl w:val="F8D0F384"/>
    <w:lvl w:ilvl="0">
      <w:start w:val="1"/>
      <w:numFmt w:val="decimal"/>
      <w:lvlRestart w:val="0"/>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C33C654C"/>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a7"/>
      <w:suff w:val="nothing"/>
      <w:lvlText w:val="%1.%2.%3　"/>
      <w:lvlJc w:val="left"/>
      <w:pPr>
        <w:ind w:left="568" w:firstLine="0"/>
      </w:pPr>
      <w:rPr>
        <w:rFonts w:ascii="黑体" w:eastAsia="黑体" w:hAnsi="Times New Roman" w:hint="eastAsia"/>
        <w:b w:val="0"/>
        <w:i w:val="0"/>
        <w:color w:val="auto"/>
        <w:sz w:val="21"/>
      </w:rPr>
    </w:lvl>
    <w:lvl w:ilvl="3">
      <w:start w:val="1"/>
      <w:numFmt w:val="decimal"/>
      <w:suff w:val="nothing"/>
      <w:lvlText w:val="%1.%2.%3.%4　"/>
      <w:lvlJc w:val="left"/>
      <w:pPr>
        <w:ind w:left="284"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2827D5B"/>
    <w:multiLevelType w:val="multilevel"/>
    <w:tmpl w:val="97F296CA"/>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15:restartNumberingAfterBreak="0">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C9A69A3E"/>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33644E9C"/>
    <w:multiLevelType w:val="hybridMultilevel"/>
    <w:tmpl w:val="08BA21C0"/>
    <w:lvl w:ilvl="0" w:tplc="FFFFFFFF">
      <w:start w:val="1"/>
      <w:numFmt w:val="lowerLetter"/>
      <w:lvlText w:val="%1)"/>
      <w:lvlJc w:val="left"/>
      <w:pPr>
        <w:ind w:left="840"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1" w15:restartNumberingAfterBreak="0">
    <w:nsid w:val="38AA23F9"/>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3D733618"/>
    <w:multiLevelType w:val="multilevel"/>
    <w:tmpl w:val="193A04F0"/>
    <w:lvl w:ilvl="0">
      <w:start w:val="1"/>
      <w:numFmt w:val="decimal"/>
      <w:pStyle w:val="af2"/>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3" w15:restartNumberingAfterBreak="0">
    <w:nsid w:val="44C50F90"/>
    <w:multiLevelType w:val="multilevel"/>
    <w:tmpl w:val="28662EA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B733A5F"/>
    <w:multiLevelType w:val="multilevel"/>
    <w:tmpl w:val="36B40DB4"/>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5" w15:restartNumberingAfterBreak="0">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15:restartNumberingAfterBreak="0">
    <w:nsid w:val="646260FA"/>
    <w:multiLevelType w:val="multilevel"/>
    <w:tmpl w:val="C9A8C35E"/>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6CE66FF7"/>
    <w:multiLevelType w:val="multilevel"/>
    <w:tmpl w:val="2894FF02"/>
    <w:lvl w:ilvl="0">
      <w:start w:val="1"/>
      <w:numFmt w:val="decimal"/>
      <w:lvlRestart w:val="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0"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15:restartNumberingAfterBreak="0">
    <w:nsid w:val="6DBF04F4"/>
    <w:multiLevelType w:val="multilevel"/>
    <w:tmpl w:val="2F3A49C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15:restartNumberingAfterBreak="0">
    <w:nsid w:val="7BDD11E7"/>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2"/>
  </w:num>
  <w:num w:numId="2">
    <w:abstractNumId w:val="21"/>
  </w:num>
  <w:num w:numId="3">
    <w:abstractNumId w:val="0"/>
  </w:num>
  <w:num w:numId="4">
    <w:abstractNumId w:val="9"/>
  </w:num>
  <w:num w:numId="5">
    <w:abstractNumId w:val="5"/>
  </w:num>
  <w:num w:numId="6">
    <w:abstractNumId w:val="14"/>
  </w:num>
  <w:num w:numId="7">
    <w:abstractNumId w:val="16"/>
  </w:num>
  <w:num w:numId="8">
    <w:abstractNumId w:val="8"/>
  </w:num>
  <w:num w:numId="9">
    <w:abstractNumId w:val="18"/>
  </w:num>
  <w:num w:numId="10">
    <w:abstractNumId w:val="20"/>
  </w:num>
  <w:num w:numId="11">
    <w:abstractNumId w:val="1"/>
  </w:num>
  <w:num w:numId="12">
    <w:abstractNumId w:val="12"/>
  </w:num>
  <w:num w:numId="13">
    <w:abstractNumId w:val="4"/>
  </w:num>
  <w:num w:numId="14">
    <w:abstractNumId w:val="17"/>
  </w:num>
  <w:num w:numId="15">
    <w:abstractNumId w:val="13"/>
  </w:num>
  <w:num w:numId="16">
    <w:abstractNumId w:val="6"/>
  </w:num>
  <w:num w:numId="17">
    <w:abstractNumId w:val="7"/>
  </w:num>
  <w:num w:numId="18">
    <w:abstractNumId w:val="3"/>
  </w:num>
  <w:num w:numId="19">
    <w:abstractNumId w:val="10"/>
  </w:num>
  <w:num w:numId="20">
    <w:abstractNumId w:val="19"/>
  </w:num>
  <w:num w:numId="21">
    <w:abstractNumId w:val="22"/>
  </w:num>
  <w:num w:numId="22">
    <w:abstractNumId w:val="1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t+vLhwwP3QkJHkulXqA6Nb1jfEjOzzj8hncoA1aGsYTfoD/3WKkfmZs4x+AoWZWIeGZPvUfr7HPbnA2BW20Qg==" w:salt="QaSXWCNtOOLAiebX979Ddg=="/>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3266"/>
    <w:rsid w:val="0000381D"/>
    <w:rsid w:val="0000586F"/>
    <w:rsid w:val="00006D16"/>
    <w:rsid w:val="00013269"/>
    <w:rsid w:val="00013D86"/>
    <w:rsid w:val="00013E02"/>
    <w:rsid w:val="000150F1"/>
    <w:rsid w:val="0002143C"/>
    <w:rsid w:val="000214D3"/>
    <w:rsid w:val="00024F1F"/>
    <w:rsid w:val="00025A65"/>
    <w:rsid w:val="00026C31"/>
    <w:rsid w:val="00027280"/>
    <w:rsid w:val="000320A7"/>
    <w:rsid w:val="000343FC"/>
    <w:rsid w:val="00035925"/>
    <w:rsid w:val="00052073"/>
    <w:rsid w:val="00055EF0"/>
    <w:rsid w:val="00062710"/>
    <w:rsid w:val="00067CDF"/>
    <w:rsid w:val="00074FBE"/>
    <w:rsid w:val="000753F2"/>
    <w:rsid w:val="00083A09"/>
    <w:rsid w:val="00084CEF"/>
    <w:rsid w:val="0009005E"/>
    <w:rsid w:val="00092857"/>
    <w:rsid w:val="00094C51"/>
    <w:rsid w:val="000A0C21"/>
    <w:rsid w:val="000A20A9"/>
    <w:rsid w:val="000A48B1"/>
    <w:rsid w:val="000B3143"/>
    <w:rsid w:val="000B4639"/>
    <w:rsid w:val="000C61D0"/>
    <w:rsid w:val="000C6B05"/>
    <w:rsid w:val="000C6DD6"/>
    <w:rsid w:val="000C73D4"/>
    <w:rsid w:val="000D2724"/>
    <w:rsid w:val="000D2CF3"/>
    <w:rsid w:val="000D3D4C"/>
    <w:rsid w:val="000D4F51"/>
    <w:rsid w:val="000D64A8"/>
    <w:rsid w:val="000D718B"/>
    <w:rsid w:val="000E0108"/>
    <w:rsid w:val="000E02D2"/>
    <w:rsid w:val="000E0965"/>
    <w:rsid w:val="000E0C46"/>
    <w:rsid w:val="000E254D"/>
    <w:rsid w:val="000F030C"/>
    <w:rsid w:val="000F0D00"/>
    <w:rsid w:val="000F129C"/>
    <w:rsid w:val="000F3BC9"/>
    <w:rsid w:val="000F6380"/>
    <w:rsid w:val="00101AEC"/>
    <w:rsid w:val="00101FEF"/>
    <w:rsid w:val="00103485"/>
    <w:rsid w:val="001056DE"/>
    <w:rsid w:val="001124C0"/>
    <w:rsid w:val="00114764"/>
    <w:rsid w:val="00116A97"/>
    <w:rsid w:val="0013175F"/>
    <w:rsid w:val="00133A70"/>
    <w:rsid w:val="001360DD"/>
    <w:rsid w:val="0014155A"/>
    <w:rsid w:val="00150E0B"/>
    <w:rsid w:val="001512B4"/>
    <w:rsid w:val="00156A2B"/>
    <w:rsid w:val="00156D83"/>
    <w:rsid w:val="0015757C"/>
    <w:rsid w:val="0015768E"/>
    <w:rsid w:val="001620A5"/>
    <w:rsid w:val="00163982"/>
    <w:rsid w:val="00164DBA"/>
    <w:rsid w:val="00164E53"/>
    <w:rsid w:val="0016699D"/>
    <w:rsid w:val="00175159"/>
    <w:rsid w:val="00176208"/>
    <w:rsid w:val="001802B4"/>
    <w:rsid w:val="001805DF"/>
    <w:rsid w:val="00180B5A"/>
    <w:rsid w:val="0018211B"/>
    <w:rsid w:val="001840D3"/>
    <w:rsid w:val="00186453"/>
    <w:rsid w:val="001900F8"/>
    <w:rsid w:val="00191258"/>
    <w:rsid w:val="00191F1E"/>
    <w:rsid w:val="00192680"/>
    <w:rsid w:val="00193037"/>
    <w:rsid w:val="001934DA"/>
    <w:rsid w:val="00193A2C"/>
    <w:rsid w:val="0019659D"/>
    <w:rsid w:val="001A0AAC"/>
    <w:rsid w:val="001A0B59"/>
    <w:rsid w:val="001A21EB"/>
    <w:rsid w:val="001A288E"/>
    <w:rsid w:val="001A44F3"/>
    <w:rsid w:val="001B2261"/>
    <w:rsid w:val="001B5EB0"/>
    <w:rsid w:val="001B6DC2"/>
    <w:rsid w:val="001C149C"/>
    <w:rsid w:val="001C21AC"/>
    <w:rsid w:val="001C2541"/>
    <w:rsid w:val="001C47BA"/>
    <w:rsid w:val="001C59EA"/>
    <w:rsid w:val="001D00D0"/>
    <w:rsid w:val="001D3A20"/>
    <w:rsid w:val="001D3B30"/>
    <w:rsid w:val="001D406C"/>
    <w:rsid w:val="001D41EE"/>
    <w:rsid w:val="001E0380"/>
    <w:rsid w:val="001E13B1"/>
    <w:rsid w:val="001E17D2"/>
    <w:rsid w:val="001E3EAA"/>
    <w:rsid w:val="001E57B9"/>
    <w:rsid w:val="001F118A"/>
    <w:rsid w:val="001F27A8"/>
    <w:rsid w:val="001F3A19"/>
    <w:rsid w:val="001F42E6"/>
    <w:rsid w:val="001F48BC"/>
    <w:rsid w:val="001F5547"/>
    <w:rsid w:val="00206D24"/>
    <w:rsid w:val="00211CD3"/>
    <w:rsid w:val="00212832"/>
    <w:rsid w:val="00224739"/>
    <w:rsid w:val="002329DC"/>
    <w:rsid w:val="00234467"/>
    <w:rsid w:val="00237CDF"/>
    <w:rsid w:val="00237D8D"/>
    <w:rsid w:val="00241DA2"/>
    <w:rsid w:val="00243C88"/>
    <w:rsid w:val="00244EF8"/>
    <w:rsid w:val="00247FEE"/>
    <w:rsid w:val="00250E7D"/>
    <w:rsid w:val="00251012"/>
    <w:rsid w:val="002565D5"/>
    <w:rsid w:val="00260190"/>
    <w:rsid w:val="002622C0"/>
    <w:rsid w:val="00262C2F"/>
    <w:rsid w:val="002665C4"/>
    <w:rsid w:val="002720EF"/>
    <w:rsid w:val="002760E0"/>
    <w:rsid w:val="002760F0"/>
    <w:rsid w:val="002764B9"/>
    <w:rsid w:val="002778AE"/>
    <w:rsid w:val="0028269A"/>
    <w:rsid w:val="00283590"/>
    <w:rsid w:val="00284F0E"/>
    <w:rsid w:val="002854FE"/>
    <w:rsid w:val="00286973"/>
    <w:rsid w:val="0029093D"/>
    <w:rsid w:val="00294E70"/>
    <w:rsid w:val="002A1924"/>
    <w:rsid w:val="002A66A7"/>
    <w:rsid w:val="002A7420"/>
    <w:rsid w:val="002B0F01"/>
    <w:rsid w:val="002B0F12"/>
    <w:rsid w:val="002B1308"/>
    <w:rsid w:val="002B4554"/>
    <w:rsid w:val="002B59E3"/>
    <w:rsid w:val="002C1601"/>
    <w:rsid w:val="002C72D8"/>
    <w:rsid w:val="002D11FA"/>
    <w:rsid w:val="002D7490"/>
    <w:rsid w:val="002E0DDF"/>
    <w:rsid w:val="002E2906"/>
    <w:rsid w:val="002E363B"/>
    <w:rsid w:val="002E5635"/>
    <w:rsid w:val="002E5D23"/>
    <w:rsid w:val="002E64C3"/>
    <w:rsid w:val="002E6A2C"/>
    <w:rsid w:val="002F1D8C"/>
    <w:rsid w:val="002F21DA"/>
    <w:rsid w:val="002F4916"/>
    <w:rsid w:val="002F7249"/>
    <w:rsid w:val="003014F2"/>
    <w:rsid w:val="00301F39"/>
    <w:rsid w:val="0030204B"/>
    <w:rsid w:val="00304446"/>
    <w:rsid w:val="00306A6E"/>
    <w:rsid w:val="00306FA5"/>
    <w:rsid w:val="00312703"/>
    <w:rsid w:val="00320CC1"/>
    <w:rsid w:val="00321C0A"/>
    <w:rsid w:val="00325926"/>
    <w:rsid w:val="0032628C"/>
    <w:rsid w:val="00327A8A"/>
    <w:rsid w:val="00336610"/>
    <w:rsid w:val="00336848"/>
    <w:rsid w:val="003406C2"/>
    <w:rsid w:val="003427F6"/>
    <w:rsid w:val="00343F73"/>
    <w:rsid w:val="00345060"/>
    <w:rsid w:val="00350F36"/>
    <w:rsid w:val="0035323B"/>
    <w:rsid w:val="0035410C"/>
    <w:rsid w:val="003609D2"/>
    <w:rsid w:val="00361B4F"/>
    <w:rsid w:val="00362E42"/>
    <w:rsid w:val="00363F22"/>
    <w:rsid w:val="003703BD"/>
    <w:rsid w:val="00370E28"/>
    <w:rsid w:val="0037523F"/>
    <w:rsid w:val="00375564"/>
    <w:rsid w:val="00383191"/>
    <w:rsid w:val="00386DED"/>
    <w:rsid w:val="003912E7"/>
    <w:rsid w:val="003926A9"/>
    <w:rsid w:val="00393119"/>
    <w:rsid w:val="00393947"/>
    <w:rsid w:val="00393D34"/>
    <w:rsid w:val="0039641E"/>
    <w:rsid w:val="00396F12"/>
    <w:rsid w:val="003A2275"/>
    <w:rsid w:val="003A5A4E"/>
    <w:rsid w:val="003A6A4F"/>
    <w:rsid w:val="003A7088"/>
    <w:rsid w:val="003B00DF"/>
    <w:rsid w:val="003B1275"/>
    <w:rsid w:val="003B1778"/>
    <w:rsid w:val="003B3A3C"/>
    <w:rsid w:val="003C0047"/>
    <w:rsid w:val="003C0D8C"/>
    <w:rsid w:val="003C11CB"/>
    <w:rsid w:val="003C6080"/>
    <w:rsid w:val="003C6E46"/>
    <w:rsid w:val="003C75F3"/>
    <w:rsid w:val="003C78A3"/>
    <w:rsid w:val="003D02C8"/>
    <w:rsid w:val="003D1BDC"/>
    <w:rsid w:val="003D56F2"/>
    <w:rsid w:val="003D6C71"/>
    <w:rsid w:val="003D76B5"/>
    <w:rsid w:val="003E09CD"/>
    <w:rsid w:val="003E10AE"/>
    <w:rsid w:val="003E1867"/>
    <w:rsid w:val="003E2337"/>
    <w:rsid w:val="003E26B9"/>
    <w:rsid w:val="003E54D0"/>
    <w:rsid w:val="003E5729"/>
    <w:rsid w:val="003E62EE"/>
    <w:rsid w:val="003E7B72"/>
    <w:rsid w:val="003F493F"/>
    <w:rsid w:val="003F4EE0"/>
    <w:rsid w:val="00402153"/>
    <w:rsid w:val="00402FC1"/>
    <w:rsid w:val="00407037"/>
    <w:rsid w:val="0040765F"/>
    <w:rsid w:val="00410585"/>
    <w:rsid w:val="0041650D"/>
    <w:rsid w:val="00425082"/>
    <w:rsid w:val="00425FD1"/>
    <w:rsid w:val="00427673"/>
    <w:rsid w:val="004300CC"/>
    <w:rsid w:val="00431DEB"/>
    <w:rsid w:val="00431E02"/>
    <w:rsid w:val="00432BCF"/>
    <w:rsid w:val="00433B4B"/>
    <w:rsid w:val="00433D0D"/>
    <w:rsid w:val="004410D2"/>
    <w:rsid w:val="004415C2"/>
    <w:rsid w:val="004421C0"/>
    <w:rsid w:val="00444C6A"/>
    <w:rsid w:val="00446B29"/>
    <w:rsid w:val="00451421"/>
    <w:rsid w:val="00453F9A"/>
    <w:rsid w:val="00461CBC"/>
    <w:rsid w:val="00462F45"/>
    <w:rsid w:val="004677A6"/>
    <w:rsid w:val="004709AC"/>
    <w:rsid w:val="00470EF8"/>
    <w:rsid w:val="00471E91"/>
    <w:rsid w:val="00474675"/>
    <w:rsid w:val="0047470C"/>
    <w:rsid w:val="00475E79"/>
    <w:rsid w:val="00491661"/>
    <w:rsid w:val="00493202"/>
    <w:rsid w:val="004933EF"/>
    <w:rsid w:val="00493869"/>
    <w:rsid w:val="00497039"/>
    <w:rsid w:val="00497F89"/>
    <w:rsid w:val="004A35F9"/>
    <w:rsid w:val="004A7808"/>
    <w:rsid w:val="004B1C4A"/>
    <w:rsid w:val="004B24C1"/>
    <w:rsid w:val="004C292F"/>
    <w:rsid w:val="004D1582"/>
    <w:rsid w:val="004D1EE5"/>
    <w:rsid w:val="004D2392"/>
    <w:rsid w:val="004D7F03"/>
    <w:rsid w:val="004E1FC4"/>
    <w:rsid w:val="004F4CAC"/>
    <w:rsid w:val="004F6C64"/>
    <w:rsid w:val="004F7914"/>
    <w:rsid w:val="005002EC"/>
    <w:rsid w:val="00501073"/>
    <w:rsid w:val="005042EE"/>
    <w:rsid w:val="0050655A"/>
    <w:rsid w:val="00510280"/>
    <w:rsid w:val="00513D73"/>
    <w:rsid w:val="00514A43"/>
    <w:rsid w:val="0051604E"/>
    <w:rsid w:val="005174E5"/>
    <w:rsid w:val="005210AA"/>
    <w:rsid w:val="00521580"/>
    <w:rsid w:val="00522393"/>
    <w:rsid w:val="00522620"/>
    <w:rsid w:val="0052449B"/>
    <w:rsid w:val="00525615"/>
    <w:rsid w:val="00525656"/>
    <w:rsid w:val="0053009E"/>
    <w:rsid w:val="00534C02"/>
    <w:rsid w:val="00541EDF"/>
    <w:rsid w:val="00542385"/>
    <w:rsid w:val="0054264B"/>
    <w:rsid w:val="00543786"/>
    <w:rsid w:val="00545D0A"/>
    <w:rsid w:val="0054638D"/>
    <w:rsid w:val="00546F75"/>
    <w:rsid w:val="005533D7"/>
    <w:rsid w:val="00553DE2"/>
    <w:rsid w:val="005541AD"/>
    <w:rsid w:val="005600E8"/>
    <w:rsid w:val="005614A5"/>
    <w:rsid w:val="005614E5"/>
    <w:rsid w:val="005647F7"/>
    <w:rsid w:val="005663C8"/>
    <w:rsid w:val="005703DE"/>
    <w:rsid w:val="0057074C"/>
    <w:rsid w:val="00571736"/>
    <w:rsid w:val="00576313"/>
    <w:rsid w:val="0058464E"/>
    <w:rsid w:val="00591308"/>
    <w:rsid w:val="00593B48"/>
    <w:rsid w:val="005950B8"/>
    <w:rsid w:val="005977BB"/>
    <w:rsid w:val="005A01CB"/>
    <w:rsid w:val="005A309F"/>
    <w:rsid w:val="005A58FF"/>
    <w:rsid w:val="005A5EAF"/>
    <w:rsid w:val="005A64C0"/>
    <w:rsid w:val="005B3C11"/>
    <w:rsid w:val="005B53B2"/>
    <w:rsid w:val="005B590D"/>
    <w:rsid w:val="005C0377"/>
    <w:rsid w:val="005C0593"/>
    <w:rsid w:val="005C0CB3"/>
    <w:rsid w:val="005C1C28"/>
    <w:rsid w:val="005C3A47"/>
    <w:rsid w:val="005C451A"/>
    <w:rsid w:val="005C6DB5"/>
    <w:rsid w:val="005C77AB"/>
    <w:rsid w:val="005D2F8B"/>
    <w:rsid w:val="005D7758"/>
    <w:rsid w:val="005E108F"/>
    <w:rsid w:val="005E19E7"/>
    <w:rsid w:val="005E245A"/>
    <w:rsid w:val="005E32E9"/>
    <w:rsid w:val="005E4630"/>
    <w:rsid w:val="005E46C6"/>
    <w:rsid w:val="005E51DC"/>
    <w:rsid w:val="005E77F4"/>
    <w:rsid w:val="005F0D35"/>
    <w:rsid w:val="005F7BDA"/>
    <w:rsid w:val="00607A38"/>
    <w:rsid w:val="00613650"/>
    <w:rsid w:val="006164AC"/>
    <w:rsid w:val="0061716C"/>
    <w:rsid w:val="006204D4"/>
    <w:rsid w:val="0062125C"/>
    <w:rsid w:val="00622B22"/>
    <w:rsid w:val="00622D36"/>
    <w:rsid w:val="006243A1"/>
    <w:rsid w:val="0062674B"/>
    <w:rsid w:val="00627526"/>
    <w:rsid w:val="00632C2F"/>
    <w:rsid w:val="00632E56"/>
    <w:rsid w:val="006358C0"/>
    <w:rsid w:val="00635CBA"/>
    <w:rsid w:val="00636238"/>
    <w:rsid w:val="006376F5"/>
    <w:rsid w:val="00640018"/>
    <w:rsid w:val="0064338B"/>
    <w:rsid w:val="00643428"/>
    <w:rsid w:val="006436A0"/>
    <w:rsid w:val="00646542"/>
    <w:rsid w:val="006504F4"/>
    <w:rsid w:val="0065222C"/>
    <w:rsid w:val="00654BC9"/>
    <w:rsid w:val="006552FD"/>
    <w:rsid w:val="00660146"/>
    <w:rsid w:val="00663AF3"/>
    <w:rsid w:val="00666B6C"/>
    <w:rsid w:val="00671389"/>
    <w:rsid w:val="006818C3"/>
    <w:rsid w:val="00682682"/>
    <w:rsid w:val="00682702"/>
    <w:rsid w:val="00682CAE"/>
    <w:rsid w:val="00684DAB"/>
    <w:rsid w:val="00687EAC"/>
    <w:rsid w:val="00692368"/>
    <w:rsid w:val="006A208F"/>
    <w:rsid w:val="006A2EBC"/>
    <w:rsid w:val="006A5EA0"/>
    <w:rsid w:val="006A783B"/>
    <w:rsid w:val="006A7B33"/>
    <w:rsid w:val="006B4E13"/>
    <w:rsid w:val="006B5754"/>
    <w:rsid w:val="006B75DD"/>
    <w:rsid w:val="006C67E0"/>
    <w:rsid w:val="006C7A63"/>
    <w:rsid w:val="006C7ABA"/>
    <w:rsid w:val="006D0D60"/>
    <w:rsid w:val="006D1122"/>
    <w:rsid w:val="006D3C00"/>
    <w:rsid w:val="006D6CF4"/>
    <w:rsid w:val="006D74BE"/>
    <w:rsid w:val="006E29DD"/>
    <w:rsid w:val="006E30E8"/>
    <w:rsid w:val="006E3675"/>
    <w:rsid w:val="006E4A7F"/>
    <w:rsid w:val="006F3D93"/>
    <w:rsid w:val="00704DF6"/>
    <w:rsid w:val="0070651C"/>
    <w:rsid w:val="00711736"/>
    <w:rsid w:val="007132A3"/>
    <w:rsid w:val="007157D2"/>
    <w:rsid w:val="007163EB"/>
    <w:rsid w:val="00716421"/>
    <w:rsid w:val="00724EFB"/>
    <w:rsid w:val="00732C46"/>
    <w:rsid w:val="0073330D"/>
    <w:rsid w:val="00737B31"/>
    <w:rsid w:val="00737C8D"/>
    <w:rsid w:val="00740118"/>
    <w:rsid w:val="007419C3"/>
    <w:rsid w:val="00744F22"/>
    <w:rsid w:val="007467A7"/>
    <w:rsid w:val="007469DD"/>
    <w:rsid w:val="0074741B"/>
    <w:rsid w:val="0074759E"/>
    <w:rsid w:val="007478EA"/>
    <w:rsid w:val="00751DFC"/>
    <w:rsid w:val="0075241D"/>
    <w:rsid w:val="0075415C"/>
    <w:rsid w:val="007543AF"/>
    <w:rsid w:val="00762593"/>
    <w:rsid w:val="00763502"/>
    <w:rsid w:val="00772C70"/>
    <w:rsid w:val="00775D61"/>
    <w:rsid w:val="00781EAF"/>
    <w:rsid w:val="00782880"/>
    <w:rsid w:val="00785EE6"/>
    <w:rsid w:val="007906BF"/>
    <w:rsid w:val="007913AB"/>
    <w:rsid w:val="007914F7"/>
    <w:rsid w:val="007A0D37"/>
    <w:rsid w:val="007A1709"/>
    <w:rsid w:val="007A4024"/>
    <w:rsid w:val="007B031E"/>
    <w:rsid w:val="007B1625"/>
    <w:rsid w:val="007B578C"/>
    <w:rsid w:val="007B706E"/>
    <w:rsid w:val="007B71EB"/>
    <w:rsid w:val="007C3C77"/>
    <w:rsid w:val="007C6205"/>
    <w:rsid w:val="007C686A"/>
    <w:rsid w:val="007C728E"/>
    <w:rsid w:val="007C7A43"/>
    <w:rsid w:val="007D2C53"/>
    <w:rsid w:val="007D3D60"/>
    <w:rsid w:val="007E1980"/>
    <w:rsid w:val="007E4B76"/>
    <w:rsid w:val="007E5EA8"/>
    <w:rsid w:val="007E6DDE"/>
    <w:rsid w:val="007F0CF1"/>
    <w:rsid w:val="007F12A5"/>
    <w:rsid w:val="007F18DB"/>
    <w:rsid w:val="007F3A92"/>
    <w:rsid w:val="007F3AB2"/>
    <w:rsid w:val="007F4CF1"/>
    <w:rsid w:val="007F758D"/>
    <w:rsid w:val="007F7D52"/>
    <w:rsid w:val="0080269C"/>
    <w:rsid w:val="00802E46"/>
    <w:rsid w:val="00805141"/>
    <w:rsid w:val="0080584F"/>
    <w:rsid w:val="0080654C"/>
    <w:rsid w:val="008071C6"/>
    <w:rsid w:val="00807297"/>
    <w:rsid w:val="00807463"/>
    <w:rsid w:val="008075FF"/>
    <w:rsid w:val="00810EA4"/>
    <w:rsid w:val="00813CF8"/>
    <w:rsid w:val="00814CB7"/>
    <w:rsid w:val="00817A00"/>
    <w:rsid w:val="0082460A"/>
    <w:rsid w:val="00832754"/>
    <w:rsid w:val="00832BE7"/>
    <w:rsid w:val="00835DB3"/>
    <w:rsid w:val="0083617B"/>
    <w:rsid w:val="008364CD"/>
    <w:rsid w:val="008371BD"/>
    <w:rsid w:val="0084197D"/>
    <w:rsid w:val="00841F70"/>
    <w:rsid w:val="008431BB"/>
    <w:rsid w:val="00843DC6"/>
    <w:rsid w:val="008452D5"/>
    <w:rsid w:val="008504A8"/>
    <w:rsid w:val="0085282E"/>
    <w:rsid w:val="00856816"/>
    <w:rsid w:val="00857728"/>
    <w:rsid w:val="00863D34"/>
    <w:rsid w:val="00866CAE"/>
    <w:rsid w:val="00871760"/>
    <w:rsid w:val="0087198C"/>
    <w:rsid w:val="00872C1F"/>
    <w:rsid w:val="008739EB"/>
    <w:rsid w:val="00873B42"/>
    <w:rsid w:val="008856D8"/>
    <w:rsid w:val="00885F18"/>
    <w:rsid w:val="008870C5"/>
    <w:rsid w:val="00892E82"/>
    <w:rsid w:val="00893D7D"/>
    <w:rsid w:val="0089513B"/>
    <w:rsid w:val="008A0BCE"/>
    <w:rsid w:val="008A2531"/>
    <w:rsid w:val="008A26D5"/>
    <w:rsid w:val="008A2D85"/>
    <w:rsid w:val="008B2959"/>
    <w:rsid w:val="008B3B3B"/>
    <w:rsid w:val="008B3B4B"/>
    <w:rsid w:val="008B77F2"/>
    <w:rsid w:val="008C1B58"/>
    <w:rsid w:val="008C39AE"/>
    <w:rsid w:val="008C55A8"/>
    <w:rsid w:val="008C590D"/>
    <w:rsid w:val="008D1BB5"/>
    <w:rsid w:val="008D3C64"/>
    <w:rsid w:val="008D5A8B"/>
    <w:rsid w:val="008E031B"/>
    <w:rsid w:val="008E0BC9"/>
    <w:rsid w:val="008E24F8"/>
    <w:rsid w:val="008E6FD9"/>
    <w:rsid w:val="008E7029"/>
    <w:rsid w:val="008E7EF6"/>
    <w:rsid w:val="008F0112"/>
    <w:rsid w:val="008F1F98"/>
    <w:rsid w:val="008F589A"/>
    <w:rsid w:val="008F6758"/>
    <w:rsid w:val="009040DD"/>
    <w:rsid w:val="00905B47"/>
    <w:rsid w:val="009069B0"/>
    <w:rsid w:val="009117FC"/>
    <w:rsid w:val="0091331C"/>
    <w:rsid w:val="0091436A"/>
    <w:rsid w:val="00916F02"/>
    <w:rsid w:val="00922A19"/>
    <w:rsid w:val="009275B8"/>
    <w:rsid w:val="009279DE"/>
    <w:rsid w:val="00930116"/>
    <w:rsid w:val="0093523D"/>
    <w:rsid w:val="0094212C"/>
    <w:rsid w:val="00943566"/>
    <w:rsid w:val="00944995"/>
    <w:rsid w:val="00951EBC"/>
    <w:rsid w:val="009521C2"/>
    <w:rsid w:val="0095458B"/>
    <w:rsid w:val="00954689"/>
    <w:rsid w:val="0095642A"/>
    <w:rsid w:val="00960411"/>
    <w:rsid w:val="00960E1D"/>
    <w:rsid w:val="00961113"/>
    <w:rsid w:val="009617C9"/>
    <w:rsid w:val="00961C93"/>
    <w:rsid w:val="00965324"/>
    <w:rsid w:val="00966FB5"/>
    <w:rsid w:val="0097091E"/>
    <w:rsid w:val="009760D3"/>
    <w:rsid w:val="00977132"/>
    <w:rsid w:val="009817B1"/>
    <w:rsid w:val="00981A4B"/>
    <w:rsid w:val="00982501"/>
    <w:rsid w:val="009877D3"/>
    <w:rsid w:val="00991EB7"/>
    <w:rsid w:val="00994E8F"/>
    <w:rsid w:val="009951DC"/>
    <w:rsid w:val="009959BB"/>
    <w:rsid w:val="00996459"/>
    <w:rsid w:val="009968D9"/>
    <w:rsid w:val="00997158"/>
    <w:rsid w:val="009A3A7C"/>
    <w:rsid w:val="009A416D"/>
    <w:rsid w:val="009B11C3"/>
    <w:rsid w:val="009B2ADB"/>
    <w:rsid w:val="009B603A"/>
    <w:rsid w:val="009B71CC"/>
    <w:rsid w:val="009C02DB"/>
    <w:rsid w:val="009C2850"/>
    <w:rsid w:val="009C2D0E"/>
    <w:rsid w:val="009C3DAC"/>
    <w:rsid w:val="009C42E0"/>
    <w:rsid w:val="009D0443"/>
    <w:rsid w:val="009D1647"/>
    <w:rsid w:val="009D3FD3"/>
    <w:rsid w:val="009D5362"/>
    <w:rsid w:val="009E1415"/>
    <w:rsid w:val="009E3550"/>
    <w:rsid w:val="009E6116"/>
    <w:rsid w:val="00A021E0"/>
    <w:rsid w:val="00A02E43"/>
    <w:rsid w:val="00A065F9"/>
    <w:rsid w:val="00A07F34"/>
    <w:rsid w:val="00A124F3"/>
    <w:rsid w:val="00A14A17"/>
    <w:rsid w:val="00A152F8"/>
    <w:rsid w:val="00A22154"/>
    <w:rsid w:val="00A25611"/>
    <w:rsid w:val="00A25C38"/>
    <w:rsid w:val="00A274AD"/>
    <w:rsid w:val="00A32295"/>
    <w:rsid w:val="00A32A3C"/>
    <w:rsid w:val="00A36BBE"/>
    <w:rsid w:val="00A3784C"/>
    <w:rsid w:val="00A40CE4"/>
    <w:rsid w:val="00A423EC"/>
    <w:rsid w:val="00A4307A"/>
    <w:rsid w:val="00A43A16"/>
    <w:rsid w:val="00A43D3C"/>
    <w:rsid w:val="00A445A6"/>
    <w:rsid w:val="00A46461"/>
    <w:rsid w:val="00A46C1D"/>
    <w:rsid w:val="00A47EBB"/>
    <w:rsid w:val="00A50EAA"/>
    <w:rsid w:val="00A51CDD"/>
    <w:rsid w:val="00A636BA"/>
    <w:rsid w:val="00A64A2C"/>
    <w:rsid w:val="00A66653"/>
    <w:rsid w:val="00A6730D"/>
    <w:rsid w:val="00A71625"/>
    <w:rsid w:val="00A716F5"/>
    <w:rsid w:val="00A71B9B"/>
    <w:rsid w:val="00A751C7"/>
    <w:rsid w:val="00A80FB7"/>
    <w:rsid w:val="00A87844"/>
    <w:rsid w:val="00A87FD8"/>
    <w:rsid w:val="00A9017A"/>
    <w:rsid w:val="00A91510"/>
    <w:rsid w:val="00AA038C"/>
    <w:rsid w:val="00AA7A09"/>
    <w:rsid w:val="00AB002C"/>
    <w:rsid w:val="00AB1908"/>
    <w:rsid w:val="00AB3B50"/>
    <w:rsid w:val="00AB7C5B"/>
    <w:rsid w:val="00AC05B1"/>
    <w:rsid w:val="00AC7976"/>
    <w:rsid w:val="00AD26D6"/>
    <w:rsid w:val="00AD356C"/>
    <w:rsid w:val="00AE2914"/>
    <w:rsid w:val="00AE47C4"/>
    <w:rsid w:val="00AE53BA"/>
    <w:rsid w:val="00AE65C3"/>
    <w:rsid w:val="00AE6D15"/>
    <w:rsid w:val="00AF2B9F"/>
    <w:rsid w:val="00AF2F2E"/>
    <w:rsid w:val="00AF4CA8"/>
    <w:rsid w:val="00B020BB"/>
    <w:rsid w:val="00B04182"/>
    <w:rsid w:val="00B066A8"/>
    <w:rsid w:val="00B07AE3"/>
    <w:rsid w:val="00B07E39"/>
    <w:rsid w:val="00B11430"/>
    <w:rsid w:val="00B11C4C"/>
    <w:rsid w:val="00B22E5E"/>
    <w:rsid w:val="00B2305A"/>
    <w:rsid w:val="00B23BFD"/>
    <w:rsid w:val="00B27DD7"/>
    <w:rsid w:val="00B3499B"/>
    <w:rsid w:val="00B353EB"/>
    <w:rsid w:val="00B439C4"/>
    <w:rsid w:val="00B4535E"/>
    <w:rsid w:val="00B46DA7"/>
    <w:rsid w:val="00B47885"/>
    <w:rsid w:val="00B47A27"/>
    <w:rsid w:val="00B50F22"/>
    <w:rsid w:val="00B52A8C"/>
    <w:rsid w:val="00B54738"/>
    <w:rsid w:val="00B61057"/>
    <w:rsid w:val="00B636A8"/>
    <w:rsid w:val="00B665C6"/>
    <w:rsid w:val="00B67415"/>
    <w:rsid w:val="00B67438"/>
    <w:rsid w:val="00B67710"/>
    <w:rsid w:val="00B718FF"/>
    <w:rsid w:val="00B748C3"/>
    <w:rsid w:val="00B76C0B"/>
    <w:rsid w:val="00B8028C"/>
    <w:rsid w:val="00B805AF"/>
    <w:rsid w:val="00B8171A"/>
    <w:rsid w:val="00B81B8F"/>
    <w:rsid w:val="00B869EC"/>
    <w:rsid w:val="00B8778F"/>
    <w:rsid w:val="00B9397A"/>
    <w:rsid w:val="00B9633D"/>
    <w:rsid w:val="00BA0B75"/>
    <w:rsid w:val="00BA281D"/>
    <w:rsid w:val="00BA2A35"/>
    <w:rsid w:val="00BA2EBE"/>
    <w:rsid w:val="00BA3788"/>
    <w:rsid w:val="00BB0F28"/>
    <w:rsid w:val="00BB35A5"/>
    <w:rsid w:val="00BB458A"/>
    <w:rsid w:val="00BC54E4"/>
    <w:rsid w:val="00BD00D3"/>
    <w:rsid w:val="00BD1659"/>
    <w:rsid w:val="00BD3AA9"/>
    <w:rsid w:val="00BD49EA"/>
    <w:rsid w:val="00BD4A18"/>
    <w:rsid w:val="00BD6DB2"/>
    <w:rsid w:val="00BD7552"/>
    <w:rsid w:val="00BE11CF"/>
    <w:rsid w:val="00BE21AB"/>
    <w:rsid w:val="00BE55CB"/>
    <w:rsid w:val="00BE6287"/>
    <w:rsid w:val="00BE6313"/>
    <w:rsid w:val="00BF1C87"/>
    <w:rsid w:val="00BF617A"/>
    <w:rsid w:val="00BF6FCE"/>
    <w:rsid w:val="00C0379D"/>
    <w:rsid w:val="00C03931"/>
    <w:rsid w:val="00C054FE"/>
    <w:rsid w:val="00C05773"/>
    <w:rsid w:val="00C05FE3"/>
    <w:rsid w:val="00C10969"/>
    <w:rsid w:val="00C2136D"/>
    <w:rsid w:val="00C214EE"/>
    <w:rsid w:val="00C22C73"/>
    <w:rsid w:val="00C2314B"/>
    <w:rsid w:val="00C24971"/>
    <w:rsid w:val="00C255F1"/>
    <w:rsid w:val="00C26BE5"/>
    <w:rsid w:val="00C26C23"/>
    <w:rsid w:val="00C26E4D"/>
    <w:rsid w:val="00C26EB7"/>
    <w:rsid w:val="00C27909"/>
    <w:rsid w:val="00C27B03"/>
    <w:rsid w:val="00C314E1"/>
    <w:rsid w:val="00C3221C"/>
    <w:rsid w:val="00C3276C"/>
    <w:rsid w:val="00C32C56"/>
    <w:rsid w:val="00C34397"/>
    <w:rsid w:val="00C36408"/>
    <w:rsid w:val="00C3788B"/>
    <w:rsid w:val="00C4095D"/>
    <w:rsid w:val="00C4724E"/>
    <w:rsid w:val="00C50DF8"/>
    <w:rsid w:val="00C601D2"/>
    <w:rsid w:val="00C651FF"/>
    <w:rsid w:val="00C65BCC"/>
    <w:rsid w:val="00C668D2"/>
    <w:rsid w:val="00C66970"/>
    <w:rsid w:val="00C723CD"/>
    <w:rsid w:val="00C72600"/>
    <w:rsid w:val="00C72CD1"/>
    <w:rsid w:val="00C817A1"/>
    <w:rsid w:val="00C86421"/>
    <w:rsid w:val="00C8691C"/>
    <w:rsid w:val="00C906F7"/>
    <w:rsid w:val="00C92972"/>
    <w:rsid w:val="00C93DE4"/>
    <w:rsid w:val="00C95513"/>
    <w:rsid w:val="00C96BAC"/>
    <w:rsid w:val="00CA168A"/>
    <w:rsid w:val="00CA357E"/>
    <w:rsid w:val="00CA44F9"/>
    <w:rsid w:val="00CA4A69"/>
    <w:rsid w:val="00CB2AD7"/>
    <w:rsid w:val="00CB7F85"/>
    <w:rsid w:val="00CC34DE"/>
    <w:rsid w:val="00CC3E0C"/>
    <w:rsid w:val="00CC4177"/>
    <w:rsid w:val="00CC58D3"/>
    <w:rsid w:val="00CC784D"/>
    <w:rsid w:val="00CD7329"/>
    <w:rsid w:val="00CF0027"/>
    <w:rsid w:val="00CF2C17"/>
    <w:rsid w:val="00CF31F3"/>
    <w:rsid w:val="00D00166"/>
    <w:rsid w:val="00D0337B"/>
    <w:rsid w:val="00D03737"/>
    <w:rsid w:val="00D056AC"/>
    <w:rsid w:val="00D079B2"/>
    <w:rsid w:val="00D114E9"/>
    <w:rsid w:val="00D140FB"/>
    <w:rsid w:val="00D143B9"/>
    <w:rsid w:val="00D1728E"/>
    <w:rsid w:val="00D176C4"/>
    <w:rsid w:val="00D21A61"/>
    <w:rsid w:val="00D31D1C"/>
    <w:rsid w:val="00D36023"/>
    <w:rsid w:val="00D429C6"/>
    <w:rsid w:val="00D4407C"/>
    <w:rsid w:val="00D44DF2"/>
    <w:rsid w:val="00D46072"/>
    <w:rsid w:val="00D47748"/>
    <w:rsid w:val="00D47EC8"/>
    <w:rsid w:val="00D510D7"/>
    <w:rsid w:val="00D538B8"/>
    <w:rsid w:val="00D547DB"/>
    <w:rsid w:val="00D54CC3"/>
    <w:rsid w:val="00D6041A"/>
    <w:rsid w:val="00D61C92"/>
    <w:rsid w:val="00D62957"/>
    <w:rsid w:val="00D633EB"/>
    <w:rsid w:val="00D65104"/>
    <w:rsid w:val="00D65E76"/>
    <w:rsid w:val="00D72019"/>
    <w:rsid w:val="00D74FB9"/>
    <w:rsid w:val="00D75C77"/>
    <w:rsid w:val="00D76CF6"/>
    <w:rsid w:val="00D82FF7"/>
    <w:rsid w:val="00D8419A"/>
    <w:rsid w:val="00D847FE"/>
    <w:rsid w:val="00D87623"/>
    <w:rsid w:val="00D87E85"/>
    <w:rsid w:val="00D964EA"/>
    <w:rsid w:val="00D966D0"/>
    <w:rsid w:val="00DA037E"/>
    <w:rsid w:val="00DA0C59"/>
    <w:rsid w:val="00DA3991"/>
    <w:rsid w:val="00DA7E97"/>
    <w:rsid w:val="00DB00A8"/>
    <w:rsid w:val="00DB0990"/>
    <w:rsid w:val="00DB32D2"/>
    <w:rsid w:val="00DB3A12"/>
    <w:rsid w:val="00DB56ED"/>
    <w:rsid w:val="00DB5869"/>
    <w:rsid w:val="00DB7B9E"/>
    <w:rsid w:val="00DB7E6C"/>
    <w:rsid w:val="00DC687A"/>
    <w:rsid w:val="00DC70A0"/>
    <w:rsid w:val="00DC7901"/>
    <w:rsid w:val="00DD1E4A"/>
    <w:rsid w:val="00DD3B70"/>
    <w:rsid w:val="00DD4E6B"/>
    <w:rsid w:val="00DD5A29"/>
    <w:rsid w:val="00DD5D9D"/>
    <w:rsid w:val="00DE1B07"/>
    <w:rsid w:val="00DE33F6"/>
    <w:rsid w:val="00DE35CB"/>
    <w:rsid w:val="00DE377E"/>
    <w:rsid w:val="00DF20AB"/>
    <w:rsid w:val="00DF21E9"/>
    <w:rsid w:val="00E00496"/>
    <w:rsid w:val="00E00F14"/>
    <w:rsid w:val="00E01DB3"/>
    <w:rsid w:val="00E05705"/>
    <w:rsid w:val="00E06386"/>
    <w:rsid w:val="00E1565A"/>
    <w:rsid w:val="00E24EB4"/>
    <w:rsid w:val="00E27FB5"/>
    <w:rsid w:val="00E31465"/>
    <w:rsid w:val="00E320ED"/>
    <w:rsid w:val="00E33ACC"/>
    <w:rsid w:val="00E33AFB"/>
    <w:rsid w:val="00E34218"/>
    <w:rsid w:val="00E34344"/>
    <w:rsid w:val="00E41D49"/>
    <w:rsid w:val="00E42D0B"/>
    <w:rsid w:val="00E44BEC"/>
    <w:rsid w:val="00E461D6"/>
    <w:rsid w:val="00E46282"/>
    <w:rsid w:val="00E4796C"/>
    <w:rsid w:val="00E509BE"/>
    <w:rsid w:val="00E5216E"/>
    <w:rsid w:val="00E56BA7"/>
    <w:rsid w:val="00E57346"/>
    <w:rsid w:val="00E57DE2"/>
    <w:rsid w:val="00E662C5"/>
    <w:rsid w:val="00E67C4B"/>
    <w:rsid w:val="00E7147D"/>
    <w:rsid w:val="00E775EC"/>
    <w:rsid w:val="00E802DB"/>
    <w:rsid w:val="00E80436"/>
    <w:rsid w:val="00E82344"/>
    <w:rsid w:val="00E845ED"/>
    <w:rsid w:val="00E84C82"/>
    <w:rsid w:val="00E84D64"/>
    <w:rsid w:val="00E85013"/>
    <w:rsid w:val="00E87408"/>
    <w:rsid w:val="00E914C4"/>
    <w:rsid w:val="00E934F5"/>
    <w:rsid w:val="00E93C6D"/>
    <w:rsid w:val="00E96961"/>
    <w:rsid w:val="00EA1906"/>
    <w:rsid w:val="00EA72EC"/>
    <w:rsid w:val="00EB11CB"/>
    <w:rsid w:val="00EB1EBD"/>
    <w:rsid w:val="00EB275A"/>
    <w:rsid w:val="00EB2F81"/>
    <w:rsid w:val="00EB476D"/>
    <w:rsid w:val="00EB786A"/>
    <w:rsid w:val="00EC1578"/>
    <w:rsid w:val="00EC1C72"/>
    <w:rsid w:val="00EC3065"/>
    <w:rsid w:val="00EC3CC9"/>
    <w:rsid w:val="00EC680A"/>
    <w:rsid w:val="00ED49D4"/>
    <w:rsid w:val="00ED7DC4"/>
    <w:rsid w:val="00EE2BED"/>
    <w:rsid w:val="00EE374B"/>
    <w:rsid w:val="00EF3101"/>
    <w:rsid w:val="00EF405C"/>
    <w:rsid w:val="00EF738A"/>
    <w:rsid w:val="00F03994"/>
    <w:rsid w:val="00F064FF"/>
    <w:rsid w:val="00F06626"/>
    <w:rsid w:val="00F10021"/>
    <w:rsid w:val="00F11BB5"/>
    <w:rsid w:val="00F13A5A"/>
    <w:rsid w:val="00F140C3"/>
    <w:rsid w:val="00F1417B"/>
    <w:rsid w:val="00F172F9"/>
    <w:rsid w:val="00F230C1"/>
    <w:rsid w:val="00F260A8"/>
    <w:rsid w:val="00F34B99"/>
    <w:rsid w:val="00F36225"/>
    <w:rsid w:val="00F414FE"/>
    <w:rsid w:val="00F441BF"/>
    <w:rsid w:val="00F47861"/>
    <w:rsid w:val="00F52DAB"/>
    <w:rsid w:val="00F543F0"/>
    <w:rsid w:val="00F60306"/>
    <w:rsid w:val="00F7020F"/>
    <w:rsid w:val="00F72530"/>
    <w:rsid w:val="00F728A3"/>
    <w:rsid w:val="00F81D29"/>
    <w:rsid w:val="00F83E26"/>
    <w:rsid w:val="00F87DA0"/>
    <w:rsid w:val="00F91C4D"/>
    <w:rsid w:val="00F92FD9"/>
    <w:rsid w:val="00F94987"/>
    <w:rsid w:val="00F96B2E"/>
    <w:rsid w:val="00FA3249"/>
    <w:rsid w:val="00FA6684"/>
    <w:rsid w:val="00FA731E"/>
    <w:rsid w:val="00FA74A1"/>
    <w:rsid w:val="00FB2B38"/>
    <w:rsid w:val="00FB2D66"/>
    <w:rsid w:val="00FC09D5"/>
    <w:rsid w:val="00FC3011"/>
    <w:rsid w:val="00FC6358"/>
    <w:rsid w:val="00FD01CF"/>
    <w:rsid w:val="00FD0880"/>
    <w:rsid w:val="00FD2CC6"/>
    <w:rsid w:val="00FD320D"/>
    <w:rsid w:val="00FD535C"/>
    <w:rsid w:val="00FD6F61"/>
    <w:rsid w:val="00FE23DE"/>
    <w:rsid w:val="00FE6635"/>
    <w:rsid w:val="00FF156C"/>
    <w:rsid w:val="00FF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A9D8BA3-48AD-43E0-9083-C1A6A03F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3">
    <w:name w:val="Normal"/>
    <w:qFormat/>
    <w:rsid w:val="00035925"/>
    <w:pPr>
      <w:widowControl w:val="0"/>
      <w:jc w:val="both"/>
    </w:pPr>
    <w:rPr>
      <w:kern w:val="2"/>
      <w:sz w:val="21"/>
      <w:szCs w:val="24"/>
    </w:rPr>
  </w:style>
  <w:style w:type="character" w:default="1" w:styleId="aff4">
    <w:name w:val="Default Paragraph Font"/>
    <w:semiHidden/>
  </w:style>
  <w:style w:type="table" w:default="1" w:styleId="aff5">
    <w:name w:val="Normal Table"/>
    <w:semiHidden/>
    <w:tblPr>
      <w:tblInd w:w="0" w:type="dxa"/>
      <w:tblCellMar>
        <w:top w:w="0" w:type="dxa"/>
        <w:left w:w="108" w:type="dxa"/>
        <w:bottom w:w="0" w:type="dxa"/>
        <w:right w:w="108" w:type="dxa"/>
      </w:tblCellMar>
    </w:tblPr>
  </w:style>
  <w:style w:type="numbering" w:default="1" w:styleId="aff6">
    <w:name w:val="No List"/>
    <w:uiPriority w:val="99"/>
    <w:semiHidden/>
  </w:style>
  <w:style w:type="paragraph" w:customStyle="1" w:styleId="aff7">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7"/>
    <w:rsid w:val="00035925"/>
    <w:rPr>
      <w:rFonts w:ascii="宋体"/>
      <w:noProof/>
      <w:sz w:val="21"/>
      <w:lang w:val="en-US" w:eastAsia="zh-CN" w:bidi="ar-SA"/>
    </w:rPr>
  </w:style>
  <w:style w:type="paragraph" w:customStyle="1" w:styleId="a6">
    <w:name w:val="一级条标题"/>
    <w:next w:val="aff7"/>
    <w:rsid w:val="001C149C"/>
    <w:pPr>
      <w:numPr>
        <w:ilvl w:val="1"/>
        <w:numId w:val="16"/>
      </w:numPr>
      <w:spacing w:beforeLines="50" w:before="156" w:afterLines="50" w:after="156"/>
      <w:outlineLvl w:val="2"/>
    </w:pPr>
    <w:rPr>
      <w:rFonts w:ascii="黑体" w:eastAsia="黑体"/>
      <w:sz w:val="21"/>
      <w:szCs w:val="21"/>
    </w:rPr>
  </w:style>
  <w:style w:type="paragraph" w:customStyle="1" w:styleId="aff8">
    <w:name w:val="标准书脚_奇数页"/>
    <w:rsid w:val="000A48B1"/>
    <w:pPr>
      <w:spacing w:before="120"/>
      <w:ind w:right="198"/>
      <w:jc w:val="right"/>
    </w:pPr>
    <w:rPr>
      <w:rFonts w:ascii="宋体"/>
      <w:sz w:val="18"/>
      <w:szCs w:val="18"/>
    </w:rPr>
  </w:style>
  <w:style w:type="paragraph" w:customStyle="1" w:styleId="aff9">
    <w:name w:val="标准书眉_奇数页"/>
    <w:next w:val="aff3"/>
    <w:rsid w:val="0074741B"/>
    <w:pPr>
      <w:tabs>
        <w:tab w:val="center" w:pos="4154"/>
        <w:tab w:val="right" w:pos="8306"/>
      </w:tabs>
      <w:spacing w:after="220"/>
      <w:jc w:val="right"/>
    </w:pPr>
    <w:rPr>
      <w:rFonts w:ascii="黑体" w:eastAsia="黑体"/>
      <w:noProof/>
      <w:sz w:val="21"/>
      <w:szCs w:val="21"/>
    </w:rPr>
  </w:style>
  <w:style w:type="paragraph" w:customStyle="1" w:styleId="a5">
    <w:name w:val="章标题"/>
    <w:next w:val="aff7"/>
    <w:rsid w:val="001C149C"/>
    <w:pPr>
      <w:numPr>
        <w:numId w:val="16"/>
      </w:numPr>
      <w:spacing w:beforeLines="100" w:before="312" w:afterLines="100" w:after="312"/>
      <w:jc w:val="both"/>
      <w:outlineLvl w:val="1"/>
    </w:pPr>
    <w:rPr>
      <w:rFonts w:ascii="黑体" w:eastAsia="黑体"/>
      <w:sz w:val="21"/>
    </w:rPr>
  </w:style>
  <w:style w:type="paragraph" w:customStyle="1" w:styleId="a7">
    <w:name w:val="二级条标题"/>
    <w:basedOn w:val="a6"/>
    <w:next w:val="aff7"/>
    <w:link w:val="Char0"/>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BE55CB"/>
    <w:pPr>
      <w:widowControl w:val="0"/>
      <w:numPr>
        <w:numId w:val="4"/>
      </w:numPr>
      <w:jc w:val="both"/>
    </w:pPr>
    <w:rPr>
      <w:rFonts w:ascii="宋体"/>
      <w:sz w:val="21"/>
    </w:rPr>
  </w:style>
  <w:style w:type="paragraph" w:customStyle="1" w:styleId="ae">
    <w:name w:val="列项●（二级）"/>
    <w:rsid w:val="00BE55CB"/>
    <w:pPr>
      <w:numPr>
        <w:ilvl w:val="1"/>
        <w:numId w:val="4"/>
      </w:numPr>
      <w:tabs>
        <w:tab w:val="left" w:pos="840"/>
      </w:tabs>
      <w:jc w:val="both"/>
    </w:pPr>
    <w:rPr>
      <w:rFonts w:ascii="宋体"/>
      <w:sz w:val="21"/>
    </w:rPr>
  </w:style>
  <w:style w:type="paragraph" w:customStyle="1" w:styleId="affa">
    <w:name w:val="目次、标准名称标题"/>
    <w:basedOn w:val="aff3"/>
    <w:next w:val="aff7"/>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b">
    <w:name w:val="三级条标题"/>
    <w:basedOn w:val="a7"/>
    <w:next w:val="aff7"/>
    <w:rsid w:val="00DB0990"/>
    <w:pPr>
      <w:numPr>
        <w:ilvl w:val="0"/>
        <w:numId w:val="0"/>
      </w:numPr>
      <w:outlineLvl w:val="4"/>
    </w:pPr>
  </w:style>
  <w:style w:type="paragraph" w:customStyle="1" w:styleId="a1">
    <w:name w:val="示例"/>
    <w:next w:val="affc"/>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22"/>
      </w:numPr>
      <w:jc w:val="both"/>
    </w:pPr>
    <w:rPr>
      <w:rFonts w:ascii="宋体"/>
      <w:sz w:val="21"/>
    </w:rPr>
  </w:style>
  <w:style w:type="paragraph" w:customStyle="1" w:styleId="a8">
    <w:name w:val="四级条标题"/>
    <w:basedOn w:val="affb"/>
    <w:next w:val="aff7"/>
    <w:rsid w:val="001C149C"/>
    <w:pPr>
      <w:numPr>
        <w:ilvl w:val="4"/>
        <w:numId w:val="16"/>
      </w:numPr>
      <w:outlineLvl w:val="5"/>
    </w:pPr>
  </w:style>
  <w:style w:type="paragraph" w:customStyle="1" w:styleId="a9">
    <w:name w:val="五级条标题"/>
    <w:basedOn w:val="a8"/>
    <w:next w:val="aff7"/>
    <w:rsid w:val="001C149C"/>
    <w:pPr>
      <w:numPr>
        <w:ilvl w:val="5"/>
      </w:numPr>
      <w:outlineLvl w:val="6"/>
    </w:pPr>
  </w:style>
  <w:style w:type="paragraph" w:styleId="affd">
    <w:name w:val="footer"/>
    <w:basedOn w:val="aff3"/>
    <w:rsid w:val="00294E70"/>
    <w:pPr>
      <w:snapToGrid w:val="0"/>
      <w:ind w:rightChars="100" w:right="210"/>
      <w:jc w:val="right"/>
    </w:pPr>
    <w:rPr>
      <w:sz w:val="18"/>
      <w:szCs w:val="18"/>
    </w:rPr>
  </w:style>
  <w:style w:type="paragraph" w:styleId="affe">
    <w:name w:val="header"/>
    <w:basedOn w:val="aff3"/>
    <w:rsid w:val="00930116"/>
    <w:pPr>
      <w:snapToGrid w:val="0"/>
      <w:jc w:val="left"/>
    </w:pPr>
    <w:rPr>
      <w:sz w:val="18"/>
      <w:szCs w:val="18"/>
    </w:rPr>
  </w:style>
  <w:style w:type="paragraph" w:customStyle="1" w:styleId="aff1">
    <w:name w:val="注："/>
    <w:next w:val="aff7"/>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22"/>
      </w:numPr>
      <w:jc w:val="both"/>
    </w:pPr>
    <w:rPr>
      <w:rFonts w:ascii="宋体"/>
      <w:sz w:val="21"/>
    </w:rPr>
  </w:style>
  <w:style w:type="paragraph" w:customStyle="1" w:styleId="af">
    <w:name w:val="列项◆（三级）"/>
    <w:basedOn w:val="aff3"/>
    <w:rsid w:val="00BE55CB"/>
    <w:pPr>
      <w:numPr>
        <w:ilvl w:val="2"/>
        <w:numId w:val="4"/>
      </w:numPr>
    </w:pPr>
    <w:rPr>
      <w:rFonts w:ascii="宋体"/>
      <w:szCs w:val="21"/>
    </w:rPr>
  </w:style>
  <w:style w:type="paragraph" w:customStyle="1" w:styleId="aff2">
    <w:name w:val="编号列项（三级）"/>
    <w:rsid w:val="00DB0990"/>
    <w:rPr>
      <w:rFonts w:ascii="宋体"/>
      <w:sz w:val="21"/>
    </w:rPr>
  </w:style>
  <w:style w:type="paragraph" w:customStyle="1" w:styleId="af3">
    <w:name w:val="示例×："/>
    <w:basedOn w:val="a5"/>
    <w:qFormat/>
    <w:rsid w:val="007E1980"/>
    <w:pPr>
      <w:numPr>
        <w:numId w:val="6"/>
      </w:numPr>
      <w:spacing w:beforeLines="0" w:before="0" w:afterLines="0" w:after="0"/>
      <w:outlineLvl w:val="9"/>
    </w:pPr>
    <w:rPr>
      <w:rFonts w:ascii="宋体" w:eastAsia="宋体"/>
      <w:sz w:val="18"/>
      <w:szCs w:val="18"/>
    </w:rPr>
  </w:style>
  <w:style w:type="paragraph" w:customStyle="1" w:styleId="afff">
    <w:name w:val="二级无"/>
    <w:basedOn w:val="a7"/>
    <w:rsid w:val="001C149C"/>
    <w:pPr>
      <w:spacing w:beforeLines="0" w:before="0" w:afterLines="0" w:after="0"/>
    </w:pPr>
    <w:rPr>
      <w:rFonts w:ascii="宋体" w:eastAsia="宋体"/>
    </w:rPr>
  </w:style>
  <w:style w:type="paragraph" w:customStyle="1" w:styleId="aa">
    <w:name w:val="注：（正文）"/>
    <w:basedOn w:val="aff1"/>
    <w:next w:val="aff7"/>
    <w:rsid w:val="00FD01CF"/>
    <w:pPr>
      <w:numPr>
        <w:numId w:val="17"/>
      </w:numPr>
    </w:pPr>
  </w:style>
  <w:style w:type="paragraph" w:customStyle="1" w:styleId="a4">
    <w:name w:val="注×：（正文）"/>
    <w:rsid w:val="000D718B"/>
    <w:pPr>
      <w:numPr>
        <w:numId w:val="5"/>
      </w:numPr>
      <w:jc w:val="both"/>
    </w:pPr>
    <w:rPr>
      <w:rFonts w:ascii="宋体"/>
      <w:sz w:val="18"/>
      <w:szCs w:val="18"/>
    </w:rPr>
  </w:style>
  <w:style w:type="paragraph" w:customStyle="1" w:styleId="afff0">
    <w:name w:val="标准标志"/>
    <w:next w:val="aff3"/>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1">
    <w:name w:val="标准称谓"/>
    <w:next w:val="aff3"/>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2">
    <w:name w:val="标准书脚_偶数页"/>
    <w:rsid w:val="000A48B1"/>
    <w:pPr>
      <w:spacing w:before="120"/>
      <w:ind w:left="221"/>
    </w:pPr>
    <w:rPr>
      <w:rFonts w:ascii="宋体"/>
      <w:sz w:val="18"/>
      <w:szCs w:val="18"/>
    </w:rPr>
  </w:style>
  <w:style w:type="paragraph" w:customStyle="1" w:styleId="afff3">
    <w:name w:val="标准书眉_偶数页"/>
    <w:basedOn w:val="aff9"/>
    <w:next w:val="aff3"/>
    <w:rsid w:val="0074741B"/>
    <w:pPr>
      <w:jc w:val="left"/>
    </w:pPr>
  </w:style>
  <w:style w:type="paragraph" w:customStyle="1" w:styleId="afff4">
    <w:name w:val="标准书眉一"/>
    <w:rsid w:val="00083A09"/>
    <w:pPr>
      <w:jc w:val="both"/>
    </w:pPr>
  </w:style>
  <w:style w:type="paragraph" w:customStyle="1" w:styleId="afff5">
    <w:name w:val="参考文献"/>
    <w:basedOn w:val="aff3"/>
    <w:next w:val="aff7"/>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6">
    <w:name w:val="参考文献、索引标题"/>
    <w:basedOn w:val="aff3"/>
    <w:next w:val="aff7"/>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7">
    <w:name w:val="Hyperlink"/>
    <w:uiPriority w:val="99"/>
    <w:rsid w:val="00083A09"/>
    <w:rPr>
      <w:noProof/>
      <w:color w:val="0000FF"/>
      <w:spacing w:val="0"/>
      <w:w w:val="100"/>
      <w:szCs w:val="21"/>
      <w:u w:val="single"/>
    </w:rPr>
  </w:style>
  <w:style w:type="character" w:customStyle="1" w:styleId="afff8">
    <w:name w:val="发布"/>
    <w:rsid w:val="00C2314B"/>
    <w:rPr>
      <w:rFonts w:ascii="黑体" w:eastAsia="黑体"/>
      <w:spacing w:val="85"/>
      <w:w w:val="100"/>
      <w:position w:val="3"/>
      <w:sz w:val="28"/>
      <w:szCs w:val="28"/>
    </w:rPr>
  </w:style>
  <w:style w:type="paragraph" w:customStyle="1" w:styleId="afff9">
    <w:name w:val="发布部门"/>
    <w:next w:val="aff7"/>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a">
    <w:name w:val="发布日期"/>
    <w:rsid w:val="00EC3CC9"/>
    <w:pPr>
      <w:framePr w:w="3997" w:h="471" w:hRule="exact" w:vSpace="181" w:wrap="around" w:hAnchor="page" w:x="7089" w:y="14097" w:anchorLock="1"/>
    </w:pPr>
    <w:rPr>
      <w:rFonts w:eastAsia="黑体"/>
      <w:sz w:val="28"/>
    </w:rPr>
  </w:style>
  <w:style w:type="paragraph" w:customStyle="1" w:styleId="afffb">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c">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d">
    <w:name w:val="封面标准英文名称"/>
    <w:basedOn w:val="afffc"/>
    <w:rsid w:val="001C21AC"/>
    <w:pPr>
      <w:framePr w:wrap="around"/>
      <w:spacing w:before="370" w:line="400" w:lineRule="exact"/>
    </w:pPr>
    <w:rPr>
      <w:rFonts w:ascii="Times New Roman"/>
      <w:sz w:val="28"/>
      <w:szCs w:val="28"/>
    </w:rPr>
  </w:style>
  <w:style w:type="paragraph" w:customStyle="1" w:styleId="afffe">
    <w:name w:val="封面一致性程度标识"/>
    <w:basedOn w:val="afffd"/>
    <w:rsid w:val="00083A09"/>
    <w:pPr>
      <w:framePr w:wrap="around"/>
      <w:spacing w:before="440"/>
    </w:pPr>
    <w:rPr>
      <w:rFonts w:ascii="宋体" w:eastAsia="宋体"/>
    </w:rPr>
  </w:style>
  <w:style w:type="paragraph" w:customStyle="1" w:styleId="affff">
    <w:name w:val="封面标准文稿类别"/>
    <w:basedOn w:val="afffe"/>
    <w:rsid w:val="0054264B"/>
    <w:pPr>
      <w:framePr w:wrap="around"/>
      <w:spacing w:after="160" w:line="240" w:lineRule="auto"/>
    </w:pPr>
    <w:rPr>
      <w:sz w:val="24"/>
    </w:rPr>
  </w:style>
  <w:style w:type="paragraph" w:customStyle="1" w:styleId="affff0">
    <w:name w:val="封面标准文稿编辑信息"/>
    <w:basedOn w:val="affff"/>
    <w:rsid w:val="00083A09"/>
    <w:pPr>
      <w:framePr w:wrap="around"/>
      <w:spacing w:before="180" w:line="180" w:lineRule="exact"/>
    </w:pPr>
    <w:rPr>
      <w:sz w:val="21"/>
    </w:rPr>
  </w:style>
  <w:style w:type="paragraph" w:customStyle="1" w:styleId="affff1">
    <w:name w:val="封面正文"/>
    <w:rsid w:val="00083A09"/>
    <w:pPr>
      <w:jc w:val="both"/>
    </w:pPr>
  </w:style>
  <w:style w:type="paragraph" w:customStyle="1" w:styleId="af8">
    <w:name w:val="附录标识"/>
    <w:basedOn w:val="aff3"/>
    <w:next w:val="aff7"/>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2">
    <w:name w:val="附录标题"/>
    <w:basedOn w:val="aff7"/>
    <w:next w:val="aff7"/>
    <w:rsid w:val="00083A09"/>
    <w:pPr>
      <w:ind w:firstLineChars="0" w:firstLine="0"/>
      <w:jc w:val="center"/>
    </w:pPr>
    <w:rPr>
      <w:rFonts w:ascii="黑体" w:eastAsia="黑体"/>
    </w:rPr>
  </w:style>
  <w:style w:type="paragraph" w:customStyle="1" w:styleId="af5">
    <w:name w:val="附录表标号"/>
    <w:basedOn w:val="aff3"/>
    <w:next w:val="aff7"/>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3"/>
    <w:next w:val="aff7"/>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b">
    <w:name w:val="附录二级条标题"/>
    <w:basedOn w:val="aff3"/>
    <w:next w:val="aff7"/>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3">
    <w:name w:val="附录二级无"/>
    <w:basedOn w:val="afb"/>
    <w:rsid w:val="00BF617A"/>
    <w:pPr>
      <w:tabs>
        <w:tab w:val="clear" w:pos="360"/>
      </w:tabs>
      <w:spacing w:beforeLines="0" w:before="0" w:afterLines="0" w:after="0"/>
    </w:pPr>
    <w:rPr>
      <w:rFonts w:ascii="宋体" w:eastAsia="宋体"/>
      <w:szCs w:val="21"/>
    </w:rPr>
  </w:style>
  <w:style w:type="paragraph" w:customStyle="1" w:styleId="affff4">
    <w:name w:val="附录公式"/>
    <w:basedOn w:val="aff7"/>
    <w:next w:val="aff7"/>
    <w:link w:val="Char1"/>
    <w:qFormat/>
    <w:rsid w:val="00083A09"/>
  </w:style>
  <w:style w:type="character" w:customStyle="1" w:styleId="Char1">
    <w:name w:val="附录公式 Char"/>
    <w:basedOn w:val="Char"/>
    <w:link w:val="affff4"/>
    <w:rsid w:val="00083A09"/>
    <w:rPr>
      <w:rFonts w:ascii="宋体"/>
      <w:noProof/>
      <w:sz w:val="21"/>
      <w:lang w:val="en-US" w:eastAsia="zh-CN" w:bidi="ar-SA"/>
    </w:rPr>
  </w:style>
  <w:style w:type="paragraph" w:customStyle="1" w:styleId="affff5">
    <w:name w:val="附录公式编号制表符"/>
    <w:basedOn w:val="aff3"/>
    <w:next w:val="aff7"/>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7"/>
    <w:rsid w:val="00083A09"/>
    <w:pPr>
      <w:numPr>
        <w:ilvl w:val="4"/>
      </w:numPr>
      <w:tabs>
        <w:tab w:val="num" w:pos="360"/>
      </w:tabs>
      <w:outlineLvl w:val="4"/>
    </w:pPr>
  </w:style>
  <w:style w:type="paragraph" w:customStyle="1" w:styleId="affff6">
    <w:name w:val="附录三级无"/>
    <w:basedOn w:val="afc"/>
    <w:rsid w:val="00BF617A"/>
    <w:pPr>
      <w:tabs>
        <w:tab w:val="clear" w:pos="360"/>
      </w:tabs>
      <w:spacing w:beforeLines="0" w:before="0" w:afterLines="0" w:after="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7"/>
    <w:rsid w:val="00083A09"/>
    <w:pPr>
      <w:numPr>
        <w:ilvl w:val="5"/>
      </w:numPr>
      <w:tabs>
        <w:tab w:val="num" w:pos="360"/>
      </w:tabs>
      <w:outlineLvl w:val="5"/>
    </w:pPr>
  </w:style>
  <w:style w:type="paragraph" w:customStyle="1" w:styleId="affff7">
    <w:name w:val="附录四级无"/>
    <w:basedOn w:val="afd"/>
    <w:rsid w:val="00BF617A"/>
    <w:pPr>
      <w:tabs>
        <w:tab w:val="clear" w:pos="360"/>
      </w:tabs>
      <w:spacing w:beforeLines="0" w:before="0" w:afterLines="0" w:after="0"/>
    </w:pPr>
    <w:rPr>
      <w:rFonts w:ascii="宋体" w:eastAsia="宋体"/>
      <w:szCs w:val="21"/>
    </w:rPr>
  </w:style>
  <w:style w:type="paragraph" w:customStyle="1" w:styleId="ab">
    <w:name w:val="附录图标号"/>
    <w:basedOn w:val="aff3"/>
    <w:rsid w:val="00083A09"/>
    <w:pPr>
      <w:keepNext/>
      <w:pageBreakBefore/>
      <w:widowControl/>
      <w:numPr>
        <w:numId w:val="8"/>
      </w:numPr>
      <w:spacing w:line="14" w:lineRule="exact"/>
      <w:ind w:left="0" w:firstLine="363"/>
      <w:jc w:val="center"/>
      <w:outlineLvl w:val="0"/>
    </w:pPr>
    <w:rPr>
      <w:color w:val="FFFFFF"/>
    </w:rPr>
  </w:style>
  <w:style w:type="paragraph" w:customStyle="1" w:styleId="ac">
    <w:name w:val="附录图标题"/>
    <w:basedOn w:val="aff3"/>
    <w:next w:val="aff7"/>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7"/>
    <w:rsid w:val="00083A09"/>
    <w:pPr>
      <w:numPr>
        <w:ilvl w:val="6"/>
      </w:numPr>
      <w:tabs>
        <w:tab w:val="num" w:pos="360"/>
      </w:tabs>
      <w:outlineLvl w:val="6"/>
    </w:pPr>
  </w:style>
  <w:style w:type="paragraph" w:customStyle="1" w:styleId="affff8">
    <w:name w:val="附录五级无"/>
    <w:basedOn w:val="afe"/>
    <w:rsid w:val="00BF617A"/>
    <w:pPr>
      <w:tabs>
        <w:tab w:val="clear" w:pos="360"/>
      </w:tabs>
      <w:spacing w:beforeLines="0" w:before="0" w:afterLines="0" w:after="0"/>
    </w:pPr>
    <w:rPr>
      <w:rFonts w:ascii="宋体" w:eastAsia="宋体"/>
      <w:szCs w:val="21"/>
    </w:rPr>
  </w:style>
  <w:style w:type="paragraph" w:customStyle="1" w:styleId="af9">
    <w:name w:val="附录章标题"/>
    <w:next w:val="aff7"/>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7"/>
    <w:rsid w:val="00083A09"/>
    <w:pPr>
      <w:numPr>
        <w:ilvl w:val="2"/>
      </w:numPr>
      <w:tabs>
        <w:tab w:val="num" w:pos="360"/>
      </w:tabs>
      <w:autoSpaceDN w:val="0"/>
      <w:spacing w:beforeLines="50" w:before="50" w:afterLines="50" w:after="50"/>
      <w:outlineLvl w:val="2"/>
    </w:pPr>
  </w:style>
  <w:style w:type="paragraph" w:customStyle="1" w:styleId="affff9">
    <w:name w:val="附录一级无"/>
    <w:basedOn w:val="afa"/>
    <w:rsid w:val="00BF617A"/>
    <w:pPr>
      <w:tabs>
        <w:tab w:val="clear" w:pos="360"/>
      </w:tabs>
      <w:spacing w:beforeLines="0" w:before="0" w:afterLines="0" w:after="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2">
    <w:name w:val="footnote text"/>
    <w:basedOn w:val="aff3"/>
    <w:rsid w:val="00074FBE"/>
    <w:pPr>
      <w:numPr>
        <w:numId w:val="12"/>
      </w:numPr>
      <w:snapToGrid w:val="0"/>
      <w:jc w:val="left"/>
    </w:pPr>
    <w:rPr>
      <w:rFonts w:ascii="宋体"/>
      <w:sz w:val="18"/>
      <w:szCs w:val="18"/>
    </w:rPr>
  </w:style>
  <w:style w:type="character" w:styleId="affffa">
    <w:name w:val="footnote reference"/>
    <w:semiHidden/>
    <w:rsid w:val="00083A09"/>
    <w:rPr>
      <w:vertAlign w:val="superscript"/>
    </w:rPr>
  </w:style>
  <w:style w:type="paragraph" w:customStyle="1" w:styleId="affffb">
    <w:name w:val="列项说明"/>
    <w:basedOn w:val="aff3"/>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列项说明数字编号"/>
    <w:rsid w:val="00083A09"/>
    <w:pPr>
      <w:ind w:leftChars="400" w:left="600" w:hangingChars="200" w:hanging="200"/>
    </w:pPr>
    <w:rPr>
      <w:rFonts w:ascii="宋体"/>
      <w:sz w:val="21"/>
    </w:rPr>
  </w:style>
  <w:style w:type="paragraph" w:customStyle="1" w:styleId="affffd">
    <w:name w:val="目次、索引正文"/>
    <w:rsid w:val="00083A09"/>
    <w:pPr>
      <w:spacing w:line="320" w:lineRule="exact"/>
      <w:jc w:val="both"/>
    </w:pPr>
    <w:rPr>
      <w:rFonts w:ascii="宋体"/>
      <w:sz w:val="21"/>
    </w:rPr>
  </w:style>
  <w:style w:type="paragraph" w:styleId="3">
    <w:name w:val="toc 3"/>
    <w:basedOn w:val="aff3"/>
    <w:next w:val="aff3"/>
    <w:autoRedefine/>
    <w:uiPriority w:val="39"/>
    <w:rsid w:val="00961C93"/>
    <w:pPr>
      <w:tabs>
        <w:tab w:val="right" w:leader="dot" w:pos="9241"/>
      </w:tabs>
      <w:ind w:firstLineChars="100" w:firstLine="102"/>
      <w:jc w:val="left"/>
    </w:pPr>
    <w:rPr>
      <w:rFonts w:ascii="宋体"/>
      <w:szCs w:val="21"/>
    </w:rPr>
  </w:style>
  <w:style w:type="paragraph" w:styleId="4">
    <w:name w:val="toc 4"/>
    <w:basedOn w:val="aff3"/>
    <w:next w:val="aff3"/>
    <w:autoRedefine/>
    <w:uiPriority w:val="39"/>
    <w:rsid w:val="00961C93"/>
    <w:pPr>
      <w:tabs>
        <w:tab w:val="right" w:leader="dot" w:pos="9241"/>
      </w:tabs>
      <w:ind w:firstLineChars="200" w:firstLine="198"/>
      <w:jc w:val="left"/>
    </w:pPr>
    <w:rPr>
      <w:rFonts w:ascii="宋体"/>
      <w:szCs w:val="21"/>
    </w:rPr>
  </w:style>
  <w:style w:type="paragraph" w:styleId="5">
    <w:name w:val="toc 5"/>
    <w:basedOn w:val="aff3"/>
    <w:next w:val="aff3"/>
    <w:autoRedefine/>
    <w:uiPriority w:val="39"/>
    <w:rsid w:val="00961C93"/>
    <w:pPr>
      <w:tabs>
        <w:tab w:val="right" w:leader="dot" w:pos="9241"/>
      </w:tabs>
      <w:ind w:firstLineChars="300" w:firstLine="300"/>
      <w:jc w:val="left"/>
    </w:pPr>
    <w:rPr>
      <w:rFonts w:ascii="宋体"/>
      <w:szCs w:val="21"/>
    </w:rPr>
  </w:style>
  <w:style w:type="paragraph" w:styleId="6">
    <w:name w:val="toc 6"/>
    <w:basedOn w:val="aff3"/>
    <w:next w:val="aff3"/>
    <w:autoRedefine/>
    <w:uiPriority w:val="39"/>
    <w:rsid w:val="00961C93"/>
    <w:pPr>
      <w:tabs>
        <w:tab w:val="right" w:leader="dot" w:pos="9241"/>
      </w:tabs>
      <w:ind w:firstLineChars="400" w:firstLine="403"/>
      <w:jc w:val="left"/>
    </w:pPr>
    <w:rPr>
      <w:rFonts w:ascii="宋体"/>
      <w:szCs w:val="21"/>
    </w:rPr>
  </w:style>
  <w:style w:type="paragraph" w:styleId="7">
    <w:name w:val="toc 7"/>
    <w:basedOn w:val="aff3"/>
    <w:next w:val="aff3"/>
    <w:autoRedefine/>
    <w:uiPriority w:val="39"/>
    <w:rsid w:val="00961C93"/>
    <w:pPr>
      <w:tabs>
        <w:tab w:val="right" w:leader="dot" w:pos="9241"/>
      </w:tabs>
      <w:ind w:firstLineChars="500" w:firstLine="505"/>
      <w:jc w:val="left"/>
    </w:pPr>
    <w:rPr>
      <w:rFonts w:ascii="宋体"/>
      <w:szCs w:val="21"/>
    </w:rPr>
  </w:style>
  <w:style w:type="paragraph" w:styleId="8">
    <w:name w:val="toc 8"/>
    <w:basedOn w:val="aff3"/>
    <w:next w:val="aff3"/>
    <w:autoRedefine/>
    <w:uiPriority w:val="39"/>
    <w:rsid w:val="00D54CC3"/>
    <w:pPr>
      <w:tabs>
        <w:tab w:val="right" w:leader="dot" w:pos="9241"/>
      </w:tabs>
      <w:ind w:firstLineChars="600" w:firstLine="607"/>
      <w:jc w:val="left"/>
    </w:pPr>
    <w:rPr>
      <w:rFonts w:ascii="宋体"/>
      <w:szCs w:val="21"/>
    </w:rPr>
  </w:style>
  <w:style w:type="paragraph" w:styleId="9">
    <w:name w:val="toc 9"/>
    <w:basedOn w:val="aff3"/>
    <w:next w:val="aff3"/>
    <w:autoRedefine/>
    <w:uiPriority w:val="39"/>
    <w:rsid w:val="00083A09"/>
    <w:pPr>
      <w:ind w:left="1470"/>
      <w:jc w:val="left"/>
    </w:pPr>
    <w:rPr>
      <w:sz w:val="20"/>
      <w:szCs w:val="20"/>
    </w:rPr>
  </w:style>
  <w:style w:type="paragraph" w:customStyle="1" w:styleId="affffe">
    <w:name w:val="其他标准标志"/>
    <w:basedOn w:val="afff0"/>
    <w:rsid w:val="0018211B"/>
    <w:pPr>
      <w:framePr w:w="6101" w:wrap="around" w:vAnchor="page" w:hAnchor="page" w:x="4673" w:y="942"/>
    </w:pPr>
    <w:rPr>
      <w:w w:val="130"/>
    </w:rPr>
  </w:style>
  <w:style w:type="paragraph" w:customStyle="1" w:styleId="afffff">
    <w:name w:val="其他标准称谓"/>
    <w:next w:val="aff3"/>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0">
    <w:name w:val="其他发布部门"/>
    <w:basedOn w:val="afff9"/>
    <w:rsid w:val="00525656"/>
    <w:pPr>
      <w:framePr w:wrap="around" w:y="15310"/>
      <w:spacing w:line="0" w:lineRule="atLeast"/>
    </w:pPr>
    <w:rPr>
      <w:rFonts w:ascii="黑体" w:eastAsia="黑体"/>
      <w:b w:val="0"/>
    </w:rPr>
  </w:style>
  <w:style w:type="paragraph" w:customStyle="1" w:styleId="afffff1">
    <w:name w:val="前言、引言标题"/>
    <w:next w:val="aff7"/>
    <w:rsid w:val="00083A09"/>
    <w:pPr>
      <w:keepNext/>
      <w:pageBreakBefore/>
      <w:shd w:val="clear" w:color="FFFFFF" w:fill="FFFFFF"/>
      <w:spacing w:before="640" w:after="560"/>
      <w:jc w:val="center"/>
      <w:outlineLvl w:val="0"/>
    </w:pPr>
    <w:rPr>
      <w:rFonts w:ascii="黑体" w:eastAsia="黑体"/>
      <w:sz w:val="32"/>
    </w:rPr>
  </w:style>
  <w:style w:type="paragraph" w:customStyle="1" w:styleId="afffff2">
    <w:name w:val="三级无"/>
    <w:basedOn w:val="affb"/>
    <w:rsid w:val="001C149C"/>
    <w:pPr>
      <w:spacing w:beforeLines="0" w:before="0" w:afterLines="0" w:after="0"/>
    </w:pPr>
    <w:rPr>
      <w:rFonts w:ascii="宋体" w:eastAsia="宋体"/>
    </w:rPr>
  </w:style>
  <w:style w:type="paragraph" w:customStyle="1" w:styleId="afffff3">
    <w:name w:val="实施日期"/>
    <w:basedOn w:val="afffa"/>
    <w:rsid w:val="001C21AC"/>
    <w:pPr>
      <w:framePr w:wrap="around" w:vAnchor="page"/>
      <w:jc w:val="right"/>
    </w:pPr>
  </w:style>
  <w:style w:type="paragraph" w:customStyle="1" w:styleId="afffff4">
    <w:name w:val="示例后文字"/>
    <w:basedOn w:val="aff7"/>
    <w:next w:val="aff7"/>
    <w:qFormat/>
    <w:rsid w:val="00083A09"/>
    <w:pPr>
      <w:ind w:firstLine="360"/>
    </w:pPr>
    <w:rPr>
      <w:sz w:val="18"/>
    </w:rPr>
  </w:style>
  <w:style w:type="paragraph" w:customStyle="1" w:styleId="afffff5">
    <w:name w:val="首示例"/>
    <w:next w:val="aff7"/>
    <w:link w:val="Char2"/>
    <w:qFormat/>
    <w:rsid w:val="00083A09"/>
    <w:pPr>
      <w:numPr>
        <w:numId w:val="11"/>
      </w:numPr>
      <w:tabs>
        <w:tab w:val="num" w:pos="360"/>
      </w:tabs>
      <w:ind w:firstLine="0"/>
    </w:pPr>
    <w:rPr>
      <w:rFonts w:ascii="宋体" w:hAnsi="宋体"/>
      <w:kern w:val="2"/>
      <w:sz w:val="18"/>
      <w:szCs w:val="18"/>
    </w:rPr>
  </w:style>
  <w:style w:type="character" w:customStyle="1" w:styleId="Char2">
    <w:name w:val="首示例 Char"/>
    <w:link w:val="afffff5"/>
    <w:rsid w:val="00083A09"/>
    <w:rPr>
      <w:rFonts w:ascii="宋体" w:hAnsi="宋体"/>
      <w:kern w:val="2"/>
      <w:sz w:val="18"/>
      <w:szCs w:val="18"/>
    </w:rPr>
  </w:style>
  <w:style w:type="paragraph" w:customStyle="1" w:styleId="a0">
    <w:name w:val="四级无"/>
    <w:basedOn w:val="a8"/>
    <w:rsid w:val="001C149C"/>
    <w:pPr>
      <w:spacing w:beforeLines="0" w:before="0" w:afterLines="0" w:after="0"/>
    </w:pPr>
    <w:rPr>
      <w:rFonts w:ascii="宋体" w:eastAsia="宋体"/>
    </w:rPr>
  </w:style>
  <w:style w:type="paragraph" w:styleId="10">
    <w:name w:val="index 1"/>
    <w:basedOn w:val="aff3"/>
    <w:next w:val="aff7"/>
    <w:rsid w:val="009951DC"/>
    <w:pPr>
      <w:tabs>
        <w:tab w:val="right" w:leader="dot" w:pos="9299"/>
      </w:tabs>
      <w:jc w:val="left"/>
    </w:pPr>
    <w:rPr>
      <w:rFonts w:ascii="宋体"/>
      <w:szCs w:val="21"/>
    </w:rPr>
  </w:style>
  <w:style w:type="paragraph" w:styleId="20">
    <w:name w:val="index 2"/>
    <w:basedOn w:val="aff3"/>
    <w:next w:val="aff3"/>
    <w:autoRedefine/>
    <w:rsid w:val="00083A09"/>
    <w:pPr>
      <w:ind w:left="420" w:hanging="210"/>
      <w:jc w:val="left"/>
    </w:pPr>
    <w:rPr>
      <w:rFonts w:ascii="Calibri" w:hAnsi="Calibri"/>
      <w:sz w:val="20"/>
      <w:szCs w:val="20"/>
    </w:rPr>
  </w:style>
  <w:style w:type="paragraph" w:styleId="30">
    <w:name w:val="index 3"/>
    <w:basedOn w:val="aff3"/>
    <w:next w:val="aff3"/>
    <w:autoRedefine/>
    <w:rsid w:val="00083A09"/>
    <w:pPr>
      <w:ind w:left="630" w:hanging="210"/>
      <w:jc w:val="left"/>
    </w:pPr>
    <w:rPr>
      <w:rFonts w:ascii="Calibri" w:hAnsi="Calibri"/>
      <w:sz w:val="20"/>
      <w:szCs w:val="20"/>
    </w:rPr>
  </w:style>
  <w:style w:type="paragraph" w:styleId="40">
    <w:name w:val="index 4"/>
    <w:basedOn w:val="aff3"/>
    <w:next w:val="aff3"/>
    <w:autoRedefine/>
    <w:rsid w:val="00083A09"/>
    <w:pPr>
      <w:ind w:left="840" w:hanging="210"/>
      <w:jc w:val="left"/>
    </w:pPr>
    <w:rPr>
      <w:rFonts w:ascii="Calibri" w:hAnsi="Calibri"/>
      <w:sz w:val="20"/>
      <w:szCs w:val="20"/>
    </w:rPr>
  </w:style>
  <w:style w:type="paragraph" w:styleId="50">
    <w:name w:val="index 5"/>
    <w:basedOn w:val="aff3"/>
    <w:next w:val="aff3"/>
    <w:autoRedefine/>
    <w:rsid w:val="00083A09"/>
    <w:pPr>
      <w:ind w:left="1050" w:hanging="210"/>
      <w:jc w:val="left"/>
    </w:pPr>
    <w:rPr>
      <w:rFonts w:ascii="Calibri" w:hAnsi="Calibri"/>
      <w:sz w:val="20"/>
      <w:szCs w:val="20"/>
    </w:rPr>
  </w:style>
  <w:style w:type="paragraph" w:styleId="60">
    <w:name w:val="index 6"/>
    <w:basedOn w:val="aff3"/>
    <w:next w:val="aff3"/>
    <w:autoRedefine/>
    <w:rsid w:val="00083A09"/>
    <w:pPr>
      <w:ind w:left="1260" w:hanging="210"/>
      <w:jc w:val="left"/>
    </w:pPr>
    <w:rPr>
      <w:rFonts w:ascii="Calibri" w:hAnsi="Calibri"/>
      <w:sz w:val="20"/>
      <w:szCs w:val="20"/>
    </w:rPr>
  </w:style>
  <w:style w:type="paragraph" w:styleId="70">
    <w:name w:val="index 7"/>
    <w:basedOn w:val="aff3"/>
    <w:next w:val="aff3"/>
    <w:autoRedefine/>
    <w:rsid w:val="00083A09"/>
    <w:pPr>
      <w:ind w:left="1470" w:hanging="210"/>
      <w:jc w:val="left"/>
    </w:pPr>
    <w:rPr>
      <w:rFonts w:ascii="Calibri" w:hAnsi="Calibri"/>
      <w:sz w:val="20"/>
      <w:szCs w:val="20"/>
    </w:rPr>
  </w:style>
  <w:style w:type="paragraph" w:styleId="80">
    <w:name w:val="index 8"/>
    <w:basedOn w:val="aff3"/>
    <w:next w:val="aff3"/>
    <w:autoRedefine/>
    <w:rsid w:val="00083A09"/>
    <w:pPr>
      <w:ind w:left="1680" w:hanging="210"/>
      <w:jc w:val="left"/>
    </w:pPr>
    <w:rPr>
      <w:rFonts w:ascii="Calibri" w:hAnsi="Calibri"/>
      <w:sz w:val="20"/>
      <w:szCs w:val="20"/>
    </w:rPr>
  </w:style>
  <w:style w:type="paragraph" w:styleId="90">
    <w:name w:val="index 9"/>
    <w:basedOn w:val="aff3"/>
    <w:next w:val="aff3"/>
    <w:autoRedefine/>
    <w:rsid w:val="00083A09"/>
    <w:pPr>
      <w:ind w:left="1890" w:hanging="210"/>
      <w:jc w:val="left"/>
    </w:pPr>
    <w:rPr>
      <w:rFonts w:ascii="Calibri" w:hAnsi="Calibri"/>
      <w:sz w:val="20"/>
      <w:szCs w:val="20"/>
    </w:rPr>
  </w:style>
  <w:style w:type="paragraph" w:styleId="afffff6">
    <w:name w:val="index heading"/>
    <w:basedOn w:val="aff3"/>
    <w:next w:val="10"/>
    <w:rsid w:val="00083A09"/>
    <w:pPr>
      <w:spacing w:before="120" w:after="120"/>
      <w:jc w:val="center"/>
    </w:pPr>
    <w:rPr>
      <w:rFonts w:ascii="Calibri" w:hAnsi="Calibri"/>
      <w:b/>
      <w:bCs/>
      <w:iCs/>
      <w:szCs w:val="20"/>
    </w:rPr>
  </w:style>
  <w:style w:type="paragraph" w:styleId="afffff7">
    <w:name w:val="caption"/>
    <w:basedOn w:val="aff3"/>
    <w:next w:val="aff3"/>
    <w:qFormat/>
    <w:rsid w:val="00083A09"/>
    <w:pPr>
      <w:spacing w:before="152" w:after="160"/>
    </w:pPr>
    <w:rPr>
      <w:rFonts w:ascii="Arial" w:eastAsia="黑体" w:hAnsi="Arial" w:cs="Arial"/>
      <w:sz w:val="20"/>
      <w:szCs w:val="20"/>
    </w:rPr>
  </w:style>
  <w:style w:type="paragraph" w:customStyle="1" w:styleId="afffff8">
    <w:name w:val="条文脚注"/>
    <w:basedOn w:val="af2"/>
    <w:rsid w:val="000D718B"/>
    <w:pPr>
      <w:numPr>
        <w:numId w:val="0"/>
      </w:numPr>
      <w:jc w:val="both"/>
    </w:pPr>
  </w:style>
  <w:style w:type="paragraph" w:customStyle="1" w:styleId="afffff9">
    <w:name w:val="图标脚注说明"/>
    <w:basedOn w:val="aff7"/>
    <w:rsid w:val="000D718B"/>
    <w:pPr>
      <w:ind w:left="840" w:firstLineChars="0" w:hanging="420"/>
    </w:pPr>
    <w:rPr>
      <w:sz w:val="18"/>
      <w:szCs w:val="18"/>
    </w:rPr>
  </w:style>
  <w:style w:type="paragraph" w:customStyle="1" w:styleId="afffffa">
    <w:name w:val="图表脚注说明"/>
    <w:basedOn w:val="aff3"/>
    <w:rsid w:val="003912E7"/>
    <w:pPr>
      <w:numPr>
        <w:numId w:val="13"/>
      </w:numPr>
    </w:pPr>
    <w:rPr>
      <w:rFonts w:ascii="宋体"/>
      <w:sz w:val="18"/>
      <w:szCs w:val="18"/>
    </w:rPr>
  </w:style>
  <w:style w:type="paragraph" w:customStyle="1" w:styleId="afffffb">
    <w:name w:val="图的脚注"/>
    <w:next w:val="aff7"/>
    <w:autoRedefine/>
    <w:qFormat/>
    <w:rsid w:val="00083A09"/>
    <w:pPr>
      <w:widowControl w:val="0"/>
      <w:ind w:leftChars="200" w:left="840" w:hangingChars="200" w:hanging="420"/>
      <w:jc w:val="both"/>
    </w:pPr>
    <w:rPr>
      <w:rFonts w:ascii="宋体"/>
      <w:sz w:val="18"/>
    </w:rPr>
  </w:style>
  <w:style w:type="table" w:styleId="a3">
    <w:name w:val="Table Grid"/>
    <w:basedOn w:val="aff5"/>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c">
    <w:name w:val="endnote text"/>
    <w:basedOn w:val="aff3"/>
    <w:semiHidden/>
    <w:rsid w:val="00083A09"/>
    <w:pPr>
      <w:snapToGrid w:val="0"/>
      <w:jc w:val="left"/>
    </w:pPr>
  </w:style>
  <w:style w:type="character" w:styleId="afffffd">
    <w:name w:val="endnote reference"/>
    <w:semiHidden/>
    <w:rsid w:val="00083A09"/>
    <w:rPr>
      <w:vertAlign w:val="superscript"/>
    </w:rPr>
  </w:style>
  <w:style w:type="paragraph" w:styleId="afffffe">
    <w:name w:val="Document Map"/>
    <w:basedOn w:val="aff3"/>
    <w:semiHidden/>
    <w:rsid w:val="00083A09"/>
    <w:pPr>
      <w:shd w:val="clear" w:color="auto" w:fill="000080"/>
    </w:pPr>
  </w:style>
  <w:style w:type="paragraph" w:customStyle="1" w:styleId="affffff">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0">
    <w:name w:val="五级无"/>
    <w:basedOn w:val="a9"/>
    <w:rsid w:val="001C149C"/>
    <w:pPr>
      <w:spacing w:beforeLines="0" w:before="0" w:afterLines="0" w:after="0"/>
    </w:pPr>
    <w:rPr>
      <w:rFonts w:ascii="宋体" w:eastAsia="宋体"/>
    </w:rPr>
  </w:style>
  <w:style w:type="character" w:styleId="affffff1">
    <w:name w:val="page number"/>
    <w:rsid w:val="00083A09"/>
    <w:rPr>
      <w:rFonts w:ascii="Times New Roman" w:eastAsia="宋体" w:hAnsi="Times New Roman"/>
      <w:sz w:val="18"/>
    </w:rPr>
  </w:style>
  <w:style w:type="paragraph" w:customStyle="1" w:styleId="affffff2">
    <w:name w:val="一级无"/>
    <w:basedOn w:val="a6"/>
    <w:rsid w:val="001C149C"/>
    <w:pPr>
      <w:spacing w:beforeLines="0" w:before="0" w:afterLines="0" w:after="0"/>
    </w:pPr>
    <w:rPr>
      <w:rFonts w:ascii="宋体" w:eastAsia="宋体"/>
    </w:rPr>
  </w:style>
  <w:style w:type="character" w:styleId="affffff3">
    <w:name w:val="FollowedHyperlink"/>
    <w:rsid w:val="00083A09"/>
    <w:rPr>
      <w:color w:val="800080"/>
      <w:u w:val="single"/>
    </w:rPr>
  </w:style>
  <w:style w:type="paragraph" w:customStyle="1" w:styleId="af7">
    <w:name w:val="正文表标题"/>
    <w:next w:val="aff7"/>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4">
    <w:name w:val="正文公式编号制表符"/>
    <w:basedOn w:val="aff7"/>
    <w:next w:val="aff7"/>
    <w:qFormat/>
    <w:rsid w:val="00EC680A"/>
    <w:pPr>
      <w:ind w:firstLineChars="0" w:firstLine="0"/>
    </w:pPr>
  </w:style>
  <w:style w:type="paragraph" w:customStyle="1" w:styleId="a2">
    <w:name w:val="正文图标题"/>
    <w:next w:val="aff7"/>
    <w:rsid w:val="006D6CF4"/>
    <w:pPr>
      <w:numPr>
        <w:numId w:val="18"/>
      </w:numPr>
      <w:spacing w:beforeLines="50" w:before="156" w:afterLines="50" w:after="156"/>
      <w:jc w:val="center"/>
    </w:pPr>
    <w:rPr>
      <w:rFonts w:ascii="黑体" w:eastAsia="黑体"/>
      <w:sz w:val="21"/>
    </w:rPr>
  </w:style>
  <w:style w:type="paragraph" w:customStyle="1" w:styleId="affffff5">
    <w:name w:val="终结线"/>
    <w:basedOn w:val="aff3"/>
    <w:rsid w:val="00083A09"/>
    <w:pPr>
      <w:framePr w:hSpace="181" w:vSpace="181" w:wrap="around" w:vAnchor="text" w:hAnchor="margin" w:xAlign="center" w:y="285"/>
    </w:pPr>
  </w:style>
  <w:style w:type="paragraph" w:customStyle="1" w:styleId="af4">
    <w:name w:val="其他发布日期"/>
    <w:basedOn w:val="afffa"/>
    <w:rsid w:val="006E4A7F"/>
    <w:pPr>
      <w:framePr w:wrap="around" w:vAnchor="page" w:x="1419"/>
    </w:pPr>
  </w:style>
  <w:style w:type="paragraph" w:customStyle="1" w:styleId="affffff6">
    <w:name w:val="其他实施日期"/>
    <w:basedOn w:val="afffff3"/>
    <w:rsid w:val="006E4A7F"/>
    <w:pPr>
      <w:framePr w:wrap="around"/>
    </w:pPr>
  </w:style>
  <w:style w:type="paragraph" w:customStyle="1" w:styleId="21">
    <w:name w:val="封面标准名称2"/>
    <w:basedOn w:val="afffc"/>
    <w:rsid w:val="0028269A"/>
    <w:pPr>
      <w:framePr w:wrap="around" w:y="4469"/>
      <w:spacing w:beforeLines="630" w:before="630"/>
    </w:pPr>
  </w:style>
  <w:style w:type="paragraph" w:customStyle="1" w:styleId="22">
    <w:name w:val="封面标准英文名称2"/>
    <w:basedOn w:val="afffd"/>
    <w:rsid w:val="0028269A"/>
    <w:pPr>
      <w:framePr w:wrap="around" w:y="4469"/>
    </w:pPr>
  </w:style>
  <w:style w:type="paragraph" w:customStyle="1" w:styleId="23">
    <w:name w:val="封面一致性程度标识2"/>
    <w:basedOn w:val="afffe"/>
    <w:rsid w:val="0028269A"/>
    <w:pPr>
      <w:framePr w:wrap="around" w:y="4469"/>
    </w:pPr>
  </w:style>
  <w:style w:type="paragraph" w:customStyle="1" w:styleId="24">
    <w:name w:val="封面标准文稿类别2"/>
    <w:basedOn w:val="affff"/>
    <w:rsid w:val="0028269A"/>
    <w:pPr>
      <w:framePr w:wrap="around" w:y="4469"/>
    </w:pPr>
  </w:style>
  <w:style w:type="paragraph" w:customStyle="1" w:styleId="25">
    <w:name w:val="封面标准文稿编辑信息2"/>
    <w:basedOn w:val="affff0"/>
    <w:rsid w:val="0028269A"/>
    <w:pPr>
      <w:framePr w:wrap="around" w:y="4469"/>
    </w:pPr>
  </w:style>
  <w:style w:type="paragraph" w:customStyle="1" w:styleId="affc">
    <w:name w:val="示例内容"/>
    <w:rsid w:val="00B636A8"/>
    <w:pPr>
      <w:ind w:firstLineChars="200" w:firstLine="200"/>
    </w:pPr>
    <w:rPr>
      <w:rFonts w:ascii="宋体"/>
      <w:noProof/>
      <w:sz w:val="18"/>
      <w:szCs w:val="18"/>
    </w:rPr>
  </w:style>
  <w:style w:type="paragraph" w:customStyle="1" w:styleId="Definition">
    <w:name w:val="Definition"/>
    <w:basedOn w:val="aff3"/>
    <w:next w:val="aff3"/>
    <w:rsid w:val="00094C51"/>
    <w:pPr>
      <w:widowControl/>
      <w:spacing w:after="240" w:line="230" w:lineRule="atLeast"/>
    </w:pPr>
    <w:rPr>
      <w:rFonts w:ascii="Arial" w:hAnsi="Arial"/>
      <w:kern w:val="0"/>
      <w:sz w:val="20"/>
      <w:szCs w:val="20"/>
      <w:lang w:val="en-GB" w:eastAsia="en-US"/>
    </w:rPr>
  </w:style>
  <w:style w:type="paragraph" w:styleId="11">
    <w:name w:val="toc 1"/>
    <w:basedOn w:val="aff3"/>
    <w:next w:val="aff3"/>
    <w:autoRedefine/>
    <w:uiPriority w:val="39"/>
    <w:rsid w:val="00961C93"/>
    <w:pPr>
      <w:tabs>
        <w:tab w:val="right" w:leader="dot" w:pos="9241"/>
      </w:tabs>
      <w:spacing w:beforeLines="25" w:before="25" w:afterLines="25" w:after="25"/>
      <w:jc w:val="left"/>
    </w:pPr>
    <w:rPr>
      <w:rFonts w:ascii="宋体"/>
      <w:szCs w:val="21"/>
    </w:rPr>
  </w:style>
  <w:style w:type="paragraph" w:styleId="26">
    <w:name w:val="toc 2"/>
    <w:basedOn w:val="aff3"/>
    <w:next w:val="aff3"/>
    <w:autoRedefine/>
    <w:uiPriority w:val="39"/>
    <w:rsid w:val="00961C93"/>
    <w:pPr>
      <w:tabs>
        <w:tab w:val="right" w:leader="dot" w:pos="9241"/>
      </w:tabs>
    </w:pPr>
    <w:rPr>
      <w:rFonts w:ascii="宋体"/>
      <w:szCs w:val="21"/>
    </w:rPr>
  </w:style>
  <w:style w:type="paragraph" w:customStyle="1" w:styleId="Example">
    <w:name w:val="Example"/>
    <w:basedOn w:val="aff3"/>
    <w:next w:val="aff3"/>
    <w:rsid w:val="00094C51"/>
    <w:pPr>
      <w:widowControl/>
      <w:tabs>
        <w:tab w:val="left" w:pos="1360"/>
      </w:tabs>
      <w:spacing w:after="240" w:line="210" w:lineRule="atLeast"/>
    </w:pPr>
    <w:rPr>
      <w:rFonts w:ascii="Arial" w:hAnsi="Arial"/>
      <w:kern w:val="0"/>
      <w:sz w:val="18"/>
      <w:szCs w:val="20"/>
      <w:lang w:val="en-GB"/>
    </w:rPr>
  </w:style>
  <w:style w:type="character" w:customStyle="1" w:styleId="Char0">
    <w:name w:val="二级条标题 Char"/>
    <w:link w:val="a7"/>
    <w:rsid w:val="00E7147D"/>
    <w:rPr>
      <w:rFonts w:ascii="黑体" w:eastAsia="黑体"/>
      <w:sz w:val="21"/>
      <w:szCs w:val="21"/>
    </w:rPr>
  </w:style>
  <w:style w:type="paragraph" w:styleId="affffff7">
    <w:name w:val="Balloon Text"/>
    <w:basedOn w:val="aff3"/>
    <w:link w:val="Char3"/>
    <w:rsid w:val="00BC54E4"/>
    <w:rPr>
      <w:sz w:val="18"/>
      <w:szCs w:val="18"/>
    </w:rPr>
  </w:style>
  <w:style w:type="character" w:customStyle="1" w:styleId="Char3">
    <w:name w:val="批注框文本 Char"/>
    <w:link w:val="affffff7"/>
    <w:rsid w:val="00BC54E4"/>
    <w:rPr>
      <w:kern w:val="2"/>
      <w:sz w:val="18"/>
      <w:szCs w:val="18"/>
    </w:rPr>
  </w:style>
  <w:style w:type="character" w:customStyle="1" w:styleId="apple-converted-space">
    <w:name w:val="apple-converted-space"/>
    <w:rsid w:val="006436A0"/>
  </w:style>
  <w:style w:type="character" w:customStyle="1" w:styleId="highlight">
    <w:name w:val="highlight"/>
    <w:rsid w:val="00643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998868">
      <w:bodyDiv w:val="1"/>
      <w:marLeft w:val="0"/>
      <w:marRight w:val="0"/>
      <w:marTop w:val="0"/>
      <w:marBottom w:val="0"/>
      <w:divBdr>
        <w:top w:val="none" w:sz="0" w:space="0" w:color="auto"/>
        <w:left w:val="none" w:sz="0" w:space="0" w:color="auto"/>
        <w:bottom w:val="none" w:sz="0" w:space="0" w:color="auto"/>
        <w:right w:val="none" w:sz="0" w:space="0" w:color="auto"/>
      </w:divBdr>
    </w:div>
    <w:div w:id="850527114">
      <w:bodyDiv w:val="1"/>
      <w:marLeft w:val="0"/>
      <w:marRight w:val="0"/>
      <w:marTop w:val="0"/>
      <w:marBottom w:val="0"/>
      <w:divBdr>
        <w:top w:val="none" w:sz="0" w:space="0" w:color="auto"/>
        <w:left w:val="none" w:sz="0" w:space="0" w:color="auto"/>
        <w:bottom w:val="none" w:sz="0" w:space="0" w:color="auto"/>
        <w:right w:val="none" w:sz="0" w:space="0" w:color="auto"/>
      </w:divBdr>
    </w:div>
    <w:div w:id="877855322">
      <w:bodyDiv w:val="1"/>
      <w:marLeft w:val="0"/>
      <w:marRight w:val="0"/>
      <w:marTop w:val="0"/>
      <w:marBottom w:val="0"/>
      <w:divBdr>
        <w:top w:val="none" w:sz="0" w:space="0" w:color="auto"/>
        <w:left w:val="none" w:sz="0" w:space="0" w:color="auto"/>
        <w:bottom w:val="none" w:sz="0" w:space="0" w:color="auto"/>
        <w:right w:val="none" w:sz="0" w:space="0" w:color="auto"/>
      </w:divBdr>
    </w:div>
    <w:div w:id="981622529">
      <w:bodyDiv w:val="1"/>
      <w:marLeft w:val="0"/>
      <w:marRight w:val="0"/>
      <w:marTop w:val="0"/>
      <w:marBottom w:val="0"/>
      <w:divBdr>
        <w:top w:val="none" w:sz="0" w:space="0" w:color="auto"/>
        <w:left w:val="none" w:sz="0" w:space="0" w:color="auto"/>
        <w:bottom w:val="none" w:sz="0" w:space="0" w:color="auto"/>
        <w:right w:val="none" w:sz="0" w:space="0" w:color="auto"/>
      </w:divBdr>
    </w:div>
    <w:div w:id="1041127773">
      <w:bodyDiv w:val="1"/>
      <w:marLeft w:val="0"/>
      <w:marRight w:val="0"/>
      <w:marTop w:val="0"/>
      <w:marBottom w:val="0"/>
      <w:divBdr>
        <w:top w:val="none" w:sz="0" w:space="0" w:color="auto"/>
        <w:left w:val="none" w:sz="0" w:space="0" w:color="auto"/>
        <w:bottom w:val="none" w:sz="0" w:space="0" w:color="auto"/>
        <w:right w:val="none" w:sz="0" w:space="0" w:color="auto"/>
      </w:divBdr>
      <w:divsChild>
        <w:div w:id="1985965132">
          <w:marLeft w:val="0"/>
          <w:marRight w:val="0"/>
          <w:marTop w:val="0"/>
          <w:marBottom w:val="0"/>
          <w:divBdr>
            <w:top w:val="none" w:sz="0" w:space="0" w:color="auto"/>
            <w:left w:val="none" w:sz="0" w:space="0" w:color="auto"/>
            <w:bottom w:val="none" w:sz="0" w:space="0" w:color="auto"/>
            <w:right w:val="none" w:sz="0" w:space="0" w:color="auto"/>
          </w:divBdr>
        </w:div>
      </w:divsChild>
    </w:div>
    <w:div w:id="1396507302">
      <w:bodyDiv w:val="1"/>
      <w:marLeft w:val="0"/>
      <w:marRight w:val="0"/>
      <w:marTop w:val="0"/>
      <w:marBottom w:val="0"/>
      <w:divBdr>
        <w:top w:val="none" w:sz="0" w:space="0" w:color="auto"/>
        <w:left w:val="none" w:sz="0" w:space="0" w:color="auto"/>
        <w:bottom w:val="none" w:sz="0" w:space="0" w:color="auto"/>
        <w:right w:val="none" w:sz="0" w:space="0" w:color="auto"/>
      </w:divBdr>
      <w:divsChild>
        <w:div w:id="1369136937">
          <w:marLeft w:val="0"/>
          <w:marRight w:val="0"/>
          <w:marTop w:val="0"/>
          <w:marBottom w:val="0"/>
          <w:divBdr>
            <w:top w:val="none" w:sz="0" w:space="0" w:color="auto"/>
            <w:left w:val="none" w:sz="0" w:space="0" w:color="auto"/>
            <w:bottom w:val="none" w:sz="0" w:space="0" w:color="auto"/>
            <w:right w:val="none" w:sz="0" w:space="0" w:color="auto"/>
          </w:divBdr>
        </w:div>
      </w:divsChild>
    </w:div>
    <w:div w:id="1439980410">
      <w:bodyDiv w:val="1"/>
      <w:marLeft w:val="0"/>
      <w:marRight w:val="0"/>
      <w:marTop w:val="0"/>
      <w:marBottom w:val="0"/>
      <w:divBdr>
        <w:top w:val="none" w:sz="0" w:space="0" w:color="auto"/>
        <w:left w:val="none" w:sz="0" w:space="0" w:color="auto"/>
        <w:bottom w:val="none" w:sz="0" w:space="0" w:color="auto"/>
        <w:right w:val="none" w:sz="0" w:space="0" w:color="auto"/>
      </w:divBdr>
    </w:div>
    <w:div w:id="1616524073">
      <w:bodyDiv w:val="1"/>
      <w:marLeft w:val="0"/>
      <w:marRight w:val="0"/>
      <w:marTop w:val="0"/>
      <w:marBottom w:val="0"/>
      <w:divBdr>
        <w:top w:val="none" w:sz="0" w:space="0" w:color="auto"/>
        <w:left w:val="none" w:sz="0" w:space="0" w:color="auto"/>
        <w:bottom w:val="none" w:sz="0" w:space="0" w:color="auto"/>
        <w:right w:val="none" w:sz="0" w:space="0" w:color="auto"/>
      </w:divBdr>
      <w:divsChild>
        <w:div w:id="23866413">
          <w:marLeft w:val="0"/>
          <w:marRight w:val="0"/>
          <w:marTop w:val="0"/>
          <w:marBottom w:val="0"/>
          <w:divBdr>
            <w:top w:val="none" w:sz="0" w:space="0" w:color="auto"/>
            <w:left w:val="none" w:sz="0" w:space="0" w:color="auto"/>
            <w:bottom w:val="none" w:sz="0" w:space="0" w:color="auto"/>
            <w:right w:val="none" w:sz="0" w:space="0" w:color="auto"/>
          </w:divBdr>
        </w:div>
      </w:divsChild>
    </w:div>
    <w:div w:id="1784416759">
      <w:bodyDiv w:val="1"/>
      <w:marLeft w:val="0"/>
      <w:marRight w:val="0"/>
      <w:marTop w:val="0"/>
      <w:marBottom w:val="0"/>
      <w:divBdr>
        <w:top w:val="none" w:sz="0" w:space="0" w:color="auto"/>
        <w:left w:val="none" w:sz="0" w:space="0" w:color="auto"/>
        <w:bottom w:val="none" w:sz="0" w:space="0" w:color="auto"/>
        <w:right w:val="none" w:sz="0" w:space="0" w:color="auto"/>
      </w:divBdr>
    </w:div>
    <w:div w:id="1815416178">
      <w:bodyDiv w:val="1"/>
      <w:marLeft w:val="0"/>
      <w:marRight w:val="0"/>
      <w:marTop w:val="0"/>
      <w:marBottom w:val="0"/>
      <w:divBdr>
        <w:top w:val="none" w:sz="0" w:space="0" w:color="auto"/>
        <w:left w:val="none" w:sz="0" w:space="0" w:color="auto"/>
        <w:bottom w:val="none" w:sz="0" w:space="0" w:color="auto"/>
        <w:right w:val="none" w:sz="0" w:space="0" w:color="auto"/>
      </w:divBdr>
      <w:divsChild>
        <w:div w:id="2085954055">
          <w:marLeft w:val="0"/>
          <w:marRight w:val="0"/>
          <w:marTop w:val="0"/>
          <w:marBottom w:val="0"/>
          <w:divBdr>
            <w:top w:val="none" w:sz="0" w:space="0" w:color="auto"/>
            <w:left w:val="none" w:sz="0" w:space="0" w:color="auto"/>
            <w:bottom w:val="none" w:sz="0" w:space="0" w:color="auto"/>
            <w:right w:val="none" w:sz="0" w:space="0" w:color="auto"/>
          </w:divBdr>
        </w:div>
      </w:divsChild>
    </w:div>
    <w:div w:id="1977103378">
      <w:bodyDiv w:val="1"/>
      <w:marLeft w:val="0"/>
      <w:marRight w:val="0"/>
      <w:marTop w:val="0"/>
      <w:marBottom w:val="0"/>
      <w:divBdr>
        <w:top w:val="none" w:sz="0" w:space="0" w:color="auto"/>
        <w:left w:val="none" w:sz="0" w:space="0" w:color="auto"/>
        <w:bottom w:val="none" w:sz="0" w:space="0" w:color="auto"/>
        <w:right w:val="none" w:sz="0" w:space="0" w:color="auto"/>
      </w:divBdr>
    </w:div>
    <w:div w:id="2067144540">
      <w:bodyDiv w:val="1"/>
      <w:marLeft w:val="0"/>
      <w:marRight w:val="0"/>
      <w:marTop w:val="0"/>
      <w:marBottom w:val="0"/>
      <w:divBdr>
        <w:top w:val="none" w:sz="0" w:space="0" w:color="auto"/>
        <w:left w:val="none" w:sz="0" w:space="0" w:color="auto"/>
        <w:bottom w:val="none" w:sz="0" w:space="0" w:color="auto"/>
        <w:right w:val="none" w:sz="0" w:space="0" w:color="auto"/>
      </w:divBdr>
      <w:divsChild>
        <w:div w:id="1204715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__1.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Microsoft_Visio_2003-2010___.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8AE58-4FB5-4F8B-B93A-3B532E1A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4429</Words>
  <Characters>25247</Characters>
  <Application>Microsoft Office Word</Application>
  <DocSecurity>0</DocSecurity>
  <Lines>210</Lines>
  <Paragraphs>59</Paragraphs>
  <ScaleCrop>false</ScaleCrop>
  <Company>zle</Company>
  <LinksUpToDate>false</LinksUpToDate>
  <CharactersWithSpaces>29617</CharactersWithSpaces>
  <SharedDoc>false</SharedDoc>
  <HLinks>
    <vt:vector size="66" baseType="variant">
      <vt:variant>
        <vt:i4>1245234</vt:i4>
      </vt:variant>
      <vt:variant>
        <vt:i4>109</vt:i4>
      </vt:variant>
      <vt:variant>
        <vt:i4>0</vt:i4>
      </vt:variant>
      <vt:variant>
        <vt:i4>5</vt:i4>
      </vt:variant>
      <vt:variant>
        <vt:lpwstr/>
      </vt:variant>
      <vt:variant>
        <vt:lpwstr>_Toc436724242</vt:lpwstr>
      </vt:variant>
      <vt:variant>
        <vt:i4>1245234</vt:i4>
      </vt:variant>
      <vt:variant>
        <vt:i4>103</vt:i4>
      </vt:variant>
      <vt:variant>
        <vt:i4>0</vt:i4>
      </vt:variant>
      <vt:variant>
        <vt:i4>5</vt:i4>
      </vt:variant>
      <vt:variant>
        <vt:lpwstr/>
      </vt:variant>
      <vt:variant>
        <vt:lpwstr>_Toc436724241</vt:lpwstr>
      </vt:variant>
      <vt:variant>
        <vt:i4>1310770</vt:i4>
      </vt:variant>
      <vt:variant>
        <vt:i4>97</vt:i4>
      </vt:variant>
      <vt:variant>
        <vt:i4>0</vt:i4>
      </vt:variant>
      <vt:variant>
        <vt:i4>5</vt:i4>
      </vt:variant>
      <vt:variant>
        <vt:lpwstr/>
      </vt:variant>
      <vt:variant>
        <vt:lpwstr>_Toc436724233</vt:lpwstr>
      </vt:variant>
      <vt:variant>
        <vt:i4>1376306</vt:i4>
      </vt:variant>
      <vt:variant>
        <vt:i4>91</vt:i4>
      </vt:variant>
      <vt:variant>
        <vt:i4>0</vt:i4>
      </vt:variant>
      <vt:variant>
        <vt:i4>5</vt:i4>
      </vt:variant>
      <vt:variant>
        <vt:lpwstr/>
      </vt:variant>
      <vt:variant>
        <vt:lpwstr>_Toc436724228</vt:lpwstr>
      </vt:variant>
      <vt:variant>
        <vt:i4>1376306</vt:i4>
      </vt:variant>
      <vt:variant>
        <vt:i4>85</vt:i4>
      </vt:variant>
      <vt:variant>
        <vt:i4>0</vt:i4>
      </vt:variant>
      <vt:variant>
        <vt:i4>5</vt:i4>
      </vt:variant>
      <vt:variant>
        <vt:lpwstr/>
      </vt:variant>
      <vt:variant>
        <vt:lpwstr>_Toc436724227</vt:lpwstr>
      </vt:variant>
      <vt:variant>
        <vt:i4>1376306</vt:i4>
      </vt:variant>
      <vt:variant>
        <vt:i4>79</vt:i4>
      </vt:variant>
      <vt:variant>
        <vt:i4>0</vt:i4>
      </vt:variant>
      <vt:variant>
        <vt:i4>5</vt:i4>
      </vt:variant>
      <vt:variant>
        <vt:lpwstr/>
      </vt:variant>
      <vt:variant>
        <vt:lpwstr>_Toc436724226</vt:lpwstr>
      </vt:variant>
      <vt:variant>
        <vt:i4>1376306</vt:i4>
      </vt:variant>
      <vt:variant>
        <vt:i4>73</vt:i4>
      </vt:variant>
      <vt:variant>
        <vt:i4>0</vt:i4>
      </vt:variant>
      <vt:variant>
        <vt:i4>5</vt:i4>
      </vt:variant>
      <vt:variant>
        <vt:lpwstr/>
      </vt:variant>
      <vt:variant>
        <vt:lpwstr>_Toc436724222</vt:lpwstr>
      </vt:variant>
      <vt:variant>
        <vt:i4>1441842</vt:i4>
      </vt:variant>
      <vt:variant>
        <vt:i4>67</vt:i4>
      </vt:variant>
      <vt:variant>
        <vt:i4>0</vt:i4>
      </vt:variant>
      <vt:variant>
        <vt:i4>5</vt:i4>
      </vt:variant>
      <vt:variant>
        <vt:lpwstr/>
      </vt:variant>
      <vt:variant>
        <vt:lpwstr>_Toc436724216</vt:lpwstr>
      </vt:variant>
      <vt:variant>
        <vt:i4>1441842</vt:i4>
      </vt:variant>
      <vt:variant>
        <vt:i4>61</vt:i4>
      </vt:variant>
      <vt:variant>
        <vt:i4>0</vt:i4>
      </vt:variant>
      <vt:variant>
        <vt:i4>5</vt:i4>
      </vt:variant>
      <vt:variant>
        <vt:lpwstr/>
      </vt:variant>
      <vt:variant>
        <vt:lpwstr>_Toc436724215</vt:lpwstr>
      </vt:variant>
      <vt:variant>
        <vt:i4>1441842</vt:i4>
      </vt:variant>
      <vt:variant>
        <vt:i4>55</vt:i4>
      </vt:variant>
      <vt:variant>
        <vt:i4>0</vt:i4>
      </vt:variant>
      <vt:variant>
        <vt:i4>5</vt:i4>
      </vt:variant>
      <vt:variant>
        <vt:lpwstr/>
      </vt:variant>
      <vt:variant>
        <vt:lpwstr>_Toc436724214</vt:lpwstr>
      </vt:variant>
      <vt:variant>
        <vt:i4>1441842</vt:i4>
      </vt:variant>
      <vt:variant>
        <vt:i4>49</vt:i4>
      </vt:variant>
      <vt:variant>
        <vt:i4>0</vt:i4>
      </vt:variant>
      <vt:variant>
        <vt:i4>5</vt:i4>
      </vt:variant>
      <vt:variant>
        <vt:lpwstr/>
      </vt:variant>
      <vt:variant>
        <vt:lpwstr>_Toc436724213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cp:lastModifiedBy>dell</cp:lastModifiedBy>
  <cp:revision>2</cp:revision>
  <cp:lastPrinted>2017-02-03T01:19:00Z</cp:lastPrinted>
  <dcterms:created xsi:type="dcterms:W3CDTF">2017-02-03T01:19:00Z</dcterms:created>
  <dcterms:modified xsi:type="dcterms:W3CDTF">2017-02-03T01:19:00Z</dcterms:modified>
</cp:coreProperties>
</file>